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4" w:type="dxa"/>
        <w:tblInd w:w="108" w:type="dxa"/>
        <w:tblLook w:val="01E0" w:firstRow="1" w:lastRow="1" w:firstColumn="1" w:lastColumn="1" w:noHBand="0" w:noVBand="0"/>
      </w:tblPr>
      <w:tblGrid>
        <w:gridCol w:w="3378"/>
        <w:gridCol w:w="982"/>
        <w:gridCol w:w="5014"/>
      </w:tblGrid>
      <w:tr w:rsidR="007A24CF" w:rsidRPr="007A24CF" w14:paraId="1F59F4F9" w14:textId="77777777">
        <w:tc>
          <w:tcPr>
            <w:tcW w:w="3378" w:type="dxa"/>
            <w:shd w:val="clear" w:color="auto" w:fill="auto"/>
          </w:tcPr>
          <w:p w14:paraId="4F81DD8D" w14:textId="77777777" w:rsidR="00A159E5" w:rsidRPr="007A24CF" w:rsidRDefault="00445141" w:rsidP="003E70BE">
            <w:pPr>
              <w:jc w:val="center"/>
            </w:pPr>
            <w:r w:rsidRPr="007A24CF">
              <w:t>TỈNH ỦY HẬU GIANG</w:t>
            </w:r>
          </w:p>
        </w:tc>
        <w:tc>
          <w:tcPr>
            <w:tcW w:w="982" w:type="dxa"/>
            <w:shd w:val="clear" w:color="auto" w:fill="auto"/>
          </w:tcPr>
          <w:p w14:paraId="441D4C9B" w14:textId="77777777" w:rsidR="00A159E5" w:rsidRPr="007A24CF" w:rsidRDefault="00A159E5" w:rsidP="009C1CC7">
            <w:pPr>
              <w:rPr>
                <w:b w:val="0"/>
              </w:rPr>
            </w:pPr>
          </w:p>
        </w:tc>
        <w:tc>
          <w:tcPr>
            <w:tcW w:w="5014" w:type="dxa"/>
            <w:shd w:val="clear" w:color="auto" w:fill="auto"/>
          </w:tcPr>
          <w:p w14:paraId="33109CBE" w14:textId="77777777" w:rsidR="00A159E5" w:rsidRPr="007A24CF" w:rsidRDefault="006F4E91" w:rsidP="003E70BE">
            <w:pPr>
              <w:jc w:val="center"/>
              <w:rPr>
                <w:sz w:val="30"/>
                <w:szCs w:val="30"/>
              </w:rPr>
            </w:pPr>
            <w:r w:rsidRPr="007A24CF">
              <w:rPr>
                <w:sz w:val="30"/>
                <w:szCs w:val="30"/>
              </w:rPr>
              <w:t xml:space="preserve">  </w:t>
            </w:r>
            <w:r w:rsidR="00A159E5" w:rsidRPr="007A24CF">
              <w:rPr>
                <w:sz w:val="30"/>
                <w:szCs w:val="30"/>
              </w:rPr>
              <w:t xml:space="preserve">ĐẢNG CỘNG SẢN VIỆT </w:t>
            </w:r>
            <w:smartTag w:uri="urn:schemas-microsoft-com:office:smarttags" w:element="place">
              <w:smartTag w:uri="urn:schemas-microsoft-com:office:smarttags" w:element="country-region">
                <w:r w:rsidR="00A159E5" w:rsidRPr="007A24CF">
                  <w:rPr>
                    <w:sz w:val="30"/>
                    <w:szCs w:val="30"/>
                  </w:rPr>
                  <w:t>NAM</w:t>
                </w:r>
              </w:smartTag>
            </w:smartTag>
          </w:p>
        </w:tc>
      </w:tr>
      <w:tr w:rsidR="007A24CF" w:rsidRPr="007A24CF" w14:paraId="05893F6C" w14:textId="77777777">
        <w:tc>
          <w:tcPr>
            <w:tcW w:w="3378" w:type="dxa"/>
            <w:shd w:val="clear" w:color="auto" w:fill="auto"/>
          </w:tcPr>
          <w:p w14:paraId="5917C707" w14:textId="77777777" w:rsidR="00FA4AD7" w:rsidRPr="007A24CF" w:rsidRDefault="007A27B9" w:rsidP="003E70BE">
            <w:pPr>
              <w:jc w:val="center"/>
              <w:rPr>
                <w:b w:val="0"/>
              </w:rPr>
            </w:pPr>
            <w:r w:rsidRPr="007A24CF">
              <w:rPr>
                <w:b w:val="0"/>
              </w:rPr>
              <w:t>*</w:t>
            </w:r>
          </w:p>
        </w:tc>
        <w:tc>
          <w:tcPr>
            <w:tcW w:w="982" w:type="dxa"/>
            <w:shd w:val="clear" w:color="auto" w:fill="auto"/>
          </w:tcPr>
          <w:p w14:paraId="003B37D4" w14:textId="77777777" w:rsidR="00A159E5" w:rsidRPr="007A24CF" w:rsidRDefault="00A159E5" w:rsidP="009C1CC7"/>
        </w:tc>
        <w:tc>
          <w:tcPr>
            <w:tcW w:w="5014" w:type="dxa"/>
            <w:shd w:val="clear" w:color="auto" w:fill="auto"/>
          </w:tcPr>
          <w:p w14:paraId="7AD98326" w14:textId="6AF09CC5" w:rsidR="00A159E5" w:rsidRPr="007A24CF" w:rsidRDefault="00C56C33" w:rsidP="009C1CC7">
            <w:r>
              <w:rPr>
                <w:noProof/>
              </w:rPr>
              <mc:AlternateContent>
                <mc:Choice Requires="wps">
                  <w:drawing>
                    <wp:anchor distT="4294967295" distB="4294967295" distL="114300" distR="114300" simplePos="0" relativeHeight="251657728" behindDoc="0" locked="0" layoutInCell="1" allowOverlap="1" wp14:anchorId="75C36685" wp14:editId="5BBC896A">
                      <wp:simplePos x="0" y="0"/>
                      <wp:positionH relativeFrom="column">
                        <wp:posOffset>260350</wp:posOffset>
                      </wp:positionH>
                      <wp:positionV relativeFrom="paragraph">
                        <wp:posOffset>22859</wp:posOffset>
                      </wp:positionV>
                      <wp:extent cx="263017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69E7"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pt,1.8pt" to="227.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"/>
                  </w:pict>
                </mc:Fallback>
              </mc:AlternateContent>
            </w:r>
          </w:p>
        </w:tc>
      </w:tr>
      <w:tr w:rsidR="007A24CF" w:rsidRPr="007A24CF" w14:paraId="191EA1C7" w14:textId="77777777">
        <w:tc>
          <w:tcPr>
            <w:tcW w:w="3378" w:type="dxa"/>
            <w:shd w:val="clear" w:color="auto" w:fill="auto"/>
          </w:tcPr>
          <w:p w14:paraId="7D52C269" w14:textId="77777777" w:rsidR="007B35BB" w:rsidRPr="007A24CF" w:rsidRDefault="00437ED4" w:rsidP="007D46EF">
            <w:pPr>
              <w:jc w:val="center"/>
              <w:rPr>
                <w:b w:val="0"/>
              </w:rPr>
            </w:pPr>
            <w:r w:rsidRPr="007A24CF">
              <w:rPr>
                <w:b w:val="0"/>
              </w:rPr>
              <w:t>Số</w:t>
            </w:r>
            <w:r w:rsidR="00131CBF" w:rsidRPr="007A24CF">
              <w:rPr>
                <w:b w:val="0"/>
              </w:rPr>
              <w:t xml:space="preserve">  </w:t>
            </w:r>
            <w:r w:rsidR="00867FAD" w:rsidRPr="007A24CF">
              <w:rPr>
                <w:b w:val="0"/>
              </w:rPr>
              <w:t xml:space="preserve">     </w:t>
            </w:r>
            <w:r w:rsidR="00DA2B17" w:rsidRPr="007A24CF">
              <w:rPr>
                <w:b w:val="0"/>
              </w:rPr>
              <w:t>-BC</w:t>
            </w:r>
            <w:r w:rsidRPr="007A24CF">
              <w:rPr>
                <w:b w:val="0"/>
              </w:rPr>
              <w:t>/TU</w:t>
            </w:r>
          </w:p>
          <w:p w14:paraId="6AF92E7A" w14:textId="77777777" w:rsidR="00893FEF" w:rsidRPr="007A24CF" w:rsidRDefault="004D168F" w:rsidP="004601DC">
            <w:pPr>
              <w:jc w:val="center"/>
              <w:rPr>
                <w:b w:val="0"/>
                <w:i/>
              </w:rPr>
            </w:pPr>
            <w:r>
              <w:rPr>
                <w:b w:val="0"/>
                <w:i/>
              </w:rPr>
              <w:t>Dự thảo</w:t>
            </w:r>
          </w:p>
        </w:tc>
        <w:tc>
          <w:tcPr>
            <w:tcW w:w="982" w:type="dxa"/>
            <w:shd w:val="clear" w:color="auto" w:fill="auto"/>
          </w:tcPr>
          <w:p w14:paraId="7478F3BB" w14:textId="77777777" w:rsidR="007B35BB" w:rsidRPr="007A24CF" w:rsidRDefault="007B35BB" w:rsidP="009C1CC7"/>
        </w:tc>
        <w:tc>
          <w:tcPr>
            <w:tcW w:w="5014" w:type="dxa"/>
            <w:shd w:val="clear" w:color="auto" w:fill="auto"/>
          </w:tcPr>
          <w:p w14:paraId="5F2B3F0C" w14:textId="77777777" w:rsidR="007B35BB" w:rsidRPr="007A24CF" w:rsidRDefault="007E2D50" w:rsidP="0018187F">
            <w:pPr>
              <w:rPr>
                <w:noProof/>
              </w:rPr>
            </w:pPr>
            <w:r w:rsidRPr="007A24CF">
              <w:rPr>
                <w:b w:val="0"/>
                <w:i/>
              </w:rPr>
              <w:t xml:space="preserve"> </w:t>
            </w:r>
            <w:r w:rsidR="00974640" w:rsidRPr="007A24CF">
              <w:rPr>
                <w:b w:val="0"/>
                <w:i/>
              </w:rPr>
              <w:t xml:space="preserve"> </w:t>
            </w:r>
            <w:r w:rsidRPr="007A24CF">
              <w:rPr>
                <w:b w:val="0"/>
                <w:i/>
              </w:rPr>
              <w:t xml:space="preserve"> </w:t>
            </w:r>
            <w:r w:rsidR="004066C7" w:rsidRPr="007A24CF">
              <w:rPr>
                <w:b w:val="0"/>
                <w:i/>
              </w:rPr>
              <w:t>Hậu Giang</w:t>
            </w:r>
            <w:r w:rsidR="00437ED4" w:rsidRPr="007A24CF">
              <w:rPr>
                <w:b w:val="0"/>
                <w:i/>
              </w:rPr>
              <w:t>, ngày</w:t>
            </w:r>
            <w:r w:rsidR="00867FAD" w:rsidRPr="007A24CF">
              <w:rPr>
                <w:b w:val="0"/>
                <w:i/>
              </w:rPr>
              <w:t xml:space="preserve"> </w:t>
            </w:r>
            <w:r w:rsidR="00B77CF7" w:rsidRPr="007A24CF">
              <w:rPr>
                <w:b w:val="0"/>
                <w:i/>
              </w:rPr>
              <w:t xml:space="preserve">   </w:t>
            </w:r>
            <w:r w:rsidR="00BE1E6D">
              <w:rPr>
                <w:b w:val="0"/>
                <w:i/>
              </w:rPr>
              <w:t xml:space="preserve"> </w:t>
            </w:r>
            <w:r w:rsidR="0008073E" w:rsidRPr="007A24CF">
              <w:rPr>
                <w:b w:val="0"/>
                <w:i/>
              </w:rPr>
              <w:t xml:space="preserve"> </w:t>
            </w:r>
            <w:r w:rsidR="00AB2F77" w:rsidRPr="007A24CF">
              <w:rPr>
                <w:b w:val="0"/>
                <w:i/>
              </w:rPr>
              <w:t>tháng</w:t>
            </w:r>
            <w:r w:rsidR="00CB5808">
              <w:rPr>
                <w:b w:val="0"/>
                <w:i/>
              </w:rPr>
              <w:t xml:space="preserve"> 3</w:t>
            </w:r>
            <w:r w:rsidR="001E4105" w:rsidRPr="007A24CF">
              <w:rPr>
                <w:b w:val="0"/>
                <w:i/>
              </w:rPr>
              <w:t xml:space="preserve"> </w:t>
            </w:r>
            <w:r w:rsidR="007B35BB" w:rsidRPr="007A24CF">
              <w:rPr>
                <w:b w:val="0"/>
                <w:i/>
              </w:rPr>
              <w:t>năm 20</w:t>
            </w:r>
            <w:r w:rsidR="001E4105" w:rsidRPr="007A24CF">
              <w:rPr>
                <w:b w:val="0"/>
                <w:i/>
              </w:rPr>
              <w:t>2</w:t>
            </w:r>
            <w:r w:rsidR="00131F1F">
              <w:rPr>
                <w:b w:val="0"/>
                <w:i/>
              </w:rPr>
              <w:t>4</w:t>
            </w:r>
          </w:p>
        </w:tc>
      </w:tr>
    </w:tbl>
    <w:p w14:paraId="473110C8" w14:textId="77777777" w:rsidR="00EC2BE8" w:rsidRPr="007A24CF" w:rsidRDefault="00EC2BE8" w:rsidP="00523273">
      <w:pPr>
        <w:spacing w:before="240"/>
        <w:jc w:val="center"/>
        <w:rPr>
          <w:bCs/>
          <w:sz w:val="30"/>
          <w:szCs w:val="30"/>
        </w:rPr>
      </w:pPr>
      <w:r w:rsidRPr="007A24CF">
        <w:rPr>
          <w:bCs/>
          <w:sz w:val="30"/>
          <w:szCs w:val="30"/>
        </w:rPr>
        <w:t>BÁO CÁO</w:t>
      </w:r>
    </w:p>
    <w:p w14:paraId="405D990E" w14:textId="77777777" w:rsidR="00E2365D" w:rsidRPr="007A24CF" w:rsidRDefault="007D46EF" w:rsidP="009A2CC7">
      <w:pPr>
        <w:jc w:val="center"/>
      </w:pPr>
      <w:r w:rsidRPr="007A24CF">
        <w:rPr>
          <w:bCs/>
        </w:rPr>
        <w:t xml:space="preserve">Kết </w:t>
      </w:r>
      <w:r w:rsidR="00EC2BE8" w:rsidRPr="007A24CF">
        <w:rPr>
          <w:bCs/>
        </w:rPr>
        <w:t xml:space="preserve">quả </w:t>
      </w:r>
      <w:r w:rsidR="00270AA2" w:rsidRPr="007A24CF">
        <w:t xml:space="preserve">hoạt động của Ban Thường vụ Tỉnh ủy quý </w:t>
      </w:r>
      <w:r w:rsidR="001165C6" w:rsidRPr="007A24CF">
        <w:t>I</w:t>
      </w:r>
      <w:r w:rsidR="00270AA2" w:rsidRPr="007A24CF">
        <w:t>/202</w:t>
      </w:r>
      <w:r w:rsidR="009F43DE">
        <w:t>4</w:t>
      </w:r>
    </w:p>
    <w:p w14:paraId="61C5841A" w14:textId="77777777" w:rsidR="00EC2BE8" w:rsidRPr="007A24CF" w:rsidRDefault="00897C2C" w:rsidP="00897C2C">
      <w:pPr>
        <w:tabs>
          <w:tab w:val="left" w:pos="4137"/>
          <w:tab w:val="center" w:pos="4677"/>
        </w:tabs>
        <w:rPr>
          <w:b w:val="0"/>
        </w:rPr>
      </w:pPr>
      <w:r w:rsidRPr="007A24CF">
        <w:rPr>
          <w:b w:val="0"/>
          <w:bCs/>
        </w:rPr>
        <w:tab/>
      </w:r>
      <w:r w:rsidR="00761D85" w:rsidRPr="007A24CF">
        <w:rPr>
          <w:b w:val="0"/>
          <w:bCs/>
        </w:rPr>
        <w:t xml:space="preserve">   </w:t>
      </w:r>
      <w:r w:rsidR="00EC2BE8" w:rsidRPr="007A24CF">
        <w:rPr>
          <w:b w:val="0"/>
          <w:bCs/>
        </w:rPr>
        <w:t>----</w:t>
      </w:r>
    </w:p>
    <w:p w14:paraId="7169C75D" w14:textId="77777777" w:rsidR="000E5181" w:rsidRPr="007A24CF" w:rsidRDefault="000E5181" w:rsidP="00CF5B19">
      <w:pPr>
        <w:spacing w:before="120"/>
        <w:ind w:firstLine="567"/>
        <w:jc w:val="both"/>
        <w:rPr>
          <w:b w:val="0"/>
          <w:spacing w:val="-2"/>
          <w:sz w:val="18"/>
        </w:rPr>
      </w:pPr>
    </w:p>
    <w:p w14:paraId="02122689" w14:textId="77777777" w:rsidR="00E63CDF" w:rsidRPr="00237AA4" w:rsidRDefault="00212CC7" w:rsidP="00070420">
      <w:pPr>
        <w:spacing w:before="120" w:after="120" w:line="360" w:lineRule="exact"/>
        <w:ind w:firstLine="567"/>
        <w:jc w:val="both"/>
        <w:rPr>
          <w:b w:val="0"/>
          <w:color w:val="000000"/>
          <w:shd w:val="clear" w:color="auto" w:fill="FFFFFF"/>
          <w:lang w:eastAsia="vi-VN"/>
        </w:rPr>
      </w:pPr>
      <w:r w:rsidRPr="00237AA4">
        <w:rPr>
          <w:b w:val="0"/>
          <w:color w:val="000000"/>
        </w:rPr>
        <w:t>Căn cứ Quy chế làm việc của</w:t>
      </w:r>
      <w:r w:rsidRPr="00237AA4">
        <w:rPr>
          <w:rStyle w:val="Bodytext5"/>
          <w:b/>
          <w:bCs w:val="0"/>
          <w:color w:val="000000"/>
          <w:sz w:val="28"/>
          <w:szCs w:val="28"/>
          <w:lang w:eastAsia="vi-VN"/>
        </w:rPr>
        <w:t xml:space="preserve"> </w:t>
      </w:r>
      <w:r w:rsidRPr="00237AA4">
        <w:rPr>
          <w:b w:val="0"/>
          <w:color w:val="000000"/>
        </w:rPr>
        <w:t xml:space="preserve">Ban Chấp hành Đảng bộ tỉnh, Ban Thường vụ và Thường trực Tỉnh ủy khóa XIV, nhiệm kỳ 2020 - 2025, </w:t>
      </w:r>
      <w:r w:rsidR="00054DE1" w:rsidRPr="00237AA4">
        <w:rPr>
          <w:b w:val="0"/>
          <w:color w:val="000000"/>
        </w:rPr>
        <w:t xml:space="preserve">Ban </w:t>
      </w:r>
      <w:r w:rsidRPr="00237AA4">
        <w:rPr>
          <w:b w:val="0"/>
          <w:color w:val="000000"/>
        </w:rPr>
        <w:t xml:space="preserve">Thường </w:t>
      </w:r>
      <w:r w:rsidR="00054DE1" w:rsidRPr="00237AA4">
        <w:rPr>
          <w:b w:val="0"/>
          <w:color w:val="000000"/>
        </w:rPr>
        <w:t>vụ</w:t>
      </w:r>
      <w:r w:rsidRPr="00237AA4">
        <w:rPr>
          <w:b w:val="0"/>
          <w:color w:val="000000"/>
        </w:rPr>
        <w:t xml:space="preserve"> Tỉnh ủ</w:t>
      </w:r>
      <w:r w:rsidR="00C50319" w:rsidRPr="00237AA4">
        <w:rPr>
          <w:b w:val="0"/>
          <w:color w:val="000000"/>
        </w:rPr>
        <w:t>y</w:t>
      </w:r>
      <w:r w:rsidR="00363A1A" w:rsidRPr="00237AA4">
        <w:rPr>
          <w:b w:val="0"/>
          <w:color w:val="000000"/>
        </w:rPr>
        <w:t xml:space="preserve"> họp cho</w:t>
      </w:r>
      <w:r w:rsidR="00C50319" w:rsidRPr="00237AA4">
        <w:rPr>
          <w:b w:val="0"/>
          <w:color w:val="000000"/>
        </w:rPr>
        <w:t xml:space="preserve"> </w:t>
      </w:r>
      <w:r w:rsidR="00C05CB3" w:rsidRPr="00237AA4">
        <w:rPr>
          <w:b w:val="0"/>
          <w:color w:val="000000"/>
        </w:rPr>
        <w:t>chủ trương một số nội dung thuộc thẩm quyền trong</w:t>
      </w:r>
      <w:r w:rsidR="00593F08" w:rsidRPr="00237AA4">
        <w:rPr>
          <w:b w:val="0"/>
          <w:color w:val="000000"/>
        </w:rPr>
        <w:t xml:space="preserve"> quý </w:t>
      </w:r>
      <w:r w:rsidR="00363A1A" w:rsidRPr="00237AA4">
        <w:rPr>
          <w:b w:val="0"/>
          <w:color w:val="000000"/>
        </w:rPr>
        <w:t>I</w:t>
      </w:r>
      <w:r w:rsidR="00867FAD" w:rsidRPr="00237AA4">
        <w:rPr>
          <w:b w:val="0"/>
          <w:color w:val="000000"/>
        </w:rPr>
        <w:t>/202</w:t>
      </w:r>
      <w:r w:rsidR="009F43DE" w:rsidRPr="00237AA4">
        <w:rPr>
          <w:b w:val="0"/>
          <w:color w:val="000000"/>
        </w:rPr>
        <w:t>4</w:t>
      </w:r>
      <w:r w:rsidR="00593F08" w:rsidRPr="00237AA4">
        <w:rPr>
          <w:b w:val="0"/>
          <w:color w:val="000000"/>
        </w:rPr>
        <w:t xml:space="preserve"> </w:t>
      </w:r>
      <w:r w:rsidR="002B6C85" w:rsidRPr="00237AA4">
        <w:rPr>
          <w:b w:val="0"/>
          <w:color w:val="000000"/>
          <w:lang w:val="vi-VN"/>
        </w:rPr>
        <w:t>như sau</w:t>
      </w:r>
      <w:r w:rsidR="003C00D0" w:rsidRPr="00237AA4">
        <w:rPr>
          <w:b w:val="0"/>
          <w:color w:val="000000"/>
        </w:rPr>
        <w:t>:</w:t>
      </w:r>
    </w:p>
    <w:p w14:paraId="0D5D110B" w14:textId="77777777" w:rsidR="006A5156" w:rsidRPr="00237AA4" w:rsidRDefault="006A5156" w:rsidP="00070420">
      <w:pPr>
        <w:tabs>
          <w:tab w:val="left" w:pos="882"/>
        </w:tabs>
        <w:spacing w:before="120" w:after="120" w:line="360" w:lineRule="exact"/>
        <w:ind w:firstLine="567"/>
        <w:jc w:val="both"/>
        <w:rPr>
          <w:color w:val="000000"/>
        </w:rPr>
      </w:pPr>
      <w:r w:rsidRPr="00237AA4">
        <w:rPr>
          <w:color w:val="000000"/>
        </w:rPr>
        <w:t>1. Về công tác tổ chức, cán bộ</w:t>
      </w:r>
    </w:p>
    <w:p w14:paraId="46637A1C" w14:textId="77777777" w:rsidR="00305A84" w:rsidRPr="00757C9E" w:rsidRDefault="000E10B8" w:rsidP="00070420">
      <w:pPr>
        <w:tabs>
          <w:tab w:val="left" w:pos="882"/>
        </w:tabs>
        <w:spacing w:before="120" w:after="120" w:line="360" w:lineRule="exact"/>
        <w:ind w:firstLine="567"/>
        <w:jc w:val="both"/>
        <w:rPr>
          <w:b w:val="0"/>
          <w:iCs/>
          <w:color w:val="000000"/>
          <w:spacing w:val="4"/>
        </w:rPr>
      </w:pPr>
      <w:r w:rsidRPr="00757C9E">
        <w:rPr>
          <w:b w:val="0"/>
          <w:color w:val="000000"/>
          <w:spacing w:val="4"/>
        </w:rPr>
        <w:t xml:space="preserve">- Điều động đồng chí Phó Bí thư Thành ủy, Chủ tịch Ủy ban nhân dân thành phố Vị Thanh, chỉ định tham gia Ban Chấp hành, Ban Thường vụ Đảng ủy, giữ chức Phó Bí thư Đảng ủy Khối các cơ quan và doanh nghiệp tỉnh; đồng chí Giám đốc Sở Xây dựng chỉ định tham gia Ban Chấp hành, Ban Thường vụ, giữ chức Phó Bí thư Thành ủy, giới thiệu bầu giữ chức Chủ tịch Ủy ban nhân dân thành phố Vị Thanh; </w:t>
      </w:r>
      <w:r w:rsidRPr="00757C9E">
        <w:rPr>
          <w:b w:val="0"/>
          <w:iCs/>
          <w:color w:val="000000"/>
          <w:spacing w:val="4"/>
        </w:rPr>
        <w:t xml:space="preserve">đồng chí Bí thư Huyện ủy Vị Thủy bổ nhiệm </w:t>
      </w:r>
      <w:r w:rsidRPr="00757C9E">
        <w:rPr>
          <w:b w:val="0"/>
          <w:color w:val="000000"/>
          <w:spacing w:val="4"/>
        </w:rPr>
        <w:t>giữ chức Giám đốc Sở Xây dựng</w:t>
      </w:r>
      <w:r w:rsidRPr="00F82BD4">
        <w:rPr>
          <w:b w:val="0"/>
          <w:color w:val="000000"/>
          <w:spacing w:val="4"/>
        </w:rPr>
        <w:t>;</w:t>
      </w:r>
      <w:r w:rsidRPr="00757C9E">
        <w:rPr>
          <w:b w:val="0"/>
          <w:color w:val="000000"/>
          <w:spacing w:val="4"/>
        </w:rPr>
        <w:t xml:space="preserve"> đồng chí Phó Chủ tịch Ủy ban nhân dân tỉnh, chỉ định tham gia Ban Chấp hành, Ban Thường vụ, giữ chức Bí thư Huyện ủy Vị Thủy;</w:t>
      </w:r>
      <w:r w:rsidRPr="00757C9E">
        <w:rPr>
          <w:b w:val="0"/>
          <w:iCs/>
          <w:color w:val="000000"/>
          <w:spacing w:val="4"/>
        </w:rPr>
        <w:t xml:space="preserve"> </w:t>
      </w:r>
      <w:bookmarkStart w:id="0" w:name="_Hlk160781513"/>
      <w:r w:rsidRPr="00757C9E">
        <w:rPr>
          <w:b w:val="0"/>
          <w:iCs/>
          <w:color w:val="000000"/>
          <w:spacing w:val="4"/>
        </w:rPr>
        <w:t>đồng chí Giám đốc Sở Tài nguyên và Môi trường</w:t>
      </w:r>
      <w:bookmarkEnd w:id="0"/>
      <w:r w:rsidRPr="00757C9E">
        <w:rPr>
          <w:b w:val="0"/>
          <w:iCs/>
          <w:color w:val="000000"/>
          <w:spacing w:val="4"/>
        </w:rPr>
        <w:t xml:space="preserve">, </w:t>
      </w:r>
      <w:r w:rsidRPr="00757C9E">
        <w:rPr>
          <w:b w:val="0"/>
          <w:color w:val="000000"/>
          <w:spacing w:val="4"/>
        </w:rPr>
        <w:t>bổ nhiệm giữ chức Chánh Văn phòng Ủy ban nhân dân</w:t>
      </w:r>
      <w:r w:rsidRPr="00254B48">
        <w:rPr>
          <w:b w:val="0"/>
          <w:iCs/>
          <w:color w:val="000000"/>
          <w:spacing w:val="4"/>
        </w:rPr>
        <w:t>;</w:t>
      </w:r>
      <w:bookmarkStart w:id="1" w:name="_Hlk160781520"/>
      <w:r w:rsidRPr="00757C9E">
        <w:rPr>
          <w:b w:val="0"/>
          <w:i/>
          <w:iCs/>
          <w:color w:val="000000"/>
          <w:spacing w:val="4"/>
        </w:rPr>
        <w:t xml:space="preserve"> </w:t>
      </w:r>
      <w:r w:rsidRPr="00757C9E">
        <w:rPr>
          <w:b w:val="0"/>
          <w:iCs/>
          <w:color w:val="000000"/>
          <w:spacing w:val="4"/>
        </w:rPr>
        <w:t>đồng chí Phó Bí thư Huyện ủy, Chủ tịch Ủy ban nhân dân huyện Châu Thành</w:t>
      </w:r>
      <w:bookmarkEnd w:id="1"/>
      <w:r w:rsidRPr="00757C9E">
        <w:rPr>
          <w:b w:val="0"/>
          <w:iCs/>
          <w:color w:val="000000"/>
          <w:spacing w:val="4"/>
        </w:rPr>
        <w:t>, bổ nhiệm giữ chức Giám đốc Sở Tài nguyên và Môi trường; đồng chí Phó Bí thư Huyện ủy, Chủ tịch Ủy ban nhân dân huyện Châu Thành A chỉ định tham gia Ban Chấp hành, Ban Thường vụ giữ chức Phó Bí thư Huyện ủy, giới thiệu bầu giữ chức Chủ tịch Ủ</w:t>
      </w:r>
      <w:r w:rsidR="00757C9E" w:rsidRPr="00757C9E">
        <w:rPr>
          <w:b w:val="0"/>
          <w:iCs/>
          <w:color w:val="000000"/>
          <w:spacing w:val="4"/>
        </w:rPr>
        <w:t xml:space="preserve">y ban nhân dân huyện Châu Thành; </w:t>
      </w:r>
      <w:r w:rsidR="00757C9E" w:rsidRPr="00757C9E">
        <w:rPr>
          <w:b w:val="0"/>
          <w:color w:val="000000"/>
          <w:spacing w:val="4"/>
        </w:rPr>
        <w:t>đồng chí Phó Chánh Văn phòng Tỉnh ủy, bổ nhiệm giữ chức Phó Giám đốc Sở Nông nghiệp và Phát triển nông thôn</w:t>
      </w:r>
      <w:r w:rsidR="00757C9E">
        <w:rPr>
          <w:b w:val="0"/>
          <w:color w:val="000000"/>
          <w:spacing w:val="4"/>
        </w:rPr>
        <w:t>.</w:t>
      </w:r>
    </w:p>
    <w:p w14:paraId="71506DF8" w14:textId="77777777" w:rsidR="000E10B8" w:rsidRPr="00237AA4" w:rsidRDefault="00305A84" w:rsidP="00070420">
      <w:pPr>
        <w:tabs>
          <w:tab w:val="left" w:pos="882"/>
        </w:tabs>
        <w:spacing w:before="120" w:after="120" w:line="360" w:lineRule="exact"/>
        <w:ind w:firstLine="567"/>
        <w:jc w:val="both"/>
        <w:rPr>
          <w:b w:val="0"/>
          <w:color w:val="000000"/>
        </w:rPr>
      </w:pPr>
      <w:r>
        <w:rPr>
          <w:b w:val="0"/>
          <w:iCs/>
          <w:color w:val="000000"/>
        </w:rPr>
        <w:t>-</w:t>
      </w:r>
      <w:r w:rsidR="000E10B8" w:rsidRPr="00237AA4">
        <w:rPr>
          <w:b w:val="0"/>
          <w:iCs/>
          <w:color w:val="000000"/>
        </w:rPr>
        <w:t xml:space="preserve"> Hiệp y </w:t>
      </w:r>
      <w:r w:rsidR="00757C9E">
        <w:rPr>
          <w:b w:val="0"/>
          <w:iCs/>
          <w:color w:val="000000"/>
        </w:rPr>
        <w:t>để</w:t>
      </w:r>
      <w:r w:rsidR="000E10B8" w:rsidRPr="00237AA4">
        <w:rPr>
          <w:b w:val="0"/>
          <w:iCs/>
          <w:color w:val="000000"/>
        </w:rPr>
        <w:t xml:space="preserve"> tiếp nhận bổ nhiệm</w:t>
      </w:r>
      <w:r w:rsidR="00757C9E">
        <w:rPr>
          <w:b w:val="0"/>
          <w:iCs/>
          <w:color w:val="000000"/>
        </w:rPr>
        <w:t xml:space="preserve"> 01 đồng chí</w:t>
      </w:r>
      <w:r w:rsidR="000E10B8" w:rsidRPr="00237AA4">
        <w:rPr>
          <w:b w:val="0"/>
          <w:iCs/>
          <w:color w:val="000000"/>
        </w:rPr>
        <w:t>;</w:t>
      </w:r>
      <w:r w:rsidR="00757C9E">
        <w:rPr>
          <w:b w:val="0"/>
          <w:iCs/>
          <w:color w:val="000000"/>
        </w:rPr>
        <w:t xml:space="preserve"> </w:t>
      </w:r>
      <w:r w:rsidR="00757C9E" w:rsidRPr="00237AA4">
        <w:rPr>
          <w:b w:val="0"/>
          <w:color w:val="000000"/>
        </w:rPr>
        <w:t>hiệp y quy hoạch Cục trưởng Cục quản lý thị trường tỉnh nh</w:t>
      </w:r>
      <w:r w:rsidR="00757C9E">
        <w:rPr>
          <w:b w:val="0"/>
          <w:color w:val="000000"/>
        </w:rPr>
        <w:t xml:space="preserve">iệm kỳ 2022 - 2026, 2026 </w:t>
      </w:r>
      <w:r w:rsidR="00254B48">
        <w:rPr>
          <w:b w:val="0"/>
          <w:color w:val="000000"/>
        </w:rPr>
        <w:t>-</w:t>
      </w:r>
      <w:r w:rsidR="00757C9E">
        <w:rPr>
          <w:b w:val="0"/>
          <w:color w:val="000000"/>
        </w:rPr>
        <w:t xml:space="preserve"> 2031, đối với 03 đồng chí;</w:t>
      </w:r>
      <w:r w:rsidR="000E10B8" w:rsidRPr="00237AA4">
        <w:rPr>
          <w:b w:val="0"/>
          <w:color w:val="000000"/>
        </w:rPr>
        <w:t xml:space="preserve"> chủ trương kiện toàn các chức danh cán bộ diện Ban Thường vụ Tỉnh ủy 07 đồng chí</w:t>
      </w:r>
      <w:r w:rsidR="00DC52F0">
        <w:rPr>
          <w:b w:val="0"/>
          <w:color w:val="000000"/>
        </w:rPr>
        <w:t>;</w:t>
      </w:r>
      <w:r w:rsidR="000E10B8" w:rsidRPr="00237AA4">
        <w:rPr>
          <w:color w:val="000000"/>
        </w:rPr>
        <w:t xml:space="preserve"> </w:t>
      </w:r>
      <w:r w:rsidR="000E10B8" w:rsidRPr="00237AA4">
        <w:rPr>
          <w:b w:val="0"/>
          <w:color w:val="000000"/>
        </w:rPr>
        <w:t>bổ nhiệm lại Phó Giám đốc Sở Kế hoạch và Đầu tư; Phó trưởng Ban Dân tộc tỉnh. Kết luận về tiêu chuẩn chính trị cán bộ</w:t>
      </w:r>
      <w:r w:rsidR="000E10B8" w:rsidRPr="00237AA4">
        <w:rPr>
          <w:b w:val="0"/>
          <w:i/>
          <w:color w:val="000000"/>
        </w:rPr>
        <w:t xml:space="preserve"> </w:t>
      </w:r>
      <w:r w:rsidR="00757C9E">
        <w:rPr>
          <w:b w:val="0"/>
          <w:color w:val="000000"/>
        </w:rPr>
        <w:t>đối với 04 đồng chí;</w:t>
      </w:r>
      <w:r w:rsidR="000E10B8" w:rsidRPr="00237AA4">
        <w:rPr>
          <w:b w:val="0"/>
          <w:color w:val="000000"/>
        </w:rPr>
        <w:t xml:space="preserve"> nhận xét, đánh giá,</w:t>
      </w:r>
      <w:r w:rsidR="00757C9E">
        <w:rPr>
          <w:b w:val="0"/>
          <w:color w:val="000000"/>
        </w:rPr>
        <w:t xml:space="preserve"> đề xuất</w:t>
      </w:r>
      <w:r w:rsidR="000E10B8" w:rsidRPr="00237AA4">
        <w:rPr>
          <w:b w:val="0"/>
          <w:color w:val="000000"/>
        </w:rPr>
        <w:t xml:space="preserve"> xếp loại đối với đồng chí Phó Trưởng đoàn phụ trách Đoàn đại biểu Quốc hội tỉnh Hậu Giang</w:t>
      </w:r>
      <w:r w:rsidR="00757C9E">
        <w:rPr>
          <w:b w:val="0"/>
          <w:color w:val="000000"/>
        </w:rPr>
        <w:t>.</w:t>
      </w:r>
    </w:p>
    <w:p w14:paraId="3597AF37" w14:textId="77777777" w:rsidR="006F0F1A" w:rsidRPr="00237AA4" w:rsidRDefault="006F0F1A" w:rsidP="00070420">
      <w:pPr>
        <w:spacing w:before="120" w:after="120" w:line="360" w:lineRule="exact"/>
        <w:ind w:firstLine="567"/>
        <w:jc w:val="both"/>
        <w:rPr>
          <w:b w:val="0"/>
          <w:color w:val="000000"/>
        </w:rPr>
      </w:pPr>
      <w:r w:rsidRPr="00237AA4">
        <w:rPr>
          <w:b w:val="0"/>
          <w:color w:val="000000"/>
        </w:rPr>
        <w:t>- K</w:t>
      </w:r>
      <w:r w:rsidRPr="00237AA4">
        <w:rPr>
          <w:b w:val="0"/>
          <w:bCs/>
          <w:iCs/>
          <w:color w:val="000000"/>
        </w:rPr>
        <w:t xml:space="preserve">ết luận </w:t>
      </w:r>
      <w:r w:rsidRPr="00237AA4">
        <w:rPr>
          <w:b w:val="0"/>
          <w:color w:val="000000"/>
        </w:rPr>
        <w:t>kiểm điểm tập thể, cá nhân Sở Tài nguyên và Môi trường;</w:t>
      </w:r>
      <w:r w:rsidRPr="00237AA4">
        <w:rPr>
          <w:b w:val="0"/>
          <w:color w:val="000000"/>
          <w:lang w:val="es-ES"/>
        </w:rPr>
        <w:t xml:space="preserve"> đánh giá, xếp loại chất lượng năm 2023 đối với các tập thể, cá nhân thuộc Ủy ban nhân dân tỉnh</w:t>
      </w:r>
      <w:r w:rsidRPr="00237AA4">
        <w:rPr>
          <w:b w:val="0"/>
          <w:color w:val="000000"/>
        </w:rPr>
        <w:t xml:space="preserve">; </w:t>
      </w:r>
      <w:r w:rsidRPr="00237AA4">
        <w:rPr>
          <w:b w:val="0"/>
          <w:color w:val="000000"/>
          <w:lang w:val="es-ES"/>
        </w:rPr>
        <w:t xml:space="preserve">thành lập các tiểu ban Đại hội đại biểu Đảng bộ tỉnh lần XV nhiệm kỳ 2025 - </w:t>
      </w:r>
      <w:r w:rsidRPr="00237AA4">
        <w:rPr>
          <w:b w:val="0"/>
          <w:color w:val="000000"/>
          <w:lang w:val="es-ES"/>
        </w:rPr>
        <w:lastRenderedPageBreak/>
        <w:t>2030; rà soát, bổ sung quy hoạch cán bộ lãnh đạo, quản lý nhiệm kỳ 2020 - 2025, 2021 - 2026 và nhiệm kỳ 2025 - 2030, 2026 - 2031.</w:t>
      </w:r>
    </w:p>
    <w:p w14:paraId="1729AF05" w14:textId="77777777" w:rsidR="00DA5D32" w:rsidRPr="00237AA4" w:rsidRDefault="006A5156" w:rsidP="00070420">
      <w:pPr>
        <w:spacing w:before="120" w:after="120" w:line="360" w:lineRule="exact"/>
        <w:ind w:firstLine="567"/>
        <w:jc w:val="both"/>
        <w:rPr>
          <w:b w:val="0"/>
          <w:i/>
          <w:color w:val="000000"/>
        </w:rPr>
      </w:pPr>
      <w:r w:rsidRPr="00237AA4">
        <w:rPr>
          <w:b w:val="0"/>
          <w:color w:val="000000"/>
        </w:rPr>
        <w:t xml:space="preserve">- Chuyển đổi mô hình “Ban Chấp hành Hội Phụ nữ Công an tỉnh” sang mô hình “Ban Phụ nữ Công an tỉnh”; thay đổi cơ cấu tham gia Ban Chấp hành Hội Liên hiệp Phụ nữ tỉnh </w:t>
      </w:r>
      <w:r w:rsidRPr="00237AA4">
        <w:rPr>
          <w:b w:val="0"/>
          <w:i/>
          <w:color w:val="000000"/>
        </w:rPr>
        <w:t>(từ chức danh Chủ tịch Hội Phụ nữ Công an tỉnh sang chức danh Trưởng Ban Phụ nữ Công an tỉnh).</w:t>
      </w:r>
    </w:p>
    <w:p w14:paraId="352C04B8" w14:textId="77777777" w:rsidR="006F0F1A" w:rsidRPr="00237AA4" w:rsidRDefault="00DA5D32" w:rsidP="00070420">
      <w:pPr>
        <w:spacing w:before="120" w:after="120" w:line="360" w:lineRule="exact"/>
        <w:ind w:firstLine="567"/>
        <w:jc w:val="both"/>
        <w:rPr>
          <w:b w:val="0"/>
          <w:i/>
          <w:color w:val="000000"/>
        </w:rPr>
      </w:pPr>
      <w:r w:rsidRPr="007F2FB9">
        <w:rPr>
          <w:b w:val="0"/>
          <w:color w:val="000000"/>
        </w:rPr>
        <w:t xml:space="preserve">- </w:t>
      </w:r>
      <w:r w:rsidRPr="007F2FB9">
        <w:rPr>
          <w:b w:val="0"/>
          <w:color w:val="000000"/>
          <w:lang w:val="es-ES"/>
        </w:rPr>
        <w:t>Báo cáo tổng kết:</w:t>
      </w:r>
      <w:r w:rsidRPr="00237AA4">
        <w:rPr>
          <w:b w:val="0"/>
          <w:color w:val="000000"/>
          <w:lang w:val="es-ES"/>
        </w:rPr>
        <w:t xml:space="preserve"> </w:t>
      </w:r>
      <w:r w:rsidRPr="00237AA4">
        <w:rPr>
          <w:b w:val="0"/>
          <w:bCs/>
          <w:color w:val="000000"/>
          <w:lang w:val="es-ES"/>
        </w:rPr>
        <w:t>Chỉ thị số 35-CT/TW ngày 30/5/2019 của Bộ Chính trị về đại hội đảng bộ các cấp tiến tới Đại hội đại biểu toàn quốc lần thứ XIII của Đảng;</w:t>
      </w:r>
      <w:r w:rsidRPr="00237AA4">
        <w:rPr>
          <w:b w:val="0"/>
          <w:color w:val="000000"/>
          <w:lang w:val="vi-VN"/>
        </w:rPr>
        <w:t xml:space="preserve"> công tác xây dựng Đảng nhiệm kỳ 2020 - 2025; </w:t>
      </w:r>
      <w:r w:rsidRPr="00237AA4">
        <w:rPr>
          <w:b w:val="0"/>
          <w:color w:val="000000"/>
        </w:rPr>
        <w:t xml:space="preserve">tổng kết 15 năm thực hiện Điều lệ Đảng </w:t>
      </w:r>
      <w:r w:rsidRPr="00237AA4">
        <w:rPr>
          <w:b w:val="0"/>
          <w:i/>
          <w:color w:val="000000"/>
        </w:rPr>
        <w:t>(từ năm 2011 đến năm 2025)</w:t>
      </w:r>
      <w:r w:rsidRPr="00237AA4">
        <w:rPr>
          <w:b w:val="0"/>
          <w:color w:val="000000"/>
        </w:rPr>
        <w:t xml:space="preserve">; </w:t>
      </w:r>
    </w:p>
    <w:p w14:paraId="74BDDFA2" w14:textId="77777777" w:rsidR="006F0F1A" w:rsidRPr="00237AA4" w:rsidRDefault="00DA5D32" w:rsidP="00070420">
      <w:pPr>
        <w:spacing w:before="120" w:after="120" w:line="360" w:lineRule="exact"/>
        <w:ind w:firstLine="567"/>
        <w:jc w:val="both"/>
        <w:rPr>
          <w:b w:val="0"/>
          <w:bCs/>
          <w:color w:val="000000"/>
        </w:rPr>
      </w:pPr>
      <w:r w:rsidRPr="00237AA4">
        <w:rPr>
          <w:b w:val="0"/>
          <w:color w:val="000000"/>
          <w:lang w:val="es-ES"/>
        </w:rPr>
        <w:t xml:space="preserve">- Giao chỉ tiêu kết nạp đảng viên cho các đảng bộ trực thuộc Tỉnh ủy năm 2024; giám sát </w:t>
      </w:r>
      <w:r w:rsidRPr="00237AA4">
        <w:rPr>
          <w:b w:val="0"/>
          <w:bCs/>
          <w:color w:val="000000"/>
          <w:shd w:val="clear" w:color="auto" w:fill="FFFFFF"/>
          <w:lang w:val="nl-NL"/>
        </w:rPr>
        <w:t xml:space="preserve">việc lãnh đạo, chỉ đạo, quán triệt và tổ chức thực hiện Kết luận số 18-KL/TW ngày 22/9/2017 của Ban Bí thư về tiếp tục đẩy mạnh thực hiện Chỉ thị số 10-CT/TW ngày 30/3/2007 của Ban Bí thư khóa X về “Nâng cao chất lượng sinh hoạt chi bộ” gắn với </w:t>
      </w:r>
      <w:r w:rsidRPr="00237AA4">
        <w:rPr>
          <w:b w:val="0"/>
          <w:color w:val="000000"/>
          <w:lang w:val="vi-VN"/>
        </w:rPr>
        <w:t>Chỉ thị số 28-CT/TW</w:t>
      </w:r>
      <w:r w:rsidRPr="00237AA4">
        <w:rPr>
          <w:b w:val="0"/>
          <w:color w:val="000000"/>
        </w:rPr>
        <w:t xml:space="preserve"> </w:t>
      </w:r>
      <w:r w:rsidRPr="00237AA4">
        <w:rPr>
          <w:b w:val="0"/>
          <w:color w:val="000000"/>
          <w:lang w:val="vi-VN"/>
        </w:rPr>
        <w:t xml:space="preserve">ngày 21/01/2019 của Ban Bí thư </w:t>
      </w:r>
      <w:r w:rsidRPr="00237AA4">
        <w:rPr>
          <w:b w:val="0"/>
          <w:color w:val="000000"/>
          <w:lang w:val="nl-NL"/>
        </w:rPr>
        <w:t xml:space="preserve">khóa XII </w:t>
      </w:r>
      <w:r w:rsidRPr="00237AA4">
        <w:rPr>
          <w:b w:val="0"/>
          <w:color w:val="000000"/>
          <w:lang w:val="vi-VN"/>
        </w:rPr>
        <w:t>về</w:t>
      </w:r>
      <w:r w:rsidRPr="00237AA4">
        <w:rPr>
          <w:b w:val="0"/>
          <w:color w:val="000000"/>
        </w:rPr>
        <w:t xml:space="preserve"> “</w:t>
      </w:r>
      <w:r w:rsidRPr="00237AA4">
        <w:rPr>
          <w:b w:val="0"/>
          <w:color w:val="000000"/>
          <w:lang w:val="vi-VN"/>
        </w:rPr>
        <w:t xml:space="preserve">Nâng cao chất lượng kết nạp đảng viên và rà soát, sàng lọc, đưa những đảng viên không </w:t>
      </w:r>
      <w:r w:rsidRPr="00237AA4">
        <w:rPr>
          <w:b w:val="0"/>
          <w:color w:val="000000"/>
          <w:lang w:val="nl-NL"/>
        </w:rPr>
        <w:t xml:space="preserve">còn </w:t>
      </w:r>
      <w:r w:rsidRPr="00237AA4">
        <w:rPr>
          <w:b w:val="0"/>
          <w:color w:val="000000"/>
          <w:lang w:val="vi-VN"/>
        </w:rPr>
        <w:t>đủ tư cách ra khỏi Đảng</w:t>
      </w:r>
      <w:r w:rsidRPr="00237AA4">
        <w:rPr>
          <w:b w:val="0"/>
          <w:color w:val="000000"/>
        </w:rPr>
        <w:t xml:space="preserve">” </w:t>
      </w:r>
      <w:r w:rsidRPr="00237AA4">
        <w:rPr>
          <w:b w:val="0"/>
          <w:color w:val="000000"/>
          <w:lang w:val="es-ES"/>
        </w:rPr>
        <w:t xml:space="preserve">đối với Ban Thường vụ Huyện ủy và đồng chí Bí thư Huyện ủy Phụng Hiệp; khen thưởng cho các tập thể, cá nhân có thành tích xuất trong công tác xây dựng Đảng và thực hiện Điều lệ Đảng; khen thưởng </w:t>
      </w:r>
      <w:r w:rsidRPr="00237AA4">
        <w:rPr>
          <w:b w:val="0"/>
          <w:color w:val="000000"/>
        </w:rPr>
        <w:t xml:space="preserve">Chuyên đề năm 2022 - 2023 của tỉnh </w:t>
      </w:r>
      <w:r w:rsidRPr="00237AA4">
        <w:rPr>
          <w:b w:val="0"/>
          <w:bCs/>
          <w:color w:val="000000"/>
        </w:rPr>
        <w:t>“Học tập và làm theo tư tưởng, đạo đức, phong cách Hồ Chí Minh về phát huy nội lực, tận dụng thời cơ, khơi dậy khát vọng xây dựng tỉnh Hậu Giang phát triển nhanh và bền vững”</w:t>
      </w:r>
      <w:r w:rsidR="006446C9">
        <w:rPr>
          <w:b w:val="0"/>
          <w:bCs/>
          <w:color w:val="000000"/>
        </w:rPr>
        <w:t>.</w:t>
      </w:r>
    </w:p>
    <w:p w14:paraId="33392D0F" w14:textId="77777777" w:rsidR="00237AA4" w:rsidRPr="00237AA4" w:rsidRDefault="006446C9" w:rsidP="00070420">
      <w:pPr>
        <w:spacing w:before="120" w:after="120" w:line="360" w:lineRule="exact"/>
        <w:ind w:firstLine="567"/>
        <w:jc w:val="both"/>
        <w:rPr>
          <w:b w:val="0"/>
          <w:i/>
          <w:color w:val="000000"/>
        </w:rPr>
      </w:pPr>
      <w:r>
        <w:rPr>
          <w:b w:val="0"/>
          <w:color w:val="000000"/>
          <w:lang w:val="es-ES"/>
        </w:rPr>
        <w:t xml:space="preserve">- </w:t>
      </w:r>
      <w:r w:rsidR="00237AA4" w:rsidRPr="00237AA4">
        <w:rPr>
          <w:b w:val="0"/>
          <w:color w:val="000000"/>
          <w:lang w:val="es-ES"/>
        </w:rPr>
        <w:t>Công văn t</w:t>
      </w:r>
      <w:r w:rsidR="00237AA4" w:rsidRPr="00237AA4">
        <w:rPr>
          <w:b w:val="0"/>
          <w:color w:val="000000"/>
        </w:rPr>
        <w:t>riển khai thực hiện Đề án số 09-ĐA/TU ngày 05/01/2024 của Ban Thường vụ Tỉnh ủy “Quy định tạm thời vị trí việc làm cơ quan, đơn vị sự nghiệp của Đảng, Mặt trận Tổ quốc và các tổ chức chính trị - xã hội tỉnh Hậu Giang”;</w:t>
      </w:r>
      <w:r w:rsidR="00237AA4" w:rsidRPr="00237AA4">
        <w:rPr>
          <w:b w:val="0"/>
          <w:bCs/>
          <w:color w:val="000000"/>
        </w:rPr>
        <w:t xml:space="preserve"> triển khai thực hiện Quy định số 138-QĐ/TW ngày 01/12/2023 của Ban Bí thư về chức năng, nhiệm vụ, mối quan hệ công tác của đảng bộ, chi bộ cơ sở</w:t>
      </w:r>
      <w:r>
        <w:rPr>
          <w:b w:val="0"/>
          <w:bCs/>
          <w:color w:val="000000"/>
        </w:rPr>
        <w:t>.</w:t>
      </w:r>
    </w:p>
    <w:p w14:paraId="33825ECF" w14:textId="77777777" w:rsidR="006F0F1A" w:rsidRPr="00237AA4" w:rsidRDefault="006446C9" w:rsidP="00070420">
      <w:pPr>
        <w:spacing w:before="120" w:after="120" w:line="360" w:lineRule="exact"/>
        <w:ind w:firstLine="567"/>
        <w:jc w:val="both"/>
        <w:rPr>
          <w:b w:val="0"/>
          <w:color w:val="000000"/>
          <w:lang w:val="es-ES"/>
        </w:rPr>
      </w:pPr>
      <w:r>
        <w:rPr>
          <w:b w:val="0"/>
          <w:color w:val="000000"/>
          <w:lang w:val="es-ES"/>
        </w:rPr>
        <w:t xml:space="preserve">- </w:t>
      </w:r>
      <w:r w:rsidR="00DA5D32" w:rsidRPr="00237AA4">
        <w:rPr>
          <w:b w:val="0"/>
          <w:color w:val="000000"/>
          <w:lang w:val="es-ES"/>
        </w:rPr>
        <w:t>Kế hoạch đào tạo, bồi dưỡng cán bộ, công chức, viên chức trên địa bàn tỉnh Hậu Giang năm 2024</w:t>
      </w:r>
      <w:r w:rsidR="00237AA4" w:rsidRPr="00237AA4">
        <w:rPr>
          <w:b w:val="0"/>
          <w:color w:val="000000"/>
          <w:lang w:val="es-ES"/>
        </w:rPr>
        <w:t>. Quy chế làm việc của Ban cán sự đảng Ủy ban nhân dân tỉnh Hậu Giang, nhiệm kỳ 2020 - 2025</w:t>
      </w:r>
      <w:r w:rsidR="00237AA4" w:rsidRPr="00237AA4">
        <w:rPr>
          <w:b w:val="0"/>
          <w:i/>
          <w:color w:val="000000"/>
          <w:lang w:val="es-ES"/>
        </w:rPr>
        <w:t>.</w:t>
      </w:r>
    </w:p>
    <w:p w14:paraId="2B7BF42E" w14:textId="77777777" w:rsidR="00B653AA" w:rsidRPr="00237AA4" w:rsidRDefault="0094566D" w:rsidP="00070420">
      <w:pPr>
        <w:tabs>
          <w:tab w:val="left" w:pos="843"/>
        </w:tabs>
        <w:spacing w:before="120" w:after="120" w:line="360" w:lineRule="exact"/>
        <w:ind w:firstLine="567"/>
        <w:jc w:val="both"/>
        <w:rPr>
          <w:color w:val="000000"/>
        </w:rPr>
      </w:pPr>
      <w:r w:rsidRPr="00237AA4">
        <w:rPr>
          <w:color w:val="000000"/>
        </w:rPr>
        <w:t>2</w:t>
      </w:r>
      <w:r w:rsidR="00850582" w:rsidRPr="00237AA4">
        <w:rPr>
          <w:color w:val="000000"/>
        </w:rPr>
        <w:t xml:space="preserve">. </w:t>
      </w:r>
      <w:r w:rsidR="00237AA4" w:rsidRPr="00237AA4">
        <w:rPr>
          <w:color w:val="000000"/>
        </w:rPr>
        <w:t xml:space="preserve">Công tác </w:t>
      </w:r>
      <w:r w:rsidR="006446C9">
        <w:rPr>
          <w:color w:val="000000"/>
        </w:rPr>
        <w:t xml:space="preserve">Tuyên </w:t>
      </w:r>
      <w:r w:rsidR="007F2FB9">
        <w:rPr>
          <w:color w:val="000000"/>
        </w:rPr>
        <w:t>giáo</w:t>
      </w:r>
      <w:r w:rsidR="003811E2" w:rsidRPr="00237AA4">
        <w:rPr>
          <w:color w:val="000000"/>
        </w:rPr>
        <w:t xml:space="preserve"> </w:t>
      </w:r>
    </w:p>
    <w:p w14:paraId="4D535F67" w14:textId="77777777" w:rsidR="00227947" w:rsidRPr="00237AA4" w:rsidRDefault="006446C9" w:rsidP="00070420">
      <w:pPr>
        <w:tabs>
          <w:tab w:val="left" w:pos="843"/>
        </w:tabs>
        <w:spacing w:before="120" w:after="120" w:line="360" w:lineRule="exact"/>
        <w:ind w:firstLine="567"/>
        <w:jc w:val="both"/>
        <w:rPr>
          <w:b w:val="0"/>
          <w:color w:val="000000"/>
        </w:rPr>
      </w:pPr>
      <w:r>
        <w:rPr>
          <w:b w:val="0"/>
          <w:color w:val="000000"/>
        </w:rPr>
        <w:t xml:space="preserve">- </w:t>
      </w:r>
      <w:r w:rsidR="00AE07C7" w:rsidRPr="00237AA4">
        <w:rPr>
          <w:b w:val="0"/>
          <w:color w:val="000000"/>
        </w:rPr>
        <w:t xml:space="preserve">Báo cáo tổng kết Chuyên đề năm 2022 - 2023 của tỉnh </w:t>
      </w:r>
      <w:r w:rsidR="00AE07C7" w:rsidRPr="00237AA4">
        <w:rPr>
          <w:b w:val="0"/>
          <w:bCs/>
          <w:color w:val="000000"/>
        </w:rPr>
        <w:t xml:space="preserve">“Học tập và làm theo tư tưởng, đạo đức, phong cách Hồ Chí Minh về phát huy nội lực, tận dụng thời cơ, khơi dậy khát vọng xây dựng tỉnh Hậu Giang phát triển nhanh và bền vững”; triển khai chuyên đề năm 2024 </w:t>
      </w:r>
      <w:r w:rsidR="00B1207A">
        <w:rPr>
          <w:b w:val="0"/>
          <w:bCs/>
          <w:color w:val="000000"/>
        </w:rPr>
        <w:t>-</w:t>
      </w:r>
      <w:r w:rsidR="00AE07C7" w:rsidRPr="00237AA4">
        <w:rPr>
          <w:b w:val="0"/>
          <w:bCs/>
          <w:color w:val="000000"/>
        </w:rPr>
        <w:t xml:space="preserve"> 2025.</w:t>
      </w:r>
      <w:r w:rsidR="00F473D6" w:rsidRPr="00237AA4">
        <w:rPr>
          <w:color w:val="000000"/>
        </w:rPr>
        <w:t xml:space="preserve"> </w:t>
      </w:r>
      <w:r w:rsidR="00227947" w:rsidRPr="00237AA4">
        <w:rPr>
          <w:b w:val="0"/>
          <w:color w:val="000000"/>
        </w:rPr>
        <w:t>Chương trình của Ban Thường vụ Tỉnh ủy thực hiện Chỉ thị số 28-CT/TW, ngày 25/12/2023 của Bộ Chính trị “về tăng cường công tác chăm sóc, giáo dục và bảo vệ trẻ em đáp ứng yêu cầu phát triển đất nước phồn vinh, hạnh phúc”</w:t>
      </w:r>
      <w:r w:rsidR="00B1207A">
        <w:rPr>
          <w:b w:val="0"/>
          <w:color w:val="000000"/>
        </w:rPr>
        <w:t>.</w:t>
      </w:r>
      <w:r w:rsidR="00227947" w:rsidRPr="00237AA4">
        <w:rPr>
          <w:b w:val="0"/>
          <w:color w:val="000000"/>
        </w:rPr>
        <w:t xml:space="preserve"> </w:t>
      </w:r>
    </w:p>
    <w:p w14:paraId="127FD254" w14:textId="77777777" w:rsidR="00E344BB" w:rsidRPr="00237AA4" w:rsidRDefault="006446C9" w:rsidP="00070420">
      <w:pPr>
        <w:spacing w:before="120" w:after="120" w:line="360" w:lineRule="exact"/>
        <w:ind w:firstLine="561"/>
        <w:jc w:val="both"/>
        <w:rPr>
          <w:b w:val="0"/>
          <w:color w:val="000000"/>
        </w:rPr>
      </w:pPr>
      <w:r>
        <w:rPr>
          <w:b w:val="0"/>
          <w:bCs/>
          <w:color w:val="000000"/>
        </w:rPr>
        <w:t>- Các k</w:t>
      </w:r>
      <w:r w:rsidR="000170A2" w:rsidRPr="00237AA4">
        <w:rPr>
          <w:b w:val="0"/>
          <w:bCs/>
          <w:color w:val="000000"/>
          <w:lang w:val="vi-VN"/>
        </w:rPr>
        <w:t>ế hoạch</w:t>
      </w:r>
      <w:r w:rsidR="000170A2" w:rsidRPr="00237AA4">
        <w:rPr>
          <w:b w:val="0"/>
          <w:bCs/>
          <w:color w:val="000000"/>
        </w:rPr>
        <w:t>:</w:t>
      </w:r>
      <w:r w:rsidR="000170A2" w:rsidRPr="00237AA4">
        <w:rPr>
          <w:b w:val="0"/>
          <w:bCs/>
          <w:color w:val="000000"/>
          <w:lang w:val="vi-VN"/>
        </w:rPr>
        <w:t xml:space="preserve"> Hợp tác tuyên truyền với các cơ quan báo chí năm 2024</w:t>
      </w:r>
      <w:r w:rsidR="000170A2" w:rsidRPr="00237AA4">
        <w:rPr>
          <w:b w:val="0"/>
          <w:bCs/>
          <w:color w:val="000000"/>
        </w:rPr>
        <w:t xml:space="preserve">; </w:t>
      </w:r>
      <w:r w:rsidR="000170A2" w:rsidRPr="00237AA4">
        <w:rPr>
          <w:b w:val="0"/>
          <w:bCs/>
          <w:color w:val="000000"/>
          <w:lang w:val="vi-VN"/>
        </w:rPr>
        <w:t>khảo sát, tổng kết 15 năm thực hiện Chỉ thị số 38-CT/TW</w:t>
      </w:r>
      <w:r w:rsidR="000170A2" w:rsidRPr="00237AA4">
        <w:rPr>
          <w:b w:val="0"/>
          <w:bCs/>
          <w:color w:val="000000"/>
        </w:rPr>
        <w:t xml:space="preserve"> </w:t>
      </w:r>
      <w:r w:rsidR="000170A2" w:rsidRPr="00237AA4">
        <w:rPr>
          <w:b w:val="0"/>
          <w:bCs/>
          <w:color w:val="000000"/>
          <w:lang w:val="vi-VN"/>
        </w:rPr>
        <w:t>ngày 07/9/2009 của Ban Bí thư về “Đẩy mạnh công tác bảo hiểm y tế trong tình hình mới”</w:t>
      </w:r>
      <w:r w:rsidR="000170A2" w:rsidRPr="00237AA4">
        <w:rPr>
          <w:b w:val="0"/>
          <w:bCs/>
          <w:color w:val="000000"/>
        </w:rPr>
        <w:t xml:space="preserve">; </w:t>
      </w:r>
      <w:r w:rsidR="000170A2" w:rsidRPr="00237AA4">
        <w:rPr>
          <w:b w:val="0"/>
          <w:color w:val="000000"/>
        </w:rPr>
        <w:t xml:space="preserve">tổng kết 10 năm thực hiện </w:t>
      </w:r>
      <w:r w:rsidR="000170A2" w:rsidRPr="00237AA4">
        <w:rPr>
          <w:b w:val="0"/>
          <w:color w:val="000000"/>
          <w:shd w:val="clear" w:color="auto" w:fill="FFFFFF"/>
        </w:rPr>
        <w:t>Nghị quyết số 33-NQ/TW ngày 09/6/2014 của Ban Bí thư khóa X “về xây dựng và phát triển văn hóa con người Việt Nam đáp ứng yêu cầu phát triển bền vững đất nước”;</w:t>
      </w:r>
      <w:r w:rsidR="000170A2" w:rsidRPr="00237AA4">
        <w:rPr>
          <w:b w:val="0"/>
          <w:color w:val="000000"/>
        </w:rPr>
        <w:t xml:space="preserve"> tổ chức các hoạt động hưởng ứng tổng kết 50 năm nền văn học, nghệ thuật Việt Nam sau ngày đất nước thố</w:t>
      </w:r>
      <w:r w:rsidR="00237AA4" w:rsidRPr="00237AA4">
        <w:rPr>
          <w:b w:val="0"/>
          <w:color w:val="000000"/>
        </w:rPr>
        <w:t xml:space="preserve">ng nhất (30/4/1975 - 30/4/2025; </w:t>
      </w:r>
      <w:r w:rsidR="00E344BB" w:rsidRPr="00237AA4">
        <w:rPr>
          <w:b w:val="0"/>
          <w:color w:val="000000"/>
        </w:rPr>
        <w:t>học tập, quán triệt, triển khai, thực hiện và Chương trình của Ban Thường vụ Tỉnh ủy thực hiện Chỉ thị số 28-CT/TW, ngày 25/12/2023 của Bộ Chính trị “về tăng cường công tác chăm sóc, giáo dục và bảo vệ trẻ em đáp ứng yêu cầu phát triển đất nước phồn vinh, hạnh phúc”</w:t>
      </w:r>
      <w:r w:rsidR="00237AA4" w:rsidRPr="00237AA4">
        <w:rPr>
          <w:b w:val="0"/>
          <w:color w:val="000000"/>
        </w:rPr>
        <w:t>.</w:t>
      </w:r>
    </w:p>
    <w:p w14:paraId="4CB4A72C" w14:textId="77777777" w:rsidR="000170A2" w:rsidRPr="00237AA4" w:rsidRDefault="006446C9" w:rsidP="00070420">
      <w:pPr>
        <w:spacing w:before="120" w:after="120" w:line="360" w:lineRule="exact"/>
        <w:ind w:firstLine="561"/>
        <w:jc w:val="both"/>
        <w:rPr>
          <w:b w:val="0"/>
          <w:i/>
          <w:color w:val="000000"/>
        </w:rPr>
      </w:pPr>
      <w:r>
        <w:rPr>
          <w:b w:val="0"/>
          <w:bCs/>
          <w:color w:val="000000"/>
        </w:rPr>
        <w:t xml:space="preserve">- </w:t>
      </w:r>
      <w:r w:rsidR="000170A2" w:rsidRPr="00237AA4">
        <w:rPr>
          <w:b w:val="0"/>
          <w:bCs/>
          <w:color w:val="000000"/>
          <w:lang w:val="vi-VN"/>
        </w:rPr>
        <w:t>Công văn triển khai thực hiện Kết luận số 2517-KL/HVCTQG ngày 09/10/2023 của đồng chí Giám đốc Học viện Chính trị Quốc gia Hồ Chí Minh, Chủ tịch Hội đồng Lý luận Trung ương và Thông báo số 387-TB/BTGTW ngày 27/10/2023 của Ban Tuyên giáo Trung ương về kết quả sơ kết 05 năm thực hiện Chỉ thị số 20-CT/TW ngày 18/01/2018 của Ban Bí thư “về tiếp tục tăng cường, nâng cao chất lượng nghiên cứu, biên soạn, tuyên truyền, giáo dục lịch sử Đảng”</w:t>
      </w:r>
      <w:r w:rsidR="000170A2" w:rsidRPr="00237AA4">
        <w:rPr>
          <w:b w:val="0"/>
          <w:bCs/>
          <w:color w:val="000000"/>
        </w:rPr>
        <w:t>.</w:t>
      </w:r>
      <w:r w:rsidR="00757C9E">
        <w:rPr>
          <w:b w:val="0"/>
          <w:bCs/>
          <w:color w:val="000000"/>
        </w:rPr>
        <w:t xml:space="preserve"> </w:t>
      </w:r>
      <w:r w:rsidR="00757C9E" w:rsidRPr="00237AA4">
        <w:rPr>
          <w:b w:val="0"/>
          <w:bCs/>
          <w:color w:val="000000"/>
          <w:lang w:val="vi-VN"/>
        </w:rPr>
        <w:t xml:space="preserve">Giới thiệu biểu dương nhân vật tiêu biểu </w:t>
      </w:r>
      <w:r w:rsidR="00757C9E" w:rsidRPr="00237AA4">
        <w:rPr>
          <w:b w:val="0"/>
          <w:bCs/>
          <w:color w:val="000000"/>
          <w:shd w:val="clear" w:color="auto" w:fill="FFFFFF"/>
          <w:lang w:val="vi-VN"/>
        </w:rPr>
        <w:t xml:space="preserve">đối với đồng chí Lâm Khem, ấp 10, xã Lương Nghĩa, huyện Long Mỹ là nhân vật trong tác phẩm “Người kết nối” của Đài Phát thanh và Truyền hình Hậu Giang, </w:t>
      </w:r>
      <w:r w:rsidR="00757C9E" w:rsidRPr="00237AA4">
        <w:rPr>
          <w:b w:val="0"/>
          <w:bCs/>
          <w:color w:val="000000"/>
          <w:lang w:val="vi-VN"/>
        </w:rPr>
        <w:t xml:space="preserve">đạt </w:t>
      </w:r>
      <w:r w:rsidR="00757C9E" w:rsidRPr="00237AA4">
        <w:rPr>
          <w:b w:val="0"/>
          <w:bCs/>
          <w:color w:val="000000"/>
          <w:shd w:val="clear" w:color="auto" w:fill="FFFFFF"/>
          <w:lang w:val="vi-VN"/>
        </w:rPr>
        <w:t>Giải Báo chí toàn quốc về xây dựng Đảng (Giải Búa liềm vàng) lần thứ VIII - năm 2023</w:t>
      </w:r>
      <w:r w:rsidR="00757C9E" w:rsidRPr="00237AA4">
        <w:rPr>
          <w:b w:val="0"/>
          <w:bCs/>
          <w:color w:val="000000"/>
          <w:shd w:val="clear" w:color="auto" w:fill="FFFFFF"/>
        </w:rPr>
        <w:t>.</w:t>
      </w:r>
      <w:r w:rsidR="00757C9E" w:rsidRPr="00237AA4">
        <w:rPr>
          <w:b w:val="0"/>
          <w:bCs/>
          <w:i/>
          <w:color w:val="000000"/>
          <w:lang w:val="vi-VN"/>
        </w:rPr>
        <w:t xml:space="preserve"> </w:t>
      </w:r>
      <w:r w:rsidR="000170A2" w:rsidRPr="00237AA4">
        <w:rPr>
          <w:b w:val="0"/>
          <w:bCs/>
          <w:color w:val="000000"/>
          <w:lang w:val="vi-VN"/>
        </w:rPr>
        <w:t xml:space="preserve"> </w:t>
      </w:r>
    </w:p>
    <w:p w14:paraId="497E27D6" w14:textId="77777777" w:rsidR="00DB79FE" w:rsidRPr="00237AA4" w:rsidRDefault="0094566D" w:rsidP="00070420">
      <w:pPr>
        <w:tabs>
          <w:tab w:val="left" w:pos="851"/>
        </w:tabs>
        <w:spacing w:before="120" w:after="120" w:line="360" w:lineRule="exact"/>
        <w:ind w:firstLine="567"/>
        <w:jc w:val="both"/>
        <w:rPr>
          <w:color w:val="000000"/>
        </w:rPr>
      </w:pPr>
      <w:r w:rsidRPr="00237AA4">
        <w:rPr>
          <w:color w:val="000000"/>
        </w:rPr>
        <w:t>3</w:t>
      </w:r>
      <w:r w:rsidR="00850582" w:rsidRPr="00237AA4">
        <w:rPr>
          <w:color w:val="000000"/>
        </w:rPr>
        <w:t xml:space="preserve">. </w:t>
      </w:r>
      <w:r w:rsidR="00237AA4" w:rsidRPr="00237AA4">
        <w:rPr>
          <w:color w:val="000000"/>
        </w:rPr>
        <w:t>Công tác k</w:t>
      </w:r>
      <w:r w:rsidR="000D43D2" w:rsidRPr="00237AA4">
        <w:rPr>
          <w:color w:val="000000"/>
        </w:rPr>
        <w:t xml:space="preserve">iểm </w:t>
      </w:r>
      <w:r w:rsidR="00850582" w:rsidRPr="00237AA4">
        <w:rPr>
          <w:color w:val="000000"/>
        </w:rPr>
        <w:t>tra</w:t>
      </w:r>
      <w:r w:rsidR="004D168F" w:rsidRPr="00237AA4">
        <w:rPr>
          <w:color w:val="000000"/>
        </w:rPr>
        <w:t>, giám sát</w:t>
      </w:r>
      <w:r w:rsidR="00CD61D8" w:rsidRPr="00237AA4">
        <w:rPr>
          <w:color w:val="000000"/>
        </w:rPr>
        <w:t xml:space="preserve"> </w:t>
      </w:r>
    </w:p>
    <w:p w14:paraId="07CB2951" w14:textId="77777777" w:rsidR="00902897" w:rsidRPr="00237AA4" w:rsidRDefault="006446C9" w:rsidP="00070420">
      <w:pPr>
        <w:tabs>
          <w:tab w:val="left" w:pos="851"/>
        </w:tabs>
        <w:spacing w:before="120" w:after="120" w:line="360" w:lineRule="exact"/>
        <w:ind w:firstLine="567"/>
        <w:jc w:val="both"/>
        <w:rPr>
          <w:b w:val="0"/>
          <w:bCs/>
          <w:iCs/>
          <w:color w:val="000000"/>
          <w:lang w:val="es-ES"/>
        </w:rPr>
      </w:pPr>
      <w:r>
        <w:rPr>
          <w:b w:val="0"/>
          <w:bCs/>
          <w:iCs/>
          <w:color w:val="000000"/>
          <w:lang w:val="es-ES"/>
        </w:rPr>
        <w:t xml:space="preserve">- </w:t>
      </w:r>
      <w:r w:rsidR="00902897" w:rsidRPr="00237AA4">
        <w:rPr>
          <w:b w:val="0"/>
          <w:bCs/>
          <w:iCs/>
          <w:color w:val="000000"/>
          <w:lang w:val="es-ES"/>
        </w:rPr>
        <w:t>Quy chế phối hợp giữa Ủy ban Kiểm tra Tỉnh ủy với Ban Dân vận Tỉnh ủy trong thực hiện nhiệm vụ kiểm tra, giám sát và kỷ luật của đảng</w:t>
      </w:r>
      <w:r w:rsidR="003F26AE">
        <w:rPr>
          <w:b w:val="0"/>
          <w:bCs/>
          <w:iCs/>
          <w:color w:val="000000"/>
          <w:lang w:val="es-ES"/>
        </w:rPr>
        <w:t>.</w:t>
      </w:r>
    </w:p>
    <w:p w14:paraId="17FCC379" w14:textId="77777777" w:rsidR="000F3047" w:rsidRPr="00237AA4" w:rsidRDefault="006446C9" w:rsidP="00070420">
      <w:pPr>
        <w:tabs>
          <w:tab w:val="left" w:pos="851"/>
        </w:tabs>
        <w:spacing w:before="120" w:after="120" w:line="360" w:lineRule="exact"/>
        <w:ind w:firstLine="567"/>
        <w:jc w:val="both"/>
        <w:rPr>
          <w:color w:val="000000"/>
        </w:rPr>
      </w:pPr>
      <w:r>
        <w:rPr>
          <w:b w:val="0"/>
          <w:color w:val="000000"/>
        </w:rPr>
        <w:t xml:space="preserve">- </w:t>
      </w:r>
      <w:r w:rsidR="000F3047" w:rsidRPr="00237AA4">
        <w:rPr>
          <w:b w:val="0"/>
          <w:color w:val="000000"/>
        </w:rPr>
        <w:t>Quyết định thành lập đoàn kiểm tra việc lãnh đạo, chỉ đạo thực hiện nhiệm vụ quốc phòng, quân sự địa phương đối với Ban Thường vụ Huyện ủy Vị Thủy</w:t>
      </w:r>
      <w:r w:rsidR="000F3047" w:rsidRPr="00237AA4">
        <w:rPr>
          <w:b w:val="0"/>
          <w:i/>
          <w:color w:val="000000"/>
        </w:rPr>
        <w:t xml:space="preserve">; </w:t>
      </w:r>
      <w:r w:rsidR="000F3047" w:rsidRPr="00237AA4">
        <w:rPr>
          <w:b w:val="0"/>
          <w:color w:val="000000"/>
        </w:rPr>
        <w:t>Báo cáo kết quả nắm tình hình liên quan đến đảng viên, giáo viên Trường tiểu học Vĩnh Thuận Tây 1, thuộc Đảng bộ xã Vĩnh Thuận Tây, huyện Vị Thủy để phối hợp với các cơ quan liên quan xe</w:t>
      </w:r>
      <w:r w:rsidR="00237AA4" w:rsidRPr="00237AA4">
        <w:rPr>
          <w:b w:val="0"/>
          <w:color w:val="000000"/>
        </w:rPr>
        <w:t xml:space="preserve">m xét, xử lý theo đúng quy định; </w:t>
      </w:r>
      <w:r w:rsidR="00237AA4" w:rsidRPr="00237AA4">
        <w:rPr>
          <w:b w:val="0"/>
          <w:color w:val="000000"/>
          <w:lang w:val="nl-NL"/>
        </w:rPr>
        <w:t xml:space="preserve">thành lập đoàn kiểm tra khi có dấu hiệu vi phạm đối với đồng chí Phó Bí thư Thường trực Huyện ủy, Chủ tịch Hội đồng nhân dân huyện Long Mỹ. </w:t>
      </w:r>
      <w:r w:rsidR="00237AA4" w:rsidRPr="00237AA4">
        <w:rPr>
          <w:b w:val="0"/>
          <w:bCs/>
          <w:iCs/>
          <w:color w:val="000000"/>
          <w:lang w:val="es-ES"/>
        </w:rPr>
        <w:t xml:space="preserve">Báo cáo xem xét, đề nghị thi hành kỷ luật đối với 03 đồng chí; </w:t>
      </w:r>
      <w:r w:rsidR="00237AA4" w:rsidRPr="00237AA4">
        <w:rPr>
          <w:b w:val="0"/>
          <w:color w:val="000000"/>
          <w:lang w:val="es-ES"/>
        </w:rPr>
        <w:t>báo cáo kết quả công tác kiểm tra từ nhiệm kỳ Đại hội XI đến nay.</w:t>
      </w:r>
    </w:p>
    <w:p w14:paraId="56E3B187" w14:textId="77777777" w:rsidR="00237AA4" w:rsidRPr="00237AA4" w:rsidRDefault="002D237C" w:rsidP="00070420">
      <w:pPr>
        <w:pBdr>
          <w:top w:val="dotted" w:sz="4" w:space="0" w:color="FFFFFF"/>
          <w:left w:val="dotted" w:sz="4" w:space="0" w:color="FFFFFF"/>
          <w:bottom w:val="dotted" w:sz="4" w:space="11" w:color="FFFFFF"/>
          <w:right w:val="dotted" w:sz="4" w:space="0" w:color="FFFFFF"/>
        </w:pBdr>
        <w:spacing w:before="120" w:after="120" w:line="360" w:lineRule="exact"/>
        <w:ind w:firstLine="567"/>
        <w:jc w:val="both"/>
        <w:rPr>
          <w:color w:val="000000"/>
        </w:rPr>
      </w:pPr>
      <w:r w:rsidRPr="00237AA4">
        <w:rPr>
          <w:color w:val="000000"/>
        </w:rPr>
        <w:t>4</w:t>
      </w:r>
      <w:r w:rsidR="00850582" w:rsidRPr="00237AA4">
        <w:rPr>
          <w:color w:val="000000"/>
        </w:rPr>
        <w:t>.</w:t>
      </w:r>
      <w:r w:rsidR="00237AA4" w:rsidRPr="00237AA4">
        <w:rPr>
          <w:color w:val="000000"/>
        </w:rPr>
        <w:t xml:space="preserve"> Công tác</w:t>
      </w:r>
      <w:r w:rsidR="00850582" w:rsidRPr="00237AA4">
        <w:rPr>
          <w:color w:val="000000"/>
        </w:rPr>
        <w:t xml:space="preserve"> </w:t>
      </w:r>
      <w:r w:rsidR="00237AA4" w:rsidRPr="00237AA4">
        <w:rPr>
          <w:color w:val="000000"/>
        </w:rPr>
        <w:t>n</w:t>
      </w:r>
      <w:r w:rsidR="00850582" w:rsidRPr="00237AA4">
        <w:rPr>
          <w:color w:val="000000"/>
        </w:rPr>
        <w:t>ội chính</w:t>
      </w:r>
    </w:p>
    <w:p w14:paraId="781E6733" w14:textId="77777777" w:rsidR="00237AA4" w:rsidRPr="00237AA4" w:rsidRDefault="006446C9" w:rsidP="00070420">
      <w:pPr>
        <w:pBdr>
          <w:top w:val="dotted" w:sz="4" w:space="0" w:color="FFFFFF"/>
          <w:left w:val="dotted" w:sz="4" w:space="0" w:color="FFFFFF"/>
          <w:bottom w:val="dotted" w:sz="4" w:space="11" w:color="FFFFFF"/>
          <w:right w:val="dotted" w:sz="4" w:space="0" w:color="FFFFFF"/>
        </w:pBdr>
        <w:spacing w:before="120" w:after="120" w:line="360" w:lineRule="exact"/>
        <w:ind w:firstLine="567"/>
        <w:jc w:val="both"/>
        <w:rPr>
          <w:b w:val="0"/>
          <w:color w:val="000000"/>
        </w:rPr>
      </w:pPr>
      <w:r>
        <w:rPr>
          <w:b w:val="0"/>
          <w:bCs/>
          <w:color w:val="000000"/>
        </w:rPr>
        <w:t xml:space="preserve">- </w:t>
      </w:r>
      <w:r w:rsidR="00237AA4" w:rsidRPr="00237AA4">
        <w:rPr>
          <w:b w:val="0"/>
          <w:bCs/>
          <w:color w:val="000000"/>
        </w:rPr>
        <w:t>Báo cáo k</w:t>
      </w:r>
      <w:r w:rsidR="00237AA4" w:rsidRPr="00237AA4">
        <w:rPr>
          <w:b w:val="0"/>
          <w:color w:val="000000"/>
        </w:rPr>
        <w:t>ết quả triển khai, thực hiện Chỉ thị số 04-CT/TW ngày 02/6/2021 của Ban Bí thư về tăng cường sự lãnh đạo của Đảng đối với công tác thu hồi tài sản bị thất</w:t>
      </w:r>
      <w:r w:rsidR="00BE235C">
        <w:rPr>
          <w:b w:val="0"/>
          <w:color w:val="000000"/>
        </w:rPr>
        <w:t xml:space="preserve"> thoát, chiếm đoạt trong các vụ</w:t>
      </w:r>
      <w:r w:rsidR="00237AA4" w:rsidRPr="00237AA4">
        <w:rPr>
          <w:b w:val="0"/>
          <w:color w:val="000000"/>
        </w:rPr>
        <w:t xml:space="preserve"> án hình sự về tham nhũng, kinh tế năm 2023; kết quả kiểm tra, rà soát tổng thể các cuộc thanh tra kinh tế - xã hội và thực hiện kiến nghị của Kiểm toán Nhà nước năm 2022; kết quả kiểm tra, thanh tra, điều tra, xử lý các sai phạm liên quan đến lĩnh vực y tế; kết quả công tác giám định, định giá tài sản; kết quả triển khai thực hiện Kết luận của đồng chí Tổng Bí thư, Trưởng Ban Chỉ đạo Trung ương về phòng, chống tham nhũng, tiêu cực tại Phiên họp thứ 22 của Ban Chỉ đạo; </w:t>
      </w:r>
      <w:r w:rsidR="00237AA4" w:rsidRPr="00237AA4">
        <w:rPr>
          <w:b w:val="0"/>
          <w:color w:val="000000"/>
          <w:lang w:val="nl-NL"/>
        </w:rPr>
        <w:t xml:space="preserve">kết quả công tác nội chính, phòng, chống tham nhũng, tiêu cực, cải cách tư pháp năm 2023, </w:t>
      </w:r>
      <w:r w:rsidR="0038245B">
        <w:rPr>
          <w:b w:val="0"/>
          <w:color w:val="000000"/>
          <w:lang w:val="nl-NL"/>
        </w:rPr>
        <w:t>phương hướng, nhiệm vụ năm 2024.</w:t>
      </w:r>
    </w:p>
    <w:p w14:paraId="416A0397" w14:textId="77777777" w:rsidR="00A375B8" w:rsidRPr="00237AA4" w:rsidRDefault="00976B53" w:rsidP="00070420">
      <w:pPr>
        <w:pBdr>
          <w:top w:val="dotted" w:sz="4" w:space="0" w:color="FFFFFF"/>
          <w:left w:val="dotted" w:sz="4" w:space="0" w:color="FFFFFF"/>
          <w:bottom w:val="dotted" w:sz="4" w:space="11" w:color="FFFFFF"/>
          <w:right w:val="dotted" w:sz="4" w:space="0" w:color="FFFFFF"/>
        </w:pBdr>
        <w:spacing w:before="120" w:after="120" w:line="360" w:lineRule="exact"/>
        <w:ind w:firstLine="567"/>
        <w:jc w:val="both"/>
        <w:rPr>
          <w:color w:val="000000"/>
        </w:rPr>
      </w:pPr>
      <w:r w:rsidRPr="00237AA4">
        <w:rPr>
          <w:color w:val="000000"/>
        </w:rPr>
        <w:t>5.</w:t>
      </w:r>
      <w:r w:rsidR="007224B0" w:rsidRPr="00237AA4">
        <w:rPr>
          <w:color w:val="000000"/>
        </w:rPr>
        <w:t xml:space="preserve"> </w:t>
      </w:r>
      <w:r w:rsidR="00237AA4" w:rsidRPr="00237AA4">
        <w:rPr>
          <w:color w:val="000000"/>
        </w:rPr>
        <w:t xml:space="preserve">Công tác </w:t>
      </w:r>
      <w:r w:rsidR="00BE235C">
        <w:rPr>
          <w:color w:val="000000"/>
        </w:rPr>
        <w:t>D</w:t>
      </w:r>
      <w:r w:rsidR="00BE235C" w:rsidRPr="00237AA4">
        <w:rPr>
          <w:color w:val="000000"/>
        </w:rPr>
        <w:t xml:space="preserve">ân </w:t>
      </w:r>
      <w:r w:rsidR="007224B0" w:rsidRPr="00237AA4">
        <w:rPr>
          <w:color w:val="000000"/>
        </w:rPr>
        <w:t>vận</w:t>
      </w:r>
      <w:r w:rsidR="00DC52F0">
        <w:rPr>
          <w:color w:val="000000"/>
        </w:rPr>
        <w:t xml:space="preserve">, </w:t>
      </w:r>
      <w:r w:rsidR="00BE235C">
        <w:rPr>
          <w:color w:val="000000"/>
        </w:rPr>
        <w:t xml:space="preserve">Mặt </w:t>
      </w:r>
      <w:r w:rsidR="00DC52F0">
        <w:rPr>
          <w:color w:val="000000"/>
        </w:rPr>
        <w:t xml:space="preserve">trận </w:t>
      </w:r>
      <w:r w:rsidR="00BE235C">
        <w:rPr>
          <w:color w:val="000000"/>
        </w:rPr>
        <w:t xml:space="preserve">Tổ quốc </w:t>
      </w:r>
      <w:r w:rsidR="00DC52F0">
        <w:rPr>
          <w:color w:val="000000"/>
        </w:rPr>
        <w:t>và các đoàn thể</w:t>
      </w:r>
    </w:p>
    <w:p w14:paraId="1B189FA2" w14:textId="77777777" w:rsidR="00237AA4" w:rsidRPr="00237AA4" w:rsidRDefault="00BE235C" w:rsidP="00070420">
      <w:pPr>
        <w:pBdr>
          <w:top w:val="dotted" w:sz="4" w:space="0" w:color="FFFFFF"/>
          <w:left w:val="dotted" w:sz="4" w:space="0" w:color="FFFFFF"/>
          <w:bottom w:val="dotted" w:sz="4" w:space="11" w:color="FFFFFF"/>
          <w:right w:val="dotted" w:sz="4" w:space="0" w:color="FFFFFF"/>
        </w:pBdr>
        <w:spacing w:before="120" w:after="120" w:line="360" w:lineRule="exact"/>
        <w:ind w:firstLine="567"/>
        <w:jc w:val="both"/>
        <w:rPr>
          <w:b w:val="0"/>
          <w:color w:val="000000"/>
          <w:lang w:val="es-ES"/>
        </w:rPr>
      </w:pPr>
      <w:r>
        <w:rPr>
          <w:b w:val="0"/>
          <w:color w:val="000000"/>
        </w:rPr>
        <w:t xml:space="preserve">- </w:t>
      </w:r>
      <w:r w:rsidR="003F26AE" w:rsidRPr="00237AA4">
        <w:rPr>
          <w:b w:val="0"/>
          <w:color w:val="000000"/>
          <w:lang w:val="vi-VN"/>
        </w:rPr>
        <w:t>Báo cáo tổng kết Quy chế cán bộ Đoàn Thanh niên Cộng sản Hồ Chí Minh</w:t>
      </w:r>
      <w:r w:rsidR="003F26AE">
        <w:rPr>
          <w:b w:val="0"/>
          <w:color w:val="000000"/>
        </w:rPr>
        <w:t xml:space="preserve">; </w:t>
      </w:r>
      <w:r w:rsidR="0054346B" w:rsidRPr="00237AA4">
        <w:rPr>
          <w:b w:val="0"/>
          <w:bCs/>
          <w:color w:val="000000"/>
          <w:lang w:val="vi-VN"/>
        </w:rPr>
        <w:t>Chương trình của Ban Chấp hành Đảng bộ tỉnh thực hiện Nghị quyết số 46-NQ/TW ngày 20/12/2023 của Bộ Chính trị về đổi mới, nâng cao chất lượng hoạt động của Hội Nông dân Việt Nam đáp ứng yêu cầu nhiệm vụ cách mạng trong giai đoạn mới</w:t>
      </w:r>
      <w:r w:rsidR="00F473D6" w:rsidRPr="00237AA4">
        <w:rPr>
          <w:b w:val="0"/>
          <w:bCs/>
          <w:i/>
          <w:color w:val="000000"/>
          <w:lang w:val="vi-VN"/>
        </w:rPr>
        <w:t>.</w:t>
      </w:r>
      <w:r w:rsidR="00F473D6" w:rsidRPr="00237AA4">
        <w:rPr>
          <w:b w:val="0"/>
          <w:bCs/>
          <w:i/>
          <w:color w:val="000000"/>
        </w:rPr>
        <w:t xml:space="preserve"> </w:t>
      </w:r>
      <w:r w:rsidR="002C32D2" w:rsidRPr="00237AA4">
        <w:rPr>
          <w:b w:val="0"/>
          <w:color w:val="000000"/>
          <w:lang w:val="es-ES"/>
        </w:rPr>
        <w:t>Thông báo trả lời ý kiến, kiến nghị của cán bộ, công chức, viên chức, nhân viên, người lao</w:t>
      </w:r>
      <w:r w:rsidR="00237AA4" w:rsidRPr="00237AA4">
        <w:rPr>
          <w:b w:val="0"/>
          <w:color w:val="000000"/>
          <w:lang w:val="es-ES"/>
        </w:rPr>
        <w:t xml:space="preserve"> động ngành y tế tỉnh Hậu Giang.</w:t>
      </w:r>
    </w:p>
    <w:p w14:paraId="1AB0D349" w14:textId="77777777" w:rsidR="00E41CA4" w:rsidRPr="00237AA4" w:rsidRDefault="00BE235C" w:rsidP="00070420">
      <w:pPr>
        <w:pBdr>
          <w:top w:val="dotted" w:sz="4" w:space="0" w:color="FFFFFF"/>
          <w:left w:val="dotted" w:sz="4" w:space="0" w:color="FFFFFF"/>
          <w:bottom w:val="dotted" w:sz="4" w:space="11" w:color="FFFFFF"/>
          <w:right w:val="dotted" w:sz="4" w:space="0" w:color="FFFFFF"/>
        </w:pBdr>
        <w:spacing w:before="120" w:after="120" w:line="360" w:lineRule="exact"/>
        <w:ind w:firstLine="567"/>
        <w:jc w:val="both"/>
        <w:rPr>
          <w:b w:val="0"/>
          <w:bCs/>
          <w:i/>
          <w:color w:val="000000"/>
        </w:rPr>
      </w:pPr>
      <w:r>
        <w:rPr>
          <w:b w:val="0"/>
          <w:color w:val="000000"/>
        </w:rPr>
        <w:t xml:space="preserve">- </w:t>
      </w:r>
      <w:r w:rsidR="00E41CA4" w:rsidRPr="00237AA4">
        <w:rPr>
          <w:b w:val="0"/>
          <w:color w:val="000000"/>
        </w:rPr>
        <w:t xml:space="preserve">Kế hoạch tiếp đón và phục vụ các đồng chí lãnh đạo Đảng, Nhà nước, Mặt trận Tổ quốc Việt Nam thăm, tặng quà nhân dân Tết Nguyên đán Giáp Thìn 2024; </w:t>
      </w:r>
      <w:r w:rsidR="00E41CA4" w:rsidRPr="00237AA4">
        <w:rPr>
          <w:b w:val="0"/>
          <w:bCs/>
          <w:iCs/>
          <w:color w:val="000000"/>
        </w:rPr>
        <w:t>tổ chức gặp gỡ Giám mục Giáo phận Cần Thơ và các vị Linh mục trên địa bàn tỉnh Hậu Giang</w:t>
      </w:r>
      <w:r w:rsidR="00E41CA4" w:rsidRPr="003F26AE">
        <w:rPr>
          <w:b w:val="0"/>
          <w:bCs/>
          <w:iCs/>
          <w:color w:val="000000"/>
        </w:rPr>
        <w:t>; t</w:t>
      </w:r>
      <w:r w:rsidR="00E41CA4" w:rsidRPr="00237AA4">
        <w:rPr>
          <w:b w:val="0"/>
          <w:bCs/>
          <w:color w:val="000000"/>
        </w:rPr>
        <w:t>ổ chức giám sát, phản biện xã hội của Mặt trận Tổ quốc, các đoàn thể chính trị - xã hội tỉnh năm 2024</w:t>
      </w:r>
      <w:r w:rsidR="00E41CA4" w:rsidRPr="00237AA4">
        <w:rPr>
          <w:b w:val="0"/>
          <w:bCs/>
          <w:i/>
          <w:color w:val="000000"/>
        </w:rPr>
        <w:t>.</w:t>
      </w:r>
    </w:p>
    <w:p w14:paraId="0CA64B4C" w14:textId="77777777" w:rsidR="00C84A49" w:rsidRPr="00237AA4" w:rsidRDefault="00751464" w:rsidP="00070420">
      <w:pPr>
        <w:pBdr>
          <w:top w:val="dotted" w:sz="4" w:space="0" w:color="FFFFFF"/>
          <w:left w:val="dotted" w:sz="4" w:space="0" w:color="FFFFFF"/>
          <w:bottom w:val="dotted" w:sz="4" w:space="11" w:color="FFFFFF"/>
          <w:right w:val="dotted" w:sz="4" w:space="0" w:color="FFFFFF"/>
        </w:pBdr>
        <w:spacing w:before="120" w:after="120" w:line="360" w:lineRule="exact"/>
        <w:ind w:firstLine="567"/>
        <w:jc w:val="both"/>
        <w:rPr>
          <w:rStyle w:val="fontstyle01"/>
          <w:b/>
        </w:rPr>
      </w:pPr>
      <w:r w:rsidRPr="00237AA4">
        <w:rPr>
          <w:rStyle w:val="fontstyle01"/>
          <w:b/>
        </w:rPr>
        <w:t xml:space="preserve">6. </w:t>
      </w:r>
      <w:r w:rsidR="00AD3C50" w:rsidRPr="00237AA4">
        <w:rPr>
          <w:rStyle w:val="fontstyle01"/>
          <w:b/>
        </w:rPr>
        <w:t>Lĩnh vực kinh tế, xã hội</w:t>
      </w:r>
    </w:p>
    <w:p w14:paraId="62A369CA" w14:textId="77777777" w:rsidR="00F473D6" w:rsidRPr="00237AA4" w:rsidRDefault="00BE235C" w:rsidP="00070420">
      <w:pPr>
        <w:pBdr>
          <w:top w:val="dotted" w:sz="4" w:space="0" w:color="FFFFFF"/>
          <w:left w:val="dotted" w:sz="4" w:space="0" w:color="FFFFFF"/>
          <w:bottom w:val="dotted" w:sz="4" w:space="11" w:color="FFFFFF"/>
          <w:right w:val="dotted" w:sz="4" w:space="0" w:color="FFFFFF"/>
        </w:pBdr>
        <w:spacing w:before="120" w:after="120" w:line="360" w:lineRule="exact"/>
        <w:ind w:firstLine="567"/>
        <w:jc w:val="both"/>
        <w:rPr>
          <w:b w:val="0"/>
          <w:iCs/>
          <w:color w:val="000000"/>
          <w:lang w:val="es-ES"/>
        </w:rPr>
      </w:pPr>
      <w:r>
        <w:rPr>
          <w:b w:val="0"/>
          <w:iCs/>
          <w:color w:val="000000"/>
          <w:lang w:val="es-ES"/>
        </w:rPr>
        <w:t xml:space="preserve">- </w:t>
      </w:r>
      <w:r w:rsidR="00F473D6" w:rsidRPr="00237AA4">
        <w:rPr>
          <w:b w:val="0"/>
          <w:iCs/>
          <w:color w:val="000000"/>
          <w:lang w:val="es-ES"/>
        </w:rPr>
        <w:t>Báo cáo tình hình thực hiện dự án đầu tư ngoài ngân sách thuộc thẩm quyền cho ý kiến của Ban Chấp hành Đảng bộ tỉnh, Ban Thường vụ Tỉnh ủy trên địa bàn tỉnh; nội dung thực hiện Nghị quyết số 45-NQ/TW ngày 24/11/2023 Hội nghị lần thứ tám Ban Chấp hành Trung ương Đảng khóa XIII vào Chương trình số 50-CTr/TU ngày 09/08/2021 của Ban Chấp hành Đảng bộ tỉnh.</w:t>
      </w:r>
    </w:p>
    <w:p w14:paraId="321E59A7" w14:textId="77777777" w:rsidR="00CE6284" w:rsidRPr="00237AA4" w:rsidRDefault="00D825C9" w:rsidP="00070420">
      <w:pPr>
        <w:pBdr>
          <w:top w:val="dotted" w:sz="4" w:space="0" w:color="FFFFFF"/>
          <w:left w:val="dotted" w:sz="4" w:space="0" w:color="FFFFFF"/>
          <w:bottom w:val="dotted" w:sz="4" w:space="11" w:color="FFFFFF"/>
          <w:right w:val="dotted" w:sz="4" w:space="0" w:color="FFFFFF"/>
        </w:pBdr>
        <w:spacing w:before="120" w:after="120" w:line="360" w:lineRule="exact"/>
        <w:ind w:firstLine="567"/>
        <w:jc w:val="both"/>
        <w:rPr>
          <w:b w:val="0"/>
          <w:iCs/>
          <w:color w:val="000000"/>
          <w:lang w:val="es-ES"/>
        </w:rPr>
      </w:pPr>
      <w:r>
        <w:rPr>
          <w:b w:val="0"/>
          <w:bCs/>
          <w:iCs/>
          <w:color w:val="000000"/>
          <w:lang w:val="es-ES"/>
        </w:rPr>
        <w:t xml:space="preserve">- </w:t>
      </w:r>
      <w:r w:rsidR="006415F0" w:rsidRPr="00237AA4">
        <w:rPr>
          <w:b w:val="0"/>
          <w:bCs/>
          <w:iCs/>
          <w:color w:val="000000"/>
          <w:lang w:val="es-ES"/>
        </w:rPr>
        <w:t xml:space="preserve">Kế hoạch </w:t>
      </w:r>
      <w:r w:rsidR="006415F0" w:rsidRPr="00237AA4">
        <w:rPr>
          <w:b w:val="0"/>
          <w:bCs/>
          <w:color w:val="000000"/>
          <w:lang w:val="es-ES"/>
        </w:rPr>
        <w:t>triển khai thực hiện Chỉ thị số 27-CT/TW ngày 25/12/2023 của Bộ Chính trị về tăng cường sự lãnh đạo của Đảng đối với công tác thực hành tiết kiệm, chống lãng phí</w:t>
      </w:r>
      <w:r w:rsidR="00CE6284" w:rsidRPr="00237AA4">
        <w:rPr>
          <w:b w:val="0"/>
          <w:bCs/>
          <w:color w:val="000000"/>
          <w:lang w:val="es-ES"/>
        </w:rPr>
        <w:t xml:space="preserve">; </w:t>
      </w:r>
      <w:r w:rsidR="006415F0" w:rsidRPr="00237AA4">
        <w:rPr>
          <w:b w:val="0"/>
          <w:color w:val="000000"/>
          <w:lang w:val="es-ES"/>
        </w:rPr>
        <w:t xml:space="preserve">phương án bố trí ngân sách địa phương và </w:t>
      </w:r>
      <w:r w:rsidR="006415F0" w:rsidRPr="00237AA4">
        <w:rPr>
          <w:b w:val="0"/>
          <w:color w:val="000000"/>
          <w:shd w:val="clear" w:color="auto" w:fill="FFFFFF"/>
          <w:lang w:val="vi-VN"/>
        </w:rPr>
        <w:t xml:space="preserve">điều chỉnh, bổ sung kế hoạch đầu tư công trung hạn giai đoạn 2021 </w:t>
      </w:r>
      <w:r w:rsidR="00B1207A">
        <w:rPr>
          <w:b w:val="0"/>
          <w:color w:val="000000"/>
          <w:shd w:val="clear" w:color="auto" w:fill="FFFFFF"/>
          <w:lang w:val="es-ES"/>
        </w:rPr>
        <w:t>-</w:t>
      </w:r>
      <w:r w:rsidR="006415F0" w:rsidRPr="00237AA4">
        <w:rPr>
          <w:b w:val="0"/>
          <w:color w:val="000000"/>
          <w:shd w:val="clear" w:color="auto" w:fill="FFFFFF"/>
          <w:lang w:val="vi-VN"/>
        </w:rPr>
        <w:t xml:space="preserve"> 2025</w:t>
      </w:r>
      <w:r w:rsidR="00CE6284" w:rsidRPr="00237AA4">
        <w:rPr>
          <w:b w:val="0"/>
          <w:color w:val="000000"/>
          <w:shd w:val="clear" w:color="auto" w:fill="FFFFFF"/>
          <w:lang w:val="es-ES"/>
        </w:rPr>
        <w:t xml:space="preserve">; </w:t>
      </w:r>
      <w:r w:rsidR="00902897" w:rsidRPr="00237AA4">
        <w:rPr>
          <w:b w:val="0"/>
          <w:bCs/>
          <w:iCs/>
          <w:color w:val="000000"/>
          <w:lang w:val="es-ES"/>
        </w:rPr>
        <w:t>Phương án kiến trúc cầu Nguyễn Chí Thanh và đầu tư xây dựng dự án</w:t>
      </w:r>
      <w:r w:rsidR="00CE6284" w:rsidRPr="00237AA4">
        <w:rPr>
          <w:b w:val="0"/>
          <w:bCs/>
          <w:iCs/>
          <w:color w:val="000000"/>
          <w:lang w:val="es-ES"/>
        </w:rPr>
        <w:t xml:space="preserve"> đ</w:t>
      </w:r>
      <w:r w:rsidR="00902897" w:rsidRPr="00237AA4">
        <w:rPr>
          <w:b w:val="0"/>
          <w:bCs/>
          <w:iCs/>
          <w:color w:val="000000"/>
          <w:lang w:val="es-ES"/>
        </w:rPr>
        <w:t>ường Nguyễn Chí Thanh, thành phố Vị Thanh</w:t>
      </w:r>
      <w:r w:rsidR="00CE6284" w:rsidRPr="00237AA4">
        <w:rPr>
          <w:b w:val="0"/>
          <w:bCs/>
          <w:color w:val="000000"/>
          <w:lang w:val="pt-BR"/>
        </w:rPr>
        <w:t>;</w:t>
      </w:r>
      <w:r w:rsidR="00CE6284" w:rsidRPr="00237AA4">
        <w:rPr>
          <w:b w:val="0"/>
          <w:bCs/>
          <w:i/>
          <w:color w:val="000000"/>
          <w:lang w:val="pt-BR"/>
        </w:rPr>
        <w:t xml:space="preserve"> </w:t>
      </w:r>
      <w:r w:rsidR="00CE6284" w:rsidRPr="00237AA4">
        <w:rPr>
          <w:b w:val="0"/>
          <w:iCs/>
          <w:color w:val="000000"/>
          <w:lang w:val="es-ES"/>
        </w:rPr>
        <w:t xml:space="preserve">phương án bố trí ngân sách địa phương và điều chỉnh, bổ sung kế hoạch đầu tư công trung hạn giai đoạn 2021 </w:t>
      </w:r>
      <w:r w:rsidR="00B1207A">
        <w:rPr>
          <w:b w:val="0"/>
          <w:iCs/>
          <w:color w:val="000000"/>
          <w:lang w:val="es-ES"/>
        </w:rPr>
        <w:t>-</w:t>
      </w:r>
      <w:r w:rsidR="00CE6284" w:rsidRPr="00237AA4">
        <w:rPr>
          <w:b w:val="0"/>
          <w:iCs/>
          <w:color w:val="000000"/>
          <w:lang w:val="es-ES"/>
        </w:rPr>
        <w:t xml:space="preserve"> 2025</w:t>
      </w:r>
      <w:r w:rsidR="00F473D6" w:rsidRPr="00237AA4">
        <w:rPr>
          <w:b w:val="0"/>
          <w:iCs/>
          <w:color w:val="000000"/>
          <w:lang w:val="es-ES"/>
        </w:rPr>
        <w:t>.</w:t>
      </w:r>
    </w:p>
    <w:p w14:paraId="51622B64" w14:textId="77777777" w:rsidR="00810F62" w:rsidRPr="00237AA4" w:rsidRDefault="00D825C9" w:rsidP="00070420">
      <w:pPr>
        <w:pBdr>
          <w:top w:val="dotted" w:sz="4" w:space="0" w:color="FFFFFF"/>
          <w:left w:val="dotted" w:sz="4" w:space="0" w:color="FFFFFF"/>
          <w:bottom w:val="dotted" w:sz="4" w:space="11" w:color="FFFFFF"/>
          <w:right w:val="dotted" w:sz="4" w:space="0" w:color="FFFFFF"/>
        </w:pBdr>
        <w:spacing w:before="120" w:after="120" w:line="360" w:lineRule="exact"/>
        <w:ind w:firstLine="567"/>
        <w:jc w:val="both"/>
        <w:rPr>
          <w:b w:val="0"/>
          <w:bCs/>
          <w:color w:val="000000"/>
        </w:rPr>
      </w:pPr>
      <w:r>
        <w:rPr>
          <w:b w:val="0"/>
          <w:bCs/>
          <w:color w:val="000000"/>
        </w:rPr>
        <w:t xml:space="preserve">- </w:t>
      </w:r>
      <w:r w:rsidR="00F473D6" w:rsidRPr="00237AA4">
        <w:rPr>
          <w:b w:val="0"/>
          <w:bCs/>
          <w:color w:val="000000"/>
        </w:rPr>
        <w:t xml:space="preserve">Điều chỉnh thời gian thực hiện dự án “Mở rộng nâng cấp đô thị Việt Nam - Tiểu dự án thành phố Vị Thanh, tỉnh Hậu Giang”; </w:t>
      </w:r>
      <w:r w:rsidR="002C32D2" w:rsidRPr="00237AA4">
        <w:rPr>
          <w:b w:val="0"/>
          <w:color w:val="000000"/>
        </w:rPr>
        <w:t>sửa đổi, bổ sung chế độ chi tiêu hành chính sự nghiệp (sửa đổi, bổ sung: số thứ tự 2 mục III khoản 2 Phụ lục II kèm theo Nghị quyết số 28/2021/NQ-HĐND ngày 09/12/2021; Mục II Phụ lục 1 kèm theo Nghị quyết số 25/2012/NQ-HĐND ngày 07/12/2012); sửa đổi, bổ sung quy định việc phân cấp nguồn thu, nhiệm vụ chi và tỷ lệ phần trăm phân chia các khoản thu giữa ngân sách các cấp tỉnh Hậu Giang giai đoạn 2022 - 2025 (sửa đổi, bổ sung: mục 2.2 khoản 2 Phụ lục II kèm theo Nghị quyết số 27/2021/NQ-HĐND ngày 09/12/2021)</w:t>
      </w:r>
      <w:r w:rsidR="00F473D6" w:rsidRPr="00237AA4">
        <w:rPr>
          <w:b w:val="0"/>
          <w:color w:val="000000"/>
        </w:rPr>
        <w:t xml:space="preserve">; </w:t>
      </w:r>
      <w:r w:rsidR="002C32D2" w:rsidRPr="00237AA4">
        <w:rPr>
          <w:b w:val="0"/>
          <w:bCs/>
          <w:color w:val="000000"/>
        </w:rPr>
        <w:t>bổ sung danh mục công trình, dự án phát triển kinh tế - xã hội cần thu hồi đất trên địa bàn tỉnh Hậ</w:t>
      </w:r>
      <w:r w:rsidR="00F473D6" w:rsidRPr="00237AA4">
        <w:rPr>
          <w:b w:val="0"/>
          <w:bCs/>
          <w:color w:val="000000"/>
        </w:rPr>
        <w:t xml:space="preserve">u Giang năm 2024 (lần 1); </w:t>
      </w:r>
      <w:r w:rsidR="002C32D2" w:rsidRPr="00237AA4">
        <w:rPr>
          <w:b w:val="0"/>
          <w:color w:val="000000"/>
        </w:rPr>
        <w:t>điều chỉnh, bổ sung Kế hoạch đầu tư công năm 2024 và cho phép kéo dài thời gian thực hiện, giải ngân kế hoạch vốn đầu tư công năm 2023 sang năm 2024</w:t>
      </w:r>
      <w:r w:rsidR="00237AA4" w:rsidRPr="00237AA4">
        <w:rPr>
          <w:b w:val="0"/>
          <w:color w:val="000000"/>
        </w:rPr>
        <w:t xml:space="preserve">. </w:t>
      </w:r>
      <w:r w:rsidR="00810F62" w:rsidRPr="00237AA4">
        <w:rPr>
          <w:b w:val="0"/>
          <w:bCs/>
          <w:color w:val="000000"/>
        </w:rPr>
        <w:t>Kế hoạch thực hiện Quy hoạch tỉnh Hậu Giang thời kỳ 2021 - 2030, tầm nhìn đến năm 2050</w:t>
      </w:r>
      <w:r w:rsidR="00F473D6" w:rsidRPr="00237AA4">
        <w:rPr>
          <w:b w:val="0"/>
          <w:bCs/>
          <w:i/>
          <w:color w:val="000000"/>
        </w:rPr>
        <w:t xml:space="preserve">; </w:t>
      </w:r>
      <w:r w:rsidR="00810F62" w:rsidRPr="00237AA4">
        <w:rPr>
          <w:b w:val="0"/>
          <w:color w:val="000000"/>
        </w:rPr>
        <w:t>t</w:t>
      </w:r>
      <w:r w:rsidR="00810F62" w:rsidRPr="00237AA4">
        <w:rPr>
          <w:b w:val="0"/>
          <w:bCs/>
          <w:color w:val="000000"/>
        </w:rPr>
        <w:t xml:space="preserve">hành lập các tổ công tác chỉ đạo thực hiện các dự án đầu tư năm 2024 tỉnh Hậu Giang </w:t>
      </w:r>
    </w:p>
    <w:p w14:paraId="3E277F5C" w14:textId="77777777" w:rsidR="00E41CA4" w:rsidRPr="009F358A" w:rsidRDefault="00E41CA4" w:rsidP="00070420">
      <w:pPr>
        <w:pBdr>
          <w:top w:val="dotted" w:sz="4" w:space="0" w:color="FFFFFF"/>
          <w:left w:val="dotted" w:sz="4" w:space="0" w:color="FFFFFF"/>
          <w:bottom w:val="dotted" w:sz="4" w:space="11" w:color="FFFFFF"/>
          <w:right w:val="dotted" w:sz="4" w:space="0" w:color="FFFFFF"/>
        </w:pBdr>
        <w:spacing w:before="120" w:after="120" w:line="360" w:lineRule="exact"/>
        <w:ind w:firstLine="567"/>
        <w:jc w:val="both"/>
        <w:rPr>
          <w:b w:val="0"/>
          <w:color w:val="000000"/>
        </w:rPr>
      </w:pPr>
      <w:r>
        <w:rPr>
          <w:color w:val="000000"/>
        </w:rPr>
        <w:t>7</w:t>
      </w:r>
      <w:r w:rsidR="0079372F" w:rsidRPr="00237AA4">
        <w:rPr>
          <w:color w:val="000000"/>
        </w:rPr>
        <w:t xml:space="preserve">. </w:t>
      </w:r>
      <w:r w:rsidR="009D169A">
        <w:rPr>
          <w:color w:val="000000"/>
        </w:rPr>
        <w:t>Lĩnh vực quố</w:t>
      </w:r>
      <w:r>
        <w:rPr>
          <w:color w:val="000000"/>
        </w:rPr>
        <w:t>c phòng, an ninh</w:t>
      </w:r>
    </w:p>
    <w:p w14:paraId="0C4DB2B5" w14:textId="77777777" w:rsidR="00E41CA4" w:rsidRDefault="009D169A" w:rsidP="00070420">
      <w:pPr>
        <w:pBdr>
          <w:top w:val="dotted" w:sz="4" w:space="0" w:color="FFFFFF"/>
          <w:left w:val="dotted" w:sz="4" w:space="0" w:color="FFFFFF"/>
          <w:bottom w:val="dotted" w:sz="4" w:space="11" w:color="FFFFFF"/>
          <w:right w:val="dotted" w:sz="4" w:space="0" w:color="FFFFFF"/>
        </w:pBdr>
        <w:spacing w:before="120" w:after="120" w:line="360" w:lineRule="exact"/>
        <w:ind w:firstLine="567"/>
        <w:jc w:val="both"/>
        <w:rPr>
          <w:b w:val="0"/>
          <w:i/>
          <w:color w:val="000000"/>
        </w:rPr>
      </w:pPr>
      <w:r>
        <w:rPr>
          <w:b w:val="0"/>
          <w:color w:val="000000"/>
        </w:rPr>
        <w:t xml:space="preserve">- </w:t>
      </w:r>
      <w:r w:rsidR="0079372F" w:rsidRPr="00237AA4">
        <w:rPr>
          <w:b w:val="0"/>
          <w:color w:val="000000"/>
          <w:lang w:val="vi-VN"/>
        </w:rPr>
        <w:t>Điều chỉnh nội dung Đề án “Xây dựng lực lượng Công an tỉnh Hậu Giang thật sự trong sạch, vững mạnh, chính quy, tinh nhuệ, hiện đại, đáp ứng yêu cầu, nhiệm vụ trong tình hình mới”</w:t>
      </w:r>
      <w:r w:rsidR="0079372F" w:rsidRPr="00237AA4">
        <w:rPr>
          <w:b w:val="0"/>
          <w:color w:val="000000"/>
        </w:rPr>
        <w:t>.</w:t>
      </w:r>
      <w:r w:rsidR="0079372F" w:rsidRPr="00237AA4">
        <w:rPr>
          <w:b w:val="0"/>
          <w:i/>
          <w:color w:val="000000"/>
          <w:lang w:val="vi-VN"/>
        </w:rPr>
        <w:t xml:space="preserve"> </w:t>
      </w:r>
    </w:p>
    <w:p w14:paraId="1BCD8BC5" w14:textId="77777777" w:rsidR="0079372F" w:rsidRPr="00237AA4" w:rsidRDefault="0054346B" w:rsidP="00070420">
      <w:pPr>
        <w:pBdr>
          <w:top w:val="dotted" w:sz="4" w:space="0" w:color="FFFFFF"/>
          <w:left w:val="dotted" w:sz="4" w:space="0" w:color="FFFFFF"/>
          <w:bottom w:val="dotted" w:sz="4" w:space="11" w:color="FFFFFF"/>
          <w:right w:val="dotted" w:sz="4" w:space="0" w:color="FFFFFF"/>
        </w:pBdr>
        <w:spacing w:before="120" w:after="120" w:line="360" w:lineRule="exact"/>
        <w:ind w:firstLine="567"/>
        <w:jc w:val="both"/>
        <w:rPr>
          <w:b w:val="0"/>
          <w:i/>
          <w:color w:val="000000"/>
        </w:rPr>
      </w:pPr>
      <w:r w:rsidRPr="00237AA4">
        <w:rPr>
          <w:b w:val="0"/>
          <w:color w:val="000000"/>
        </w:rPr>
        <w:t>Chỉ thị của Ban Thường vụ Tỉnh ủy lãnh đạo nhiệm vụ diễn tập khu vực p</w:t>
      </w:r>
      <w:r w:rsidR="00CE6284" w:rsidRPr="00237AA4">
        <w:rPr>
          <w:b w:val="0"/>
          <w:color w:val="000000"/>
        </w:rPr>
        <w:t xml:space="preserve">hòng thủ huyện Vị Thủy năm 2024; </w:t>
      </w:r>
      <w:r w:rsidRPr="00237AA4">
        <w:rPr>
          <w:b w:val="0"/>
          <w:color w:val="000000"/>
        </w:rPr>
        <w:t>Chỉ thị của Ban Thường vụ Tỉnh ủy lãnh đạo nhiệm vụ quốc phò</w:t>
      </w:r>
      <w:r w:rsidR="00237AA4" w:rsidRPr="00237AA4">
        <w:rPr>
          <w:b w:val="0"/>
          <w:color w:val="000000"/>
        </w:rPr>
        <w:t xml:space="preserve">ng, quân sự địa phương năm 2024; </w:t>
      </w:r>
      <w:r w:rsidR="0079372F" w:rsidRPr="00237AA4">
        <w:rPr>
          <w:b w:val="0"/>
          <w:color w:val="000000"/>
        </w:rPr>
        <w:t>Kế hoạch tổ chức các hoạt động chào mừng kỷ niệm 80 năm ngày thành lập Quân đội nhân dân Việt Nam (22/12/1944 - 22/12/2024) và 35 năm ngày Hội Quốc phòng toàn dân (22/12/1989 - 22/12/2024); đi thăm và chúc Tết Nguyên đán Giáp Thìn 2024 các đơn vị quân đội ở biên giới, hải đảo.</w:t>
      </w:r>
    </w:p>
    <w:p w14:paraId="3777B904" w14:textId="77777777" w:rsidR="00E41CA4" w:rsidRDefault="00E41CA4" w:rsidP="00070420">
      <w:pPr>
        <w:pBdr>
          <w:top w:val="dotted" w:sz="4" w:space="0" w:color="FFFFFF"/>
          <w:left w:val="dotted" w:sz="4" w:space="0" w:color="FFFFFF"/>
          <w:bottom w:val="dotted" w:sz="4" w:space="11" w:color="FFFFFF"/>
          <w:right w:val="dotted" w:sz="4" w:space="0" w:color="FFFFFF"/>
        </w:pBdr>
        <w:spacing w:before="120" w:after="120" w:line="360" w:lineRule="exact"/>
        <w:ind w:firstLine="567"/>
        <w:jc w:val="both"/>
        <w:rPr>
          <w:color w:val="000000"/>
        </w:rPr>
      </w:pPr>
      <w:r>
        <w:rPr>
          <w:color w:val="000000"/>
        </w:rPr>
        <w:t>9</w:t>
      </w:r>
      <w:r w:rsidR="00C922F3" w:rsidRPr="00237AA4">
        <w:rPr>
          <w:color w:val="000000"/>
        </w:rPr>
        <w:t xml:space="preserve">. </w:t>
      </w:r>
      <w:r w:rsidR="00742752" w:rsidRPr="000550BF">
        <w:rPr>
          <w:lang w:val="es-ES"/>
        </w:rPr>
        <w:t xml:space="preserve">Một số </w:t>
      </w:r>
      <w:r w:rsidR="00742752">
        <w:rPr>
          <w:lang w:val="es-ES"/>
        </w:rPr>
        <w:t>nhiệm vụ</w:t>
      </w:r>
      <w:r w:rsidR="009F358A">
        <w:rPr>
          <w:lang w:val="es-ES"/>
        </w:rPr>
        <w:t xml:space="preserve"> khác</w:t>
      </w:r>
    </w:p>
    <w:p w14:paraId="0701ADFE" w14:textId="77777777" w:rsidR="00742752" w:rsidRDefault="00742752" w:rsidP="00070420">
      <w:pPr>
        <w:pBdr>
          <w:top w:val="dotted" w:sz="4" w:space="0" w:color="FFFFFF"/>
          <w:left w:val="dotted" w:sz="4" w:space="0" w:color="FFFFFF"/>
          <w:bottom w:val="dotted" w:sz="4" w:space="11" w:color="FFFFFF"/>
          <w:right w:val="dotted" w:sz="4" w:space="0" w:color="FFFFFF"/>
        </w:pBdr>
        <w:spacing w:before="120" w:after="120" w:line="360" w:lineRule="exact"/>
        <w:ind w:firstLine="567"/>
        <w:jc w:val="both"/>
        <w:rPr>
          <w:b w:val="0"/>
          <w:color w:val="000000"/>
          <w:lang w:val="es-ES"/>
        </w:rPr>
      </w:pPr>
      <w:r w:rsidRPr="00237AA4">
        <w:rPr>
          <w:b w:val="0"/>
          <w:color w:val="000000"/>
          <w:lang w:val="es-ES"/>
        </w:rPr>
        <w:t xml:space="preserve">Chương trình Kỳ họp thứ 19 (kỳ họp chuyên đề) Hội đồng nhân dân tỉnh khóa X, nhiệm kỳ 2021 </w:t>
      </w:r>
      <w:r w:rsidR="00B1207A">
        <w:rPr>
          <w:b w:val="0"/>
          <w:color w:val="000000"/>
          <w:lang w:val="es-ES"/>
        </w:rPr>
        <w:t>-</w:t>
      </w:r>
      <w:r w:rsidRPr="00237AA4">
        <w:rPr>
          <w:b w:val="0"/>
          <w:color w:val="000000"/>
          <w:lang w:val="es-ES"/>
        </w:rPr>
        <w:t xml:space="preserve"> 2026</w:t>
      </w:r>
      <w:r>
        <w:rPr>
          <w:b w:val="0"/>
          <w:color w:val="000000"/>
          <w:lang w:val="es-ES"/>
        </w:rPr>
        <w:t>.</w:t>
      </w:r>
    </w:p>
    <w:p w14:paraId="667C8D16" w14:textId="77777777" w:rsidR="00C922F3" w:rsidRDefault="00742752" w:rsidP="00070420">
      <w:pPr>
        <w:pBdr>
          <w:top w:val="dotted" w:sz="4" w:space="0" w:color="FFFFFF"/>
          <w:left w:val="dotted" w:sz="4" w:space="0" w:color="FFFFFF"/>
          <w:bottom w:val="dotted" w:sz="4" w:space="11" w:color="FFFFFF"/>
          <w:right w:val="dotted" w:sz="4" w:space="0" w:color="FFFFFF"/>
        </w:pBdr>
        <w:spacing w:before="120" w:after="120" w:line="360" w:lineRule="exact"/>
        <w:ind w:firstLine="567"/>
        <w:jc w:val="both"/>
        <w:rPr>
          <w:b w:val="0"/>
          <w:color w:val="000000"/>
          <w:lang w:val="es-ES"/>
        </w:rPr>
      </w:pPr>
      <w:r>
        <w:rPr>
          <w:b w:val="0"/>
          <w:color w:val="000000"/>
          <w:lang w:val="es-ES"/>
        </w:rPr>
        <w:t>B</w:t>
      </w:r>
      <w:r w:rsidR="00C922F3" w:rsidRPr="00237AA4">
        <w:rPr>
          <w:b w:val="0"/>
          <w:color w:val="000000"/>
          <w:lang w:val="es-ES"/>
        </w:rPr>
        <w:t xml:space="preserve">áo cáo thực hiện Chương trình ứng dụng công nghệ thông tin trong hoạt động các cơ quan đảng theo Quyết định 27-QĐ/TW ngày 10/8/2021 của Ban Bí thư; Thành lập các đoàn đi thăm, chúc Tết Nguyên đán Giáp Thìn 2024. </w:t>
      </w:r>
    </w:p>
    <w:p w14:paraId="533D7E73" w14:textId="77777777" w:rsidR="00521767" w:rsidRPr="00237AA4" w:rsidRDefault="00521767" w:rsidP="00070420">
      <w:pPr>
        <w:pBdr>
          <w:top w:val="dotted" w:sz="4" w:space="0" w:color="FFFFFF"/>
          <w:left w:val="dotted" w:sz="4" w:space="0" w:color="FFFFFF"/>
          <w:bottom w:val="dotted" w:sz="4" w:space="11" w:color="FFFFFF"/>
          <w:right w:val="dotted" w:sz="4" w:space="0" w:color="FFFFFF"/>
        </w:pBdr>
        <w:spacing w:before="120" w:after="120" w:line="360" w:lineRule="exact"/>
        <w:ind w:firstLine="567"/>
        <w:jc w:val="both"/>
        <w:rPr>
          <w:b w:val="0"/>
          <w:bCs/>
          <w:i/>
          <w:iCs/>
          <w:color w:val="000000"/>
        </w:rPr>
      </w:pPr>
      <w:r w:rsidRPr="00237AA4">
        <w:rPr>
          <w:b w:val="0"/>
          <w:color w:val="000000"/>
        </w:rPr>
        <w:t>Ngoài ra, Ban Thường vụ Tỉnh ủy lãnh đạo, chỉ đạo điều hành</w:t>
      </w:r>
      <w:r w:rsidR="006067B5" w:rsidRPr="00237AA4">
        <w:rPr>
          <w:b w:val="0"/>
          <w:color w:val="000000"/>
        </w:rPr>
        <w:t xml:space="preserve"> và cho</w:t>
      </w:r>
      <w:r w:rsidRPr="00237AA4">
        <w:rPr>
          <w:b w:val="0"/>
          <w:color w:val="000000"/>
        </w:rPr>
        <w:t xml:space="preserve"> chủ trương một số nhiệm vụ chính trị của tỉnh.</w:t>
      </w:r>
    </w:p>
    <w:p w14:paraId="7928EC79" w14:textId="77777777" w:rsidR="004912A8" w:rsidRPr="00237AA4" w:rsidRDefault="00915692" w:rsidP="00070420">
      <w:pPr>
        <w:pBdr>
          <w:top w:val="dotted" w:sz="4" w:space="0" w:color="FFFFFF"/>
          <w:left w:val="dotted" w:sz="4" w:space="0" w:color="FFFFFF"/>
          <w:bottom w:val="dotted" w:sz="4" w:space="11" w:color="FFFFFF"/>
          <w:right w:val="dotted" w:sz="4" w:space="0" w:color="FFFFFF"/>
        </w:pBdr>
        <w:spacing w:before="120" w:after="120" w:line="360" w:lineRule="exact"/>
        <w:ind w:firstLine="567"/>
        <w:jc w:val="both"/>
        <w:rPr>
          <w:b w:val="0"/>
          <w:color w:val="000000"/>
        </w:rPr>
      </w:pPr>
      <w:r w:rsidRPr="00237AA4">
        <w:rPr>
          <w:b w:val="0"/>
          <w:color w:val="000000"/>
          <w:kern w:val="28"/>
        </w:rPr>
        <w:t xml:space="preserve">Trên đây là báo cáo </w:t>
      </w:r>
      <w:r w:rsidR="004912A8" w:rsidRPr="00237AA4">
        <w:rPr>
          <w:b w:val="0"/>
          <w:color w:val="000000"/>
        </w:rPr>
        <w:t xml:space="preserve">kết quả hoạt động của Ban Thường vụ Tỉnh ủy quý </w:t>
      </w:r>
      <w:r w:rsidR="00351067" w:rsidRPr="00237AA4">
        <w:rPr>
          <w:b w:val="0"/>
          <w:color w:val="000000"/>
        </w:rPr>
        <w:t>I</w:t>
      </w:r>
      <w:r w:rsidR="004912A8" w:rsidRPr="00237AA4">
        <w:rPr>
          <w:b w:val="0"/>
          <w:color w:val="000000"/>
        </w:rPr>
        <w:t>/202</w:t>
      </w:r>
      <w:r w:rsidR="009F43DE" w:rsidRPr="00237AA4">
        <w:rPr>
          <w:b w:val="0"/>
          <w:color w:val="000000"/>
        </w:rPr>
        <w:t>4</w:t>
      </w:r>
      <w:r w:rsidR="004912A8" w:rsidRPr="00237AA4">
        <w:rPr>
          <w:b w:val="0"/>
          <w:color w:val="000000"/>
        </w:rPr>
        <w:t xml:space="preserve">. </w:t>
      </w:r>
    </w:p>
    <w:tbl>
      <w:tblPr>
        <w:tblW w:w="9373" w:type="dxa"/>
        <w:tblLook w:val="01E0" w:firstRow="1" w:lastRow="1" w:firstColumn="1" w:lastColumn="1" w:noHBand="0" w:noVBand="0"/>
      </w:tblPr>
      <w:tblGrid>
        <w:gridCol w:w="4359"/>
        <w:gridCol w:w="5014"/>
      </w:tblGrid>
      <w:tr w:rsidR="003A1F6C" w:rsidRPr="007A24CF" w14:paraId="7548C9D6" w14:textId="77777777">
        <w:trPr>
          <w:trHeight w:val="353"/>
        </w:trPr>
        <w:tc>
          <w:tcPr>
            <w:tcW w:w="4359" w:type="dxa"/>
            <w:shd w:val="clear" w:color="auto" w:fill="auto"/>
          </w:tcPr>
          <w:p w14:paraId="3204D0F9" w14:textId="77777777" w:rsidR="003A1F6C" w:rsidRPr="007A24CF" w:rsidRDefault="003A1F6C" w:rsidP="001A5F88">
            <w:pPr>
              <w:tabs>
                <w:tab w:val="center" w:pos="4320"/>
                <w:tab w:val="right" w:pos="8640"/>
              </w:tabs>
              <w:rPr>
                <w:b w:val="0"/>
                <w:sz w:val="10"/>
                <w:u w:val="single"/>
              </w:rPr>
            </w:pPr>
          </w:p>
          <w:p w14:paraId="7DD1B366" w14:textId="77777777" w:rsidR="003A1F6C" w:rsidRPr="007A24CF" w:rsidRDefault="003A1F6C" w:rsidP="001A5F88">
            <w:pPr>
              <w:tabs>
                <w:tab w:val="center" w:pos="4320"/>
                <w:tab w:val="right" w:pos="8640"/>
              </w:tabs>
              <w:rPr>
                <w:b w:val="0"/>
              </w:rPr>
            </w:pPr>
            <w:r w:rsidRPr="007A24CF">
              <w:rPr>
                <w:b w:val="0"/>
                <w:u w:val="single"/>
              </w:rPr>
              <w:t>Nơi nhận</w:t>
            </w:r>
            <w:r w:rsidRPr="007A24CF">
              <w:rPr>
                <w:b w:val="0"/>
              </w:rPr>
              <w:t>:</w:t>
            </w:r>
          </w:p>
          <w:p w14:paraId="70DC532D" w14:textId="77777777" w:rsidR="003A1F6C" w:rsidRPr="007A24CF" w:rsidRDefault="003A1F6C" w:rsidP="001A5F88">
            <w:pPr>
              <w:tabs>
                <w:tab w:val="center" w:pos="4320"/>
                <w:tab w:val="right" w:pos="8640"/>
              </w:tabs>
              <w:rPr>
                <w:b w:val="0"/>
                <w:sz w:val="24"/>
                <w:szCs w:val="24"/>
              </w:rPr>
            </w:pPr>
            <w:r w:rsidRPr="007A24CF">
              <w:rPr>
                <w:b w:val="0"/>
                <w:sz w:val="24"/>
                <w:szCs w:val="24"/>
              </w:rPr>
              <w:t>- Các đ/c</w:t>
            </w:r>
            <w:r w:rsidR="0092798F" w:rsidRPr="007A24CF">
              <w:rPr>
                <w:b w:val="0"/>
                <w:sz w:val="24"/>
                <w:szCs w:val="24"/>
              </w:rPr>
              <w:t xml:space="preserve"> </w:t>
            </w:r>
            <w:r w:rsidR="0092798F" w:rsidRPr="007A24CF">
              <w:rPr>
                <w:b w:val="0"/>
                <w:sz w:val="24"/>
                <w:szCs w:val="24"/>
                <w:lang w:val="vi-VN"/>
              </w:rPr>
              <w:t xml:space="preserve">UVBCH </w:t>
            </w:r>
            <w:r w:rsidRPr="007A24CF">
              <w:rPr>
                <w:b w:val="0"/>
                <w:sz w:val="24"/>
                <w:szCs w:val="24"/>
              </w:rPr>
              <w:t>Đảng bộ tỉnh,</w:t>
            </w:r>
          </w:p>
          <w:p w14:paraId="4F6FE0C1" w14:textId="77777777" w:rsidR="003A1F6C" w:rsidRPr="007A24CF" w:rsidRDefault="003A1F6C" w:rsidP="001A5F88">
            <w:pPr>
              <w:tabs>
                <w:tab w:val="center" w:pos="4320"/>
                <w:tab w:val="right" w:pos="8640"/>
              </w:tabs>
              <w:rPr>
                <w:b w:val="0"/>
                <w:sz w:val="30"/>
                <w:szCs w:val="30"/>
              </w:rPr>
            </w:pPr>
            <w:r w:rsidRPr="007A24CF">
              <w:rPr>
                <w:b w:val="0"/>
                <w:sz w:val="24"/>
                <w:szCs w:val="24"/>
              </w:rPr>
              <w:t>- Lưu Văn phòng Tỉnh ủy.</w:t>
            </w:r>
          </w:p>
        </w:tc>
        <w:tc>
          <w:tcPr>
            <w:tcW w:w="5014" w:type="dxa"/>
            <w:shd w:val="clear" w:color="auto" w:fill="auto"/>
          </w:tcPr>
          <w:p w14:paraId="120E2C40" w14:textId="77777777" w:rsidR="003A1F6C" w:rsidRPr="007A24CF" w:rsidRDefault="003A1F6C" w:rsidP="001A5F88">
            <w:pPr>
              <w:tabs>
                <w:tab w:val="center" w:pos="4320"/>
                <w:tab w:val="right" w:pos="8640"/>
              </w:tabs>
              <w:jc w:val="center"/>
            </w:pPr>
            <w:r w:rsidRPr="007A24CF">
              <w:t>T/M BAN THƯỜNG VỤ</w:t>
            </w:r>
          </w:p>
          <w:p w14:paraId="44C44873" w14:textId="77777777" w:rsidR="00BD78D7" w:rsidRPr="007A24CF" w:rsidRDefault="00BD78D7" w:rsidP="001A5F88">
            <w:pPr>
              <w:tabs>
                <w:tab w:val="center" w:pos="4320"/>
                <w:tab w:val="right" w:pos="8640"/>
              </w:tabs>
              <w:jc w:val="center"/>
              <w:rPr>
                <w:b w:val="0"/>
              </w:rPr>
            </w:pPr>
            <w:r w:rsidRPr="007A24CF">
              <w:rPr>
                <w:b w:val="0"/>
              </w:rPr>
              <w:t>PHÓ BÍ THƯ</w:t>
            </w:r>
          </w:p>
          <w:p w14:paraId="391C3C45" w14:textId="77777777" w:rsidR="003A1F6C" w:rsidRPr="007A24CF" w:rsidRDefault="003A1F6C" w:rsidP="001A5F88">
            <w:pPr>
              <w:tabs>
                <w:tab w:val="center" w:pos="4320"/>
                <w:tab w:val="right" w:pos="8640"/>
              </w:tabs>
              <w:jc w:val="center"/>
              <w:rPr>
                <w:b w:val="0"/>
              </w:rPr>
            </w:pPr>
          </w:p>
          <w:p w14:paraId="0B40EA67" w14:textId="77777777" w:rsidR="003A1F6C" w:rsidRPr="007A24CF" w:rsidRDefault="003A1F6C" w:rsidP="001A5F88">
            <w:pPr>
              <w:tabs>
                <w:tab w:val="center" w:pos="4320"/>
                <w:tab w:val="right" w:pos="8640"/>
              </w:tabs>
              <w:jc w:val="center"/>
            </w:pPr>
          </w:p>
          <w:p w14:paraId="546D21E5" w14:textId="77777777" w:rsidR="003A1F6C" w:rsidRPr="007A24CF" w:rsidRDefault="003A1F6C" w:rsidP="001A5F88">
            <w:pPr>
              <w:tabs>
                <w:tab w:val="center" w:pos="4320"/>
                <w:tab w:val="right" w:pos="8640"/>
              </w:tabs>
              <w:jc w:val="center"/>
              <w:rPr>
                <w:sz w:val="12"/>
              </w:rPr>
            </w:pPr>
          </w:p>
          <w:p w14:paraId="79BA3C08" w14:textId="77777777" w:rsidR="003A1F6C" w:rsidRPr="007A24CF" w:rsidRDefault="003A1F6C" w:rsidP="001A5F88">
            <w:pPr>
              <w:tabs>
                <w:tab w:val="center" w:pos="4320"/>
                <w:tab w:val="right" w:pos="8640"/>
              </w:tabs>
              <w:jc w:val="center"/>
              <w:rPr>
                <w:lang w:val="vi-VN"/>
              </w:rPr>
            </w:pPr>
          </w:p>
          <w:p w14:paraId="789E0A0C" w14:textId="77777777" w:rsidR="001A5F88" w:rsidRPr="007A24CF" w:rsidRDefault="001A5F88" w:rsidP="001A5F88">
            <w:pPr>
              <w:tabs>
                <w:tab w:val="center" w:pos="4320"/>
                <w:tab w:val="right" w:pos="8640"/>
              </w:tabs>
              <w:jc w:val="center"/>
              <w:rPr>
                <w:lang w:val="vi-VN"/>
              </w:rPr>
            </w:pPr>
          </w:p>
          <w:p w14:paraId="61F45409" w14:textId="77777777" w:rsidR="003A1F6C" w:rsidRPr="007A24CF" w:rsidRDefault="00B0695E" w:rsidP="001A5F88">
            <w:pPr>
              <w:jc w:val="center"/>
            </w:pPr>
            <w:r w:rsidRPr="007A24CF">
              <w:t>Trần Văn Huyến</w:t>
            </w:r>
          </w:p>
        </w:tc>
      </w:tr>
    </w:tbl>
    <w:p w14:paraId="04741E84" w14:textId="77777777" w:rsidR="002E615E" w:rsidRPr="007A24CF" w:rsidRDefault="002E615E" w:rsidP="00E27674">
      <w:pPr>
        <w:tabs>
          <w:tab w:val="left" w:pos="882"/>
        </w:tabs>
        <w:spacing w:before="120" w:line="360" w:lineRule="exact"/>
        <w:ind w:firstLine="567"/>
        <w:jc w:val="both"/>
      </w:pPr>
    </w:p>
    <w:sectPr w:rsidR="002E615E" w:rsidRPr="007A24CF" w:rsidSect="006836A9">
      <w:headerReference w:type="even" r:id="rId7"/>
      <w:headerReference w:type="default" r:id="rId8"/>
      <w:pgSz w:w="11907" w:h="16840" w:code="9"/>
      <w:pgMar w:top="1021" w:right="851"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0FEAB" w14:textId="77777777" w:rsidR="00D119E7" w:rsidRDefault="00D119E7">
      <w:r>
        <w:separator/>
      </w:r>
    </w:p>
  </w:endnote>
  <w:endnote w:type="continuationSeparator" w:id="0">
    <w:p w14:paraId="7C39A32A" w14:textId="77777777" w:rsidR="00D119E7" w:rsidRDefault="00D1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D645" w14:textId="77777777" w:rsidR="00D119E7" w:rsidRDefault="00D119E7">
      <w:r>
        <w:separator/>
      </w:r>
    </w:p>
  </w:footnote>
  <w:footnote w:type="continuationSeparator" w:id="0">
    <w:p w14:paraId="7CB23DC8" w14:textId="77777777" w:rsidR="00D119E7" w:rsidRDefault="00D11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A14E" w14:textId="77777777" w:rsidR="009D169A" w:rsidRDefault="009D169A" w:rsidP="007F4F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7BEEE7" w14:textId="77777777" w:rsidR="009D169A" w:rsidRDefault="009D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63A1" w14:textId="77777777" w:rsidR="009D169A" w:rsidRPr="000F4DB3" w:rsidRDefault="009D169A" w:rsidP="001052E3">
    <w:pPr>
      <w:pStyle w:val="Header"/>
      <w:framePr w:wrap="around" w:vAnchor="text" w:hAnchor="page" w:x="6280" w:y="-80"/>
      <w:rPr>
        <w:rStyle w:val="PageNumber"/>
        <w:b w:val="0"/>
      </w:rPr>
    </w:pPr>
    <w:r w:rsidRPr="000F4DB3">
      <w:rPr>
        <w:rStyle w:val="PageNumber"/>
        <w:b w:val="0"/>
      </w:rPr>
      <w:fldChar w:fldCharType="begin"/>
    </w:r>
    <w:r w:rsidRPr="000F4DB3">
      <w:rPr>
        <w:rStyle w:val="PageNumber"/>
        <w:b w:val="0"/>
      </w:rPr>
      <w:instrText xml:space="preserve">PAGE  </w:instrText>
    </w:r>
    <w:r w:rsidRPr="000F4DB3">
      <w:rPr>
        <w:rStyle w:val="PageNumber"/>
        <w:b w:val="0"/>
      </w:rPr>
      <w:fldChar w:fldCharType="separate"/>
    </w:r>
    <w:r w:rsidR="003D1CAA">
      <w:rPr>
        <w:rStyle w:val="PageNumber"/>
        <w:b w:val="0"/>
        <w:noProof/>
      </w:rPr>
      <w:t>5</w:t>
    </w:r>
    <w:r w:rsidRPr="000F4DB3">
      <w:rPr>
        <w:rStyle w:val="PageNumber"/>
        <w:b w:val="0"/>
      </w:rPr>
      <w:fldChar w:fldCharType="end"/>
    </w:r>
  </w:p>
  <w:p w14:paraId="6CB605C8" w14:textId="77777777" w:rsidR="009D169A" w:rsidRDefault="009D1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209"/>
    <w:multiLevelType w:val="hybridMultilevel"/>
    <w:tmpl w:val="598831DA"/>
    <w:lvl w:ilvl="0" w:tplc="F3EC6018">
      <w:start w:val="1"/>
      <w:numFmt w:val="decimal"/>
      <w:lvlText w:val="%1."/>
      <w:lvlJc w:val="left"/>
      <w:pPr>
        <w:tabs>
          <w:tab w:val="num" w:pos="5333"/>
        </w:tabs>
        <w:ind w:left="5333" w:hanging="360"/>
      </w:pPr>
      <w:rPr>
        <w:b/>
        <w:color w:val="auto"/>
      </w:rPr>
    </w:lvl>
    <w:lvl w:ilvl="1" w:tplc="04090019" w:tentative="1">
      <w:start w:val="1"/>
      <w:numFmt w:val="lowerLetter"/>
      <w:lvlText w:val="%2."/>
      <w:lvlJc w:val="left"/>
      <w:pPr>
        <w:tabs>
          <w:tab w:val="num" w:pos="6053"/>
        </w:tabs>
        <w:ind w:left="6053" w:hanging="360"/>
      </w:pPr>
    </w:lvl>
    <w:lvl w:ilvl="2" w:tplc="0409001B" w:tentative="1">
      <w:start w:val="1"/>
      <w:numFmt w:val="lowerRoman"/>
      <w:lvlText w:val="%3."/>
      <w:lvlJc w:val="right"/>
      <w:pPr>
        <w:tabs>
          <w:tab w:val="num" w:pos="6773"/>
        </w:tabs>
        <w:ind w:left="6773" w:hanging="180"/>
      </w:pPr>
    </w:lvl>
    <w:lvl w:ilvl="3" w:tplc="0409000F" w:tentative="1">
      <w:start w:val="1"/>
      <w:numFmt w:val="decimal"/>
      <w:lvlText w:val="%4."/>
      <w:lvlJc w:val="left"/>
      <w:pPr>
        <w:tabs>
          <w:tab w:val="num" w:pos="7493"/>
        </w:tabs>
        <w:ind w:left="7493" w:hanging="360"/>
      </w:pPr>
    </w:lvl>
    <w:lvl w:ilvl="4" w:tplc="04090019" w:tentative="1">
      <w:start w:val="1"/>
      <w:numFmt w:val="lowerLetter"/>
      <w:lvlText w:val="%5."/>
      <w:lvlJc w:val="left"/>
      <w:pPr>
        <w:tabs>
          <w:tab w:val="num" w:pos="8213"/>
        </w:tabs>
        <w:ind w:left="8213" w:hanging="360"/>
      </w:pPr>
    </w:lvl>
    <w:lvl w:ilvl="5" w:tplc="0409001B" w:tentative="1">
      <w:start w:val="1"/>
      <w:numFmt w:val="lowerRoman"/>
      <w:lvlText w:val="%6."/>
      <w:lvlJc w:val="right"/>
      <w:pPr>
        <w:tabs>
          <w:tab w:val="num" w:pos="8933"/>
        </w:tabs>
        <w:ind w:left="8933" w:hanging="180"/>
      </w:pPr>
    </w:lvl>
    <w:lvl w:ilvl="6" w:tplc="0409000F" w:tentative="1">
      <w:start w:val="1"/>
      <w:numFmt w:val="decimal"/>
      <w:lvlText w:val="%7."/>
      <w:lvlJc w:val="left"/>
      <w:pPr>
        <w:tabs>
          <w:tab w:val="num" w:pos="9653"/>
        </w:tabs>
        <w:ind w:left="9653" w:hanging="360"/>
      </w:pPr>
    </w:lvl>
    <w:lvl w:ilvl="7" w:tplc="04090019" w:tentative="1">
      <w:start w:val="1"/>
      <w:numFmt w:val="lowerLetter"/>
      <w:lvlText w:val="%8."/>
      <w:lvlJc w:val="left"/>
      <w:pPr>
        <w:tabs>
          <w:tab w:val="num" w:pos="10373"/>
        </w:tabs>
        <w:ind w:left="10373" w:hanging="360"/>
      </w:pPr>
    </w:lvl>
    <w:lvl w:ilvl="8" w:tplc="0409001B" w:tentative="1">
      <w:start w:val="1"/>
      <w:numFmt w:val="lowerRoman"/>
      <w:lvlText w:val="%9."/>
      <w:lvlJc w:val="right"/>
      <w:pPr>
        <w:tabs>
          <w:tab w:val="num" w:pos="11093"/>
        </w:tabs>
        <w:ind w:left="11093" w:hanging="180"/>
      </w:pPr>
    </w:lvl>
  </w:abstractNum>
  <w:abstractNum w:abstractNumId="1" w15:restartNumberingAfterBreak="0">
    <w:nsid w:val="0CC932C7"/>
    <w:multiLevelType w:val="hybridMultilevel"/>
    <w:tmpl w:val="BDEC9DA2"/>
    <w:lvl w:ilvl="0" w:tplc="DA78AA24">
      <w:start w:val="2"/>
      <w:numFmt w:val="bullet"/>
      <w:lvlText w:val="-"/>
      <w:lvlJc w:val="left"/>
      <w:pPr>
        <w:ind w:left="927"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0C3316"/>
    <w:multiLevelType w:val="hybridMultilevel"/>
    <w:tmpl w:val="4C969E6E"/>
    <w:lvl w:ilvl="0" w:tplc="8F2401E0">
      <w:start w:val="1"/>
      <w:numFmt w:val="decimal"/>
      <w:lvlText w:val="%1."/>
      <w:lvlJc w:val="left"/>
      <w:pPr>
        <w:tabs>
          <w:tab w:val="num" w:pos="360"/>
        </w:tabs>
        <w:ind w:left="36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13D142A"/>
    <w:multiLevelType w:val="hybridMultilevel"/>
    <w:tmpl w:val="CCBAB91A"/>
    <w:lvl w:ilvl="0" w:tplc="8D30D8EE">
      <w:start w:val="2"/>
      <w:numFmt w:val="bullet"/>
      <w:lvlText w:val="-"/>
      <w:lvlJc w:val="left"/>
      <w:pPr>
        <w:ind w:left="92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34B46CA"/>
    <w:multiLevelType w:val="hybridMultilevel"/>
    <w:tmpl w:val="23DAC7AC"/>
    <w:lvl w:ilvl="0" w:tplc="E64CB8CA">
      <w:start w:val="1"/>
      <w:numFmt w:val="decimal"/>
      <w:lvlText w:val="(%1)"/>
      <w:lvlJc w:val="left"/>
      <w:pPr>
        <w:ind w:left="1440" w:hanging="360"/>
      </w:p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5" w15:restartNumberingAfterBreak="0">
    <w:nsid w:val="211278F1"/>
    <w:multiLevelType w:val="hybridMultilevel"/>
    <w:tmpl w:val="AAE0CEC4"/>
    <w:lvl w:ilvl="0" w:tplc="BBECFFB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DD73BE8"/>
    <w:multiLevelType w:val="hybridMultilevel"/>
    <w:tmpl w:val="CE124142"/>
    <w:lvl w:ilvl="0" w:tplc="1CC4CB96">
      <w:start w:val="1"/>
      <w:numFmt w:val="decimal"/>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256A39"/>
    <w:multiLevelType w:val="multilevel"/>
    <w:tmpl w:val="C9DECB56"/>
    <w:lvl w:ilvl="0">
      <w:start w:val="1"/>
      <w:numFmt w:val="decimal"/>
      <w:lvlText w:val="%1."/>
      <w:lvlJc w:val="left"/>
      <w:pPr>
        <w:tabs>
          <w:tab w:val="num" w:pos="922"/>
        </w:tabs>
        <w:ind w:left="922" w:hanging="360"/>
      </w:pPr>
    </w:lvl>
    <w:lvl w:ilvl="1">
      <w:start w:val="1"/>
      <w:numFmt w:val="decimal"/>
      <w:isLgl/>
      <w:lvlText w:val="%1.%2."/>
      <w:lvlJc w:val="left"/>
      <w:pPr>
        <w:tabs>
          <w:tab w:val="num" w:pos="1642"/>
        </w:tabs>
        <w:ind w:left="1642" w:hanging="720"/>
      </w:pPr>
    </w:lvl>
    <w:lvl w:ilvl="2">
      <w:start w:val="1"/>
      <w:numFmt w:val="decimal"/>
      <w:isLgl/>
      <w:lvlText w:val="%1.%2.%3."/>
      <w:lvlJc w:val="left"/>
      <w:pPr>
        <w:tabs>
          <w:tab w:val="num" w:pos="2002"/>
        </w:tabs>
        <w:ind w:left="2002" w:hanging="720"/>
      </w:pPr>
    </w:lvl>
    <w:lvl w:ilvl="3">
      <w:start w:val="1"/>
      <w:numFmt w:val="decimal"/>
      <w:isLgl/>
      <w:lvlText w:val="%1.%2.%3.%4."/>
      <w:lvlJc w:val="left"/>
      <w:pPr>
        <w:tabs>
          <w:tab w:val="num" w:pos="2722"/>
        </w:tabs>
        <w:ind w:left="2722" w:hanging="1080"/>
      </w:pPr>
    </w:lvl>
    <w:lvl w:ilvl="4">
      <w:start w:val="1"/>
      <w:numFmt w:val="decimal"/>
      <w:isLgl/>
      <w:lvlText w:val="%1.%2.%3.%4.%5."/>
      <w:lvlJc w:val="left"/>
      <w:pPr>
        <w:tabs>
          <w:tab w:val="num" w:pos="3082"/>
        </w:tabs>
        <w:ind w:left="3082" w:hanging="1080"/>
      </w:pPr>
    </w:lvl>
    <w:lvl w:ilvl="5">
      <w:start w:val="1"/>
      <w:numFmt w:val="decimal"/>
      <w:isLgl/>
      <w:lvlText w:val="%1.%2.%3.%4.%5.%6."/>
      <w:lvlJc w:val="left"/>
      <w:pPr>
        <w:tabs>
          <w:tab w:val="num" w:pos="3802"/>
        </w:tabs>
        <w:ind w:left="3802" w:hanging="1440"/>
      </w:pPr>
    </w:lvl>
    <w:lvl w:ilvl="6">
      <w:start w:val="1"/>
      <w:numFmt w:val="decimal"/>
      <w:isLgl/>
      <w:lvlText w:val="%1.%2.%3.%4.%5.%6.%7."/>
      <w:lvlJc w:val="left"/>
      <w:pPr>
        <w:tabs>
          <w:tab w:val="num" w:pos="4522"/>
        </w:tabs>
        <w:ind w:left="4522" w:hanging="1800"/>
      </w:pPr>
    </w:lvl>
    <w:lvl w:ilvl="7">
      <w:start w:val="1"/>
      <w:numFmt w:val="decimal"/>
      <w:isLgl/>
      <w:lvlText w:val="%1.%2.%3.%4.%5.%6.%7.%8."/>
      <w:lvlJc w:val="left"/>
      <w:pPr>
        <w:tabs>
          <w:tab w:val="num" w:pos="4882"/>
        </w:tabs>
        <w:ind w:left="4882" w:hanging="1800"/>
      </w:pPr>
    </w:lvl>
    <w:lvl w:ilvl="8">
      <w:start w:val="1"/>
      <w:numFmt w:val="decimal"/>
      <w:isLgl/>
      <w:lvlText w:val="%1.%2.%3.%4.%5.%6.%7.%8.%9."/>
      <w:lvlJc w:val="left"/>
      <w:pPr>
        <w:tabs>
          <w:tab w:val="num" w:pos="5602"/>
        </w:tabs>
        <w:ind w:left="5602" w:hanging="2160"/>
      </w:pPr>
    </w:lvl>
  </w:abstractNum>
  <w:abstractNum w:abstractNumId="8" w15:restartNumberingAfterBreak="0">
    <w:nsid w:val="35985250"/>
    <w:multiLevelType w:val="hybridMultilevel"/>
    <w:tmpl w:val="3DFA2768"/>
    <w:lvl w:ilvl="0" w:tplc="82F20C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DE54336"/>
    <w:multiLevelType w:val="hybridMultilevel"/>
    <w:tmpl w:val="B2B6846C"/>
    <w:lvl w:ilvl="0" w:tplc="3E6C3976">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0" w15:restartNumberingAfterBreak="0">
    <w:nsid w:val="3E27105B"/>
    <w:multiLevelType w:val="hybridMultilevel"/>
    <w:tmpl w:val="62CA3DEE"/>
    <w:lvl w:ilvl="0" w:tplc="49D01F8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15:restartNumberingAfterBreak="0">
    <w:nsid w:val="43D16D07"/>
    <w:multiLevelType w:val="hybridMultilevel"/>
    <w:tmpl w:val="6EFEA3B6"/>
    <w:lvl w:ilvl="0" w:tplc="C846DBB0">
      <w:start w:val="5"/>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2" w15:restartNumberingAfterBreak="0">
    <w:nsid w:val="4FA36DA5"/>
    <w:multiLevelType w:val="hybridMultilevel"/>
    <w:tmpl w:val="E7008BFA"/>
    <w:lvl w:ilvl="0" w:tplc="77E88500">
      <w:start w:val="1"/>
      <w:numFmt w:val="decimal"/>
      <w:lvlText w:val="%1."/>
      <w:lvlJc w:val="left"/>
      <w:pPr>
        <w:tabs>
          <w:tab w:val="num" w:pos="2608"/>
        </w:tabs>
        <w:ind w:left="2608" w:hanging="360"/>
      </w:pPr>
      <w:rPr>
        <w:b/>
        <w:i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3" w15:restartNumberingAfterBreak="0">
    <w:nsid w:val="52F42C87"/>
    <w:multiLevelType w:val="hybridMultilevel"/>
    <w:tmpl w:val="47141AF4"/>
    <w:lvl w:ilvl="0" w:tplc="A39C2FE2">
      <w:start w:val="2"/>
      <w:numFmt w:val="bullet"/>
      <w:lvlText w:val="-"/>
      <w:lvlJc w:val="left"/>
      <w:pPr>
        <w:ind w:left="922" w:hanging="360"/>
      </w:pPr>
      <w:rPr>
        <w:rFonts w:ascii="Times New Roman" w:eastAsia="Times New Roman" w:hAnsi="Times New Roman" w:cs="Times New Roman" w:hint="default"/>
        <w: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8A31B6B"/>
    <w:multiLevelType w:val="hybridMultilevel"/>
    <w:tmpl w:val="7E424E14"/>
    <w:lvl w:ilvl="0" w:tplc="0BE6EF6A">
      <w:start w:val="1"/>
      <w:numFmt w:val="bullet"/>
      <w:lvlText w:val="-"/>
      <w:lvlJc w:val="left"/>
      <w:pPr>
        <w:tabs>
          <w:tab w:val="num" w:pos="873"/>
        </w:tabs>
        <w:ind w:left="873" w:hanging="360"/>
      </w:pPr>
      <w:rPr>
        <w:rFonts w:ascii="Times New Roman" w:eastAsia="Times New Roman" w:hAnsi="Times New Roman" w:cs="Times New Roman" w:hint="default"/>
      </w:rPr>
    </w:lvl>
    <w:lvl w:ilvl="1" w:tplc="04090003">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5" w15:restartNumberingAfterBreak="0">
    <w:nsid w:val="64DE662D"/>
    <w:multiLevelType w:val="hybridMultilevel"/>
    <w:tmpl w:val="211C7F10"/>
    <w:lvl w:ilvl="0" w:tplc="E5B4EEC4">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034C3F"/>
    <w:multiLevelType w:val="multilevel"/>
    <w:tmpl w:val="BF76B8C2"/>
    <w:lvl w:ilvl="0">
      <w:start w:val="3"/>
      <w:numFmt w:val="decimal"/>
      <w:lvlText w:val="%1."/>
      <w:lvlJc w:val="left"/>
      <w:pPr>
        <w:ind w:left="450" w:hanging="450"/>
      </w:pPr>
      <w:rPr>
        <w:rFonts w:hint="default"/>
        <w:b w:val="0"/>
        <w:i w:val="0"/>
      </w:rPr>
    </w:lvl>
    <w:lvl w:ilvl="1">
      <w:start w:val="1"/>
      <w:numFmt w:val="decimal"/>
      <w:lvlText w:val="%1.%2."/>
      <w:lvlJc w:val="left"/>
      <w:pPr>
        <w:ind w:left="2573" w:hanging="720"/>
      </w:pPr>
      <w:rPr>
        <w:rFonts w:hint="default"/>
        <w:b w:val="0"/>
        <w:i w:val="0"/>
      </w:rPr>
    </w:lvl>
    <w:lvl w:ilvl="2">
      <w:start w:val="1"/>
      <w:numFmt w:val="decimal"/>
      <w:lvlText w:val="%1.%2.%3."/>
      <w:lvlJc w:val="left"/>
      <w:pPr>
        <w:ind w:left="1896" w:hanging="720"/>
      </w:pPr>
      <w:rPr>
        <w:rFonts w:hint="default"/>
        <w:b w:val="0"/>
        <w:i w:val="0"/>
      </w:rPr>
    </w:lvl>
    <w:lvl w:ilvl="3">
      <w:start w:val="1"/>
      <w:numFmt w:val="decimal"/>
      <w:lvlText w:val="%1.%2.%3.%4."/>
      <w:lvlJc w:val="left"/>
      <w:pPr>
        <w:ind w:left="2844" w:hanging="1080"/>
      </w:pPr>
      <w:rPr>
        <w:rFonts w:hint="default"/>
        <w:b w:val="0"/>
        <w:i w:val="0"/>
      </w:rPr>
    </w:lvl>
    <w:lvl w:ilvl="4">
      <w:start w:val="1"/>
      <w:numFmt w:val="decimal"/>
      <w:lvlText w:val="%1.%2.%3.%4.%5."/>
      <w:lvlJc w:val="left"/>
      <w:pPr>
        <w:ind w:left="3432" w:hanging="1080"/>
      </w:pPr>
      <w:rPr>
        <w:rFonts w:hint="default"/>
        <w:b w:val="0"/>
        <w:i w:val="0"/>
      </w:rPr>
    </w:lvl>
    <w:lvl w:ilvl="5">
      <w:start w:val="1"/>
      <w:numFmt w:val="decimal"/>
      <w:lvlText w:val="%1.%2.%3.%4.%5.%6."/>
      <w:lvlJc w:val="left"/>
      <w:pPr>
        <w:ind w:left="4380" w:hanging="1440"/>
      </w:pPr>
      <w:rPr>
        <w:rFonts w:hint="default"/>
        <w:b w:val="0"/>
        <w:i w:val="0"/>
      </w:rPr>
    </w:lvl>
    <w:lvl w:ilvl="6">
      <w:start w:val="1"/>
      <w:numFmt w:val="decimal"/>
      <w:lvlText w:val="%1.%2.%3.%4.%5.%6.%7."/>
      <w:lvlJc w:val="left"/>
      <w:pPr>
        <w:ind w:left="5328" w:hanging="1800"/>
      </w:pPr>
      <w:rPr>
        <w:rFonts w:hint="default"/>
        <w:b w:val="0"/>
        <w:i w:val="0"/>
      </w:rPr>
    </w:lvl>
    <w:lvl w:ilvl="7">
      <w:start w:val="1"/>
      <w:numFmt w:val="decimal"/>
      <w:lvlText w:val="%1.%2.%3.%4.%5.%6.%7.%8."/>
      <w:lvlJc w:val="left"/>
      <w:pPr>
        <w:ind w:left="5916" w:hanging="1800"/>
      </w:pPr>
      <w:rPr>
        <w:rFonts w:hint="default"/>
        <w:b w:val="0"/>
        <w:i w:val="0"/>
      </w:rPr>
    </w:lvl>
    <w:lvl w:ilvl="8">
      <w:start w:val="1"/>
      <w:numFmt w:val="decimal"/>
      <w:lvlText w:val="%1.%2.%3.%4.%5.%6.%7.%8.%9."/>
      <w:lvlJc w:val="left"/>
      <w:pPr>
        <w:ind w:left="6864" w:hanging="2160"/>
      </w:pPr>
      <w:rPr>
        <w:rFonts w:hint="default"/>
        <w:b w:val="0"/>
        <w:i w:val="0"/>
      </w:rPr>
    </w:lvl>
  </w:abstractNum>
  <w:abstractNum w:abstractNumId="17" w15:restartNumberingAfterBreak="0">
    <w:nsid w:val="66D65A37"/>
    <w:multiLevelType w:val="hybridMultilevel"/>
    <w:tmpl w:val="91AABF3C"/>
    <w:lvl w:ilvl="0" w:tplc="19E0188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 w15:restartNumberingAfterBreak="0">
    <w:nsid w:val="6E601820"/>
    <w:multiLevelType w:val="hybridMultilevel"/>
    <w:tmpl w:val="93DE3DE0"/>
    <w:lvl w:ilvl="0" w:tplc="6ACED2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13518"/>
    <w:multiLevelType w:val="hybridMultilevel"/>
    <w:tmpl w:val="8806F92C"/>
    <w:lvl w:ilvl="0" w:tplc="9BE675DA">
      <w:start w:val="2"/>
      <w:numFmt w:val="bullet"/>
      <w:lvlText w:val=""/>
      <w:lvlJc w:val="left"/>
      <w:pPr>
        <w:ind w:left="922" w:hanging="360"/>
      </w:pPr>
      <w:rPr>
        <w:rFonts w:ascii="Symbol" w:eastAsia="Times New Roman"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0" w15:restartNumberingAfterBreak="0">
    <w:nsid w:val="769A455D"/>
    <w:multiLevelType w:val="hybridMultilevel"/>
    <w:tmpl w:val="06C4F558"/>
    <w:lvl w:ilvl="0" w:tplc="E21E46C2">
      <w:start w:val="2"/>
      <w:numFmt w:val="bullet"/>
      <w:lvlText w:val=""/>
      <w:lvlJc w:val="left"/>
      <w:pPr>
        <w:ind w:left="922" w:hanging="360"/>
      </w:pPr>
      <w:rPr>
        <w:rFonts w:ascii="Symbol" w:eastAsia="Times New Roman"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1" w15:restartNumberingAfterBreak="0">
    <w:nsid w:val="788305BC"/>
    <w:multiLevelType w:val="multilevel"/>
    <w:tmpl w:val="44700C62"/>
    <w:lvl w:ilvl="0">
      <w:start w:val="1"/>
      <w:numFmt w:val="decimal"/>
      <w:lvlText w:val="%1."/>
      <w:lvlJc w:val="left"/>
      <w:pPr>
        <w:ind w:left="1495" w:hanging="360"/>
      </w:pPr>
      <w:rPr>
        <w:b/>
        <w:i w:val="0"/>
        <w:color w:val="auto"/>
        <w:sz w:val="28"/>
        <w:szCs w:val="28"/>
      </w:rPr>
    </w:lvl>
    <w:lvl w:ilvl="1">
      <w:start w:val="1"/>
      <w:numFmt w:val="decimal"/>
      <w:isLgl/>
      <w:lvlText w:val="%1.%2."/>
      <w:lvlJc w:val="left"/>
      <w:pPr>
        <w:ind w:left="1585" w:hanging="450"/>
      </w:pPr>
      <w:rPr>
        <w:rFonts w:hint="default"/>
        <w:b w:val="0"/>
        <w:i w:val="0"/>
        <w:color w:val="auto"/>
        <w:sz w:val="28"/>
      </w:rPr>
    </w:lvl>
    <w:lvl w:ilvl="2">
      <w:start w:val="1"/>
      <w:numFmt w:val="decimal"/>
      <w:isLgl/>
      <w:lvlText w:val="%1.%2.%3."/>
      <w:lvlJc w:val="left"/>
      <w:pPr>
        <w:ind w:left="1855" w:hanging="720"/>
      </w:pPr>
      <w:rPr>
        <w:rFonts w:hint="default"/>
        <w:b/>
        <w:i w:val="0"/>
        <w:color w:val="auto"/>
        <w:sz w:val="28"/>
      </w:rPr>
    </w:lvl>
    <w:lvl w:ilvl="3">
      <w:start w:val="1"/>
      <w:numFmt w:val="decimal"/>
      <w:isLgl/>
      <w:lvlText w:val="%1.%2.%3.%4."/>
      <w:lvlJc w:val="left"/>
      <w:pPr>
        <w:ind w:left="1855" w:hanging="720"/>
      </w:pPr>
      <w:rPr>
        <w:rFonts w:hint="default"/>
        <w:b/>
        <w:i w:val="0"/>
        <w:color w:val="auto"/>
        <w:sz w:val="28"/>
      </w:rPr>
    </w:lvl>
    <w:lvl w:ilvl="4">
      <w:start w:val="1"/>
      <w:numFmt w:val="decimal"/>
      <w:isLgl/>
      <w:lvlText w:val="%1.%2.%3.%4.%5."/>
      <w:lvlJc w:val="left"/>
      <w:pPr>
        <w:ind w:left="2215" w:hanging="1080"/>
      </w:pPr>
      <w:rPr>
        <w:rFonts w:hint="default"/>
        <w:b/>
        <w:i w:val="0"/>
        <w:color w:val="auto"/>
        <w:sz w:val="28"/>
      </w:rPr>
    </w:lvl>
    <w:lvl w:ilvl="5">
      <w:start w:val="1"/>
      <w:numFmt w:val="decimal"/>
      <w:isLgl/>
      <w:lvlText w:val="%1.%2.%3.%4.%5.%6."/>
      <w:lvlJc w:val="left"/>
      <w:pPr>
        <w:ind w:left="2215" w:hanging="1080"/>
      </w:pPr>
      <w:rPr>
        <w:rFonts w:hint="default"/>
        <w:b/>
        <w:i w:val="0"/>
        <w:color w:val="auto"/>
        <w:sz w:val="28"/>
      </w:rPr>
    </w:lvl>
    <w:lvl w:ilvl="6">
      <w:start w:val="1"/>
      <w:numFmt w:val="decimal"/>
      <w:isLgl/>
      <w:lvlText w:val="%1.%2.%3.%4.%5.%6.%7."/>
      <w:lvlJc w:val="left"/>
      <w:pPr>
        <w:ind w:left="2575" w:hanging="1440"/>
      </w:pPr>
      <w:rPr>
        <w:rFonts w:hint="default"/>
        <w:b/>
        <w:i w:val="0"/>
        <w:color w:val="auto"/>
        <w:sz w:val="28"/>
      </w:rPr>
    </w:lvl>
    <w:lvl w:ilvl="7">
      <w:start w:val="1"/>
      <w:numFmt w:val="decimal"/>
      <w:isLgl/>
      <w:lvlText w:val="%1.%2.%3.%4.%5.%6.%7.%8."/>
      <w:lvlJc w:val="left"/>
      <w:pPr>
        <w:ind w:left="2575" w:hanging="1440"/>
      </w:pPr>
      <w:rPr>
        <w:rFonts w:hint="default"/>
        <w:b/>
        <w:i w:val="0"/>
        <w:color w:val="auto"/>
        <w:sz w:val="28"/>
      </w:rPr>
    </w:lvl>
    <w:lvl w:ilvl="8">
      <w:start w:val="1"/>
      <w:numFmt w:val="decimal"/>
      <w:isLgl/>
      <w:lvlText w:val="%1.%2.%3.%4.%5.%6.%7.%8.%9."/>
      <w:lvlJc w:val="left"/>
      <w:pPr>
        <w:ind w:left="2935" w:hanging="1800"/>
      </w:pPr>
      <w:rPr>
        <w:rFonts w:hint="default"/>
        <w:b/>
        <w:i w:val="0"/>
        <w:color w:val="auto"/>
        <w:sz w:val="28"/>
      </w:rPr>
    </w:lvl>
  </w:abstractNum>
  <w:abstractNum w:abstractNumId="22" w15:restartNumberingAfterBreak="0">
    <w:nsid w:val="7EB409F2"/>
    <w:multiLevelType w:val="multilevel"/>
    <w:tmpl w:val="A79A36C2"/>
    <w:lvl w:ilvl="0">
      <w:start w:val="4"/>
      <w:numFmt w:val="decimal"/>
      <w:lvlText w:val="%1."/>
      <w:lvlJc w:val="left"/>
      <w:pPr>
        <w:ind w:left="450" w:hanging="450"/>
      </w:pPr>
      <w:rPr>
        <w:rFonts w:hint="default"/>
        <w:i w:val="0"/>
        <w:u w:val="none"/>
      </w:rPr>
    </w:lvl>
    <w:lvl w:ilvl="1">
      <w:start w:val="1"/>
      <w:numFmt w:val="decimal"/>
      <w:lvlText w:val="%1.%2."/>
      <w:lvlJc w:val="left"/>
      <w:pPr>
        <w:ind w:left="1287" w:hanging="720"/>
      </w:pPr>
      <w:rPr>
        <w:rFonts w:hint="default"/>
        <w:b w:val="0"/>
        <w:i w:val="0"/>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5202" w:hanging="180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696" w:hanging="2160"/>
      </w:pPr>
      <w:rPr>
        <w:rFonts w:hint="default"/>
        <w:u w:val="none"/>
      </w:rPr>
    </w:lvl>
  </w:abstractNum>
  <w:num w:numId="1" w16cid:durableId="1351952235">
    <w:abstractNumId w:val="14"/>
  </w:num>
  <w:num w:numId="2" w16cid:durableId="17618767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47606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0656447">
    <w:abstractNumId w:val="20"/>
  </w:num>
  <w:num w:numId="5" w16cid:durableId="950818115">
    <w:abstractNumId w:val="19"/>
  </w:num>
  <w:num w:numId="6" w16cid:durableId="572742172">
    <w:abstractNumId w:val="11"/>
  </w:num>
  <w:num w:numId="7" w16cid:durableId="963776653">
    <w:abstractNumId w:val="0"/>
  </w:num>
  <w:num w:numId="8" w16cid:durableId="745955390">
    <w:abstractNumId w:val="3"/>
  </w:num>
  <w:num w:numId="9" w16cid:durableId="18764584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9206211">
    <w:abstractNumId w:val="8"/>
  </w:num>
  <w:num w:numId="11" w16cid:durableId="380251378">
    <w:abstractNumId w:val="9"/>
  </w:num>
  <w:num w:numId="12" w16cid:durableId="65421829">
    <w:abstractNumId w:val="17"/>
  </w:num>
  <w:num w:numId="13" w16cid:durableId="2025133841">
    <w:abstractNumId w:val="12"/>
  </w:num>
  <w:num w:numId="14" w16cid:durableId="300968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53326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13196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9100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5201119">
    <w:abstractNumId w:val="2"/>
  </w:num>
  <w:num w:numId="19" w16cid:durableId="896822558">
    <w:abstractNumId w:val="15"/>
  </w:num>
  <w:num w:numId="20" w16cid:durableId="1565605655">
    <w:abstractNumId w:val="10"/>
  </w:num>
  <w:num w:numId="21" w16cid:durableId="520818272">
    <w:abstractNumId w:val="21"/>
  </w:num>
  <w:num w:numId="22" w16cid:durableId="890966428">
    <w:abstractNumId w:val="5"/>
  </w:num>
  <w:num w:numId="23" w16cid:durableId="847449191">
    <w:abstractNumId w:val="16"/>
  </w:num>
  <w:num w:numId="24" w16cid:durableId="2005205918">
    <w:abstractNumId w:val="22"/>
  </w:num>
  <w:num w:numId="25" w16cid:durableId="1873300896">
    <w:abstractNumId w:val="18"/>
  </w:num>
  <w:num w:numId="26" w16cid:durableId="1160778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D0"/>
    <w:rsid w:val="00000289"/>
    <w:rsid w:val="00000D28"/>
    <w:rsid w:val="000024AE"/>
    <w:rsid w:val="000026C2"/>
    <w:rsid w:val="00003465"/>
    <w:rsid w:val="000038D0"/>
    <w:rsid w:val="000061A1"/>
    <w:rsid w:val="0000674C"/>
    <w:rsid w:val="000067EE"/>
    <w:rsid w:val="000101BB"/>
    <w:rsid w:val="0001106C"/>
    <w:rsid w:val="0001172B"/>
    <w:rsid w:val="0001199B"/>
    <w:rsid w:val="00011BE9"/>
    <w:rsid w:val="00011DFB"/>
    <w:rsid w:val="0001375C"/>
    <w:rsid w:val="00015D9D"/>
    <w:rsid w:val="00016D7D"/>
    <w:rsid w:val="00016F83"/>
    <w:rsid w:val="000170A2"/>
    <w:rsid w:val="000173A5"/>
    <w:rsid w:val="000175EB"/>
    <w:rsid w:val="00017615"/>
    <w:rsid w:val="00017F4B"/>
    <w:rsid w:val="000201E5"/>
    <w:rsid w:val="00020B0A"/>
    <w:rsid w:val="00021221"/>
    <w:rsid w:val="000213A1"/>
    <w:rsid w:val="00021B3B"/>
    <w:rsid w:val="0002290E"/>
    <w:rsid w:val="00023739"/>
    <w:rsid w:val="000265EE"/>
    <w:rsid w:val="0002702C"/>
    <w:rsid w:val="000275B2"/>
    <w:rsid w:val="00030C9A"/>
    <w:rsid w:val="0003190F"/>
    <w:rsid w:val="00032D19"/>
    <w:rsid w:val="00033FAF"/>
    <w:rsid w:val="0003550E"/>
    <w:rsid w:val="0003568F"/>
    <w:rsid w:val="0003592F"/>
    <w:rsid w:val="00036617"/>
    <w:rsid w:val="0003661C"/>
    <w:rsid w:val="0003787D"/>
    <w:rsid w:val="000405C9"/>
    <w:rsid w:val="00040E87"/>
    <w:rsid w:val="00041FFE"/>
    <w:rsid w:val="00042CE2"/>
    <w:rsid w:val="000434B0"/>
    <w:rsid w:val="00043A75"/>
    <w:rsid w:val="00043FCE"/>
    <w:rsid w:val="00044447"/>
    <w:rsid w:val="000446C9"/>
    <w:rsid w:val="00044CB3"/>
    <w:rsid w:val="000451BA"/>
    <w:rsid w:val="000465F8"/>
    <w:rsid w:val="0004664C"/>
    <w:rsid w:val="00047470"/>
    <w:rsid w:val="000475AA"/>
    <w:rsid w:val="00047886"/>
    <w:rsid w:val="000513FB"/>
    <w:rsid w:val="00051511"/>
    <w:rsid w:val="0005175D"/>
    <w:rsid w:val="00051965"/>
    <w:rsid w:val="00051991"/>
    <w:rsid w:val="00053A74"/>
    <w:rsid w:val="000545B3"/>
    <w:rsid w:val="00054DE1"/>
    <w:rsid w:val="000552B9"/>
    <w:rsid w:val="00055B84"/>
    <w:rsid w:val="000560D2"/>
    <w:rsid w:val="00057517"/>
    <w:rsid w:val="00060653"/>
    <w:rsid w:val="0006067F"/>
    <w:rsid w:val="000617E5"/>
    <w:rsid w:val="0006269D"/>
    <w:rsid w:val="000635F9"/>
    <w:rsid w:val="00065D81"/>
    <w:rsid w:val="00070420"/>
    <w:rsid w:val="00070705"/>
    <w:rsid w:val="00070A2F"/>
    <w:rsid w:val="00070F26"/>
    <w:rsid w:val="0007244C"/>
    <w:rsid w:val="00072588"/>
    <w:rsid w:val="00072D42"/>
    <w:rsid w:val="00072D82"/>
    <w:rsid w:val="00072E56"/>
    <w:rsid w:val="00073209"/>
    <w:rsid w:val="00073E76"/>
    <w:rsid w:val="0007401E"/>
    <w:rsid w:val="00074177"/>
    <w:rsid w:val="00074FB9"/>
    <w:rsid w:val="0007596A"/>
    <w:rsid w:val="00075B32"/>
    <w:rsid w:val="00076D89"/>
    <w:rsid w:val="00080016"/>
    <w:rsid w:val="0008073E"/>
    <w:rsid w:val="00080AC0"/>
    <w:rsid w:val="0008167E"/>
    <w:rsid w:val="00083B8F"/>
    <w:rsid w:val="00085929"/>
    <w:rsid w:val="00085930"/>
    <w:rsid w:val="000860F2"/>
    <w:rsid w:val="00087BCD"/>
    <w:rsid w:val="00087CFE"/>
    <w:rsid w:val="000905B7"/>
    <w:rsid w:val="00090F57"/>
    <w:rsid w:val="00093424"/>
    <w:rsid w:val="00093F41"/>
    <w:rsid w:val="000941D4"/>
    <w:rsid w:val="00094A17"/>
    <w:rsid w:val="00095401"/>
    <w:rsid w:val="000A024C"/>
    <w:rsid w:val="000A037D"/>
    <w:rsid w:val="000A1267"/>
    <w:rsid w:val="000A19EA"/>
    <w:rsid w:val="000A1E7B"/>
    <w:rsid w:val="000A2F99"/>
    <w:rsid w:val="000A33E2"/>
    <w:rsid w:val="000A36AF"/>
    <w:rsid w:val="000A3917"/>
    <w:rsid w:val="000A4526"/>
    <w:rsid w:val="000A4E4D"/>
    <w:rsid w:val="000A6071"/>
    <w:rsid w:val="000A66CF"/>
    <w:rsid w:val="000B0572"/>
    <w:rsid w:val="000B170F"/>
    <w:rsid w:val="000B20F6"/>
    <w:rsid w:val="000B2389"/>
    <w:rsid w:val="000B2695"/>
    <w:rsid w:val="000B33E8"/>
    <w:rsid w:val="000B35F7"/>
    <w:rsid w:val="000B48DF"/>
    <w:rsid w:val="000B55A4"/>
    <w:rsid w:val="000B5943"/>
    <w:rsid w:val="000B66A8"/>
    <w:rsid w:val="000C1D49"/>
    <w:rsid w:val="000C261F"/>
    <w:rsid w:val="000C457E"/>
    <w:rsid w:val="000C7A0E"/>
    <w:rsid w:val="000C7ABF"/>
    <w:rsid w:val="000C7E60"/>
    <w:rsid w:val="000D0229"/>
    <w:rsid w:val="000D0665"/>
    <w:rsid w:val="000D14DC"/>
    <w:rsid w:val="000D1747"/>
    <w:rsid w:val="000D211C"/>
    <w:rsid w:val="000D3215"/>
    <w:rsid w:val="000D34F7"/>
    <w:rsid w:val="000D3E2E"/>
    <w:rsid w:val="000D3EDF"/>
    <w:rsid w:val="000D43D2"/>
    <w:rsid w:val="000D4412"/>
    <w:rsid w:val="000D4547"/>
    <w:rsid w:val="000D508A"/>
    <w:rsid w:val="000D5491"/>
    <w:rsid w:val="000D58B3"/>
    <w:rsid w:val="000D7B08"/>
    <w:rsid w:val="000E0853"/>
    <w:rsid w:val="000E0944"/>
    <w:rsid w:val="000E0E46"/>
    <w:rsid w:val="000E10B8"/>
    <w:rsid w:val="000E1963"/>
    <w:rsid w:val="000E28B9"/>
    <w:rsid w:val="000E3989"/>
    <w:rsid w:val="000E4097"/>
    <w:rsid w:val="000E4B57"/>
    <w:rsid w:val="000E5181"/>
    <w:rsid w:val="000E5ED0"/>
    <w:rsid w:val="000E6385"/>
    <w:rsid w:val="000E6940"/>
    <w:rsid w:val="000E7973"/>
    <w:rsid w:val="000F0D65"/>
    <w:rsid w:val="000F2ED6"/>
    <w:rsid w:val="000F3047"/>
    <w:rsid w:val="000F49AF"/>
    <w:rsid w:val="000F4DB3"/>
    <w:rsid w:val="000F5AE0"/>
    <w:rsid w:val="000F5B3D"/>
    <w:rsid w:val="000F5C17"/>
    <w:rsid w:val="000F65E2"/>
    <w:rsid w:val="00102342"/>
    <w:rsid w:val="00102FE8"/>
    <w:rsid w:val="0010404D"/>
    <w:rsid w:val="001052E3"/>
    <w:rsid w:val="00106CF6"/>
    <w:rsid w:val="001100C0"/>
    <w:rsid w:val="001113F8"/>
    <w:rsid w:val="001115E7"/>
    <w:rsid w:val="00111F06"/>
    <w:rsid w:val="00112067"/>
    <w:rsid w:val="00112160"/>
    <w:rsid w:val="001127B5"/>
    <w:rsid w:val="001127B6"/>
    <w:rsid w:val="001131EA"/>
    <w:rsid w:val="00113535"/>
    <w:rsid w:val="00113547"/>
    <w:rsid w:val="0011430A"/>
    <w:rsid w:val="00114344"/>
    <w:rsid w:val="001143F9"/>
    <w:rsid w:val="00115070"/>
    <w:rsid w:val="001165C6"/>
    <w:rsid w:val="001178EF"/>
    <w:rsid w:val="00121920"/>
    <w:rsid w:val="00122C34"/>
    <w:rsid w:val="00122EC9"/>
    <w:rsid w:val="00123B00"/>
    <w:rsid w:val="00123D14"/>
    <w:rsid w:val="00123EE0"/>
    <w:rsid w:val="00124125"/>
    <w:rsid w:val="00126C2F"/>
    <w:rsid w:val="00126D5F"/>
    <w:rsid w:val="00127E10"/>
    <w:rsid w:val="00130927"/>
    <w:rsid w:val="00130C0C"/>
    <w:rsid w:val="00131CBF"/>
    <w:rsid w:val="00131E06"/>
    <w:rsid w:val="00131F1F"/>
    <w:rsid w:val="00132B57"/>
    <w:rsid w:val="00133A3E"/>
    <w:rsid w:val="00133D30"/>
    <w:rsid w:val="001340BE"/>
    <w:rsid w:val="001352FE"/>
    <w:rsid w:val="001356AE"/>
    <w:rsid w:val="001359B9"/>
    <w:rsid w:val="00135B21"/>
    <w:rsid w:val="00136015"/>
    <w:rsid w:val="00137062"/>
    <w:rsid w:val="0014044C"/>
    <w:rsid w:val="0014109D"/>
    <w:rsid w:val="00141974"/>
    <w:rsid w:val="00141DD6"/>
    <w:rsid w:val="00141E54"/>
    <w:rsid w:val="00142393"/>
    <w:rsid w:val="00142589"/>
    <w:rsid w:val="00142D1A"/>
    <w:rsid w:val="00145E04"/>
    <w:rsid w:val="00145E9C"/>
    <w:rsid w:val="00146DB9"/>
    <w:rsid w:val="0015051D"/>
    <w:rsid w:val="00151BC8"/>
    <w:rsid w:val="0015288F"/>
    <w:rsid w:val="00152AE4"/>
    <w:rsid w:val="00153A57"/>
    <w:rsid w:val="001542F5"/>
    <w:rsid w:val="00154619"/>
    <w:rsid w:val="00154C6B"/>
    <w:rsid w:val="001573FE"/>
    <w:rsid w:val="001574B9"/>
    <w:rsid w:val="0015791B"/>
    <w:rsid w:val="00157DB5"/>
    <w:rsid w:val="00160318"/>
    <w:rsid w:val="00160F1C"/>
    <w:rsid w:val="00162315"/>
    <w:rsid w:val="001635B1"/>
    <w:rsid w:val="001636BD"/>
    <w:rsid w:val="0016640C"/>
    <w:rsid w:val="00166587"/>
    <w:rsid w:val="0016786C"/>
    <w:rsid w:val="00167A9C"/>
    <w:rsid w:val="00167B65"/>
    <w:rsid w:val="00170F77"/>
    <w:rsid w:val="00171100"/>
    <w:rsid w:val="001713C4"/>
    <w:rsid w:val="001718AC"/>
    <w:rsid w:val="00171C9A"/>
    <w:rsid w:val="00172D08"/>
    <w:rsid w:val="00173E78"/>
    <w:rsid w:val="00174999"/>
    <w:rsid w:val="00175E20"/>
    <w:rsid w:val="00175E72"/>
    <w:rsid w:val="001764E3"/>
    <w:rsid w:val="0018053D"/>
    <w:rsid w:val="0018085A"/>
    <w:rsid w:val="001808D7"/>
    <w:rsid w:val="00180D3F"/>
    <w:rsid w:val="00181362"/>
    <w:rsid w:val="0018187F"/>
    <w:rsid w:val="00181F2D"/>
    <w:rsid w:val="0018229C"/>
    <w:rsid w:val="00184648"/>
    <w:rsid w:val="00185482"/>
    <w:rsid w:val="001868D8"/>
    <w:rsid w:val="00186E61"/>
    <w:rsid w:val="00187B77"/>
    <w:rsid w:val="0019029A"/>
    <w:rsid w:val="00191114"/>
    <w:rsid w:val="00191430"/>
    <w:rsid w:val="001916C7"/>
    <w:rsid w:val="00194260"/>
    <w:rsid w:val="0019464D"/>
    <w:rsid w:val="001959B5"/>
    <w:rsid w:val="001967BC"/>
    <w:rsid w:val="00197685"/>
    <w:rsid w:val="0019779F"/>
    <w:rsid w:val="00197B7C"/>
    <w:rsid w:val="001A01F2"/>
    <w:rsid w:val="001A1368"/>
    <w:rsid w:val="001A4D1E"/>
    <w:rsid w:val="001A51B6"/>
    <w:rsid w:val="001A52B9"/>
    <w:rsid w:val="001A54DF"/>
    <w:rsid w:val="001A5F88"/>
    <w:rsid w:val="001A630D"/>
    <w:rsid w:val="001A6E1B"/>
    <w:rsid w:val="001B0E9B"/>
    <w:rsid w:val="001B10EF"/>
    <w:rsid w:val="001B2A99"/>
    <w:rsid w:val="001B386C"/>
    <w:rsid w:val="001B4A9C"/>
    <w:rsid w:val="001B4C6A"/>
    <w:rsid w:val="001B5187"/>
    <w:rsid w:val="001B5BDB"/>
    <w:rsid w:val="001B66E4"/>
    <w:rsid w:val="001B6D4D"/>
    <w:rsid w:val="001B7239"/>
    <w:rsid w:val="001C0628"/>
    <w:rsid w:val="001C14BE"/>
    <w:rsid w:val="001C30C7"/>
    <w:rsid w:val="001C577F"/>
    <w:rsid w:val="001C5C15"/>
    <w:rsid w:val="001C5DDD"/>
    <w:rsid w:val="001C6DA7"/>
    <w:rsid w:val="001C7202"/>
    <w:rsid w:val="001C7A29"/>
    <w:rsid w:val="001D01C5"/>
    <w:rsid w:val="001D17D5"/>
    <w:rsid w:val="001D2E1D"/>
    <w:rsid w:val="001D383D"/>
    <w:rsid w:val="001D4287"/>
    <w:rsid w:val="001D49CB"/>
    <w:rsid w:val="001D5C77"/>
    <w:rsid w:val="001D736B"/>
    <w:rsid w:val="001E0401"/>
    <w:rsid w:val="001E102A"/>
    <w:rsid w:val="001E10CB"/>
    <w:rsid w:val="001E1312"/>
    <w:rsid w:val="001E2F8B"/>
    <w:rsid w:val="001E30D6"/>
    <w:rsid w:val="001E3837"/>
    <w:rsid w:val="001E3A69"/>
    <w:rsid w:val="001E4105"/>
    <w:rsid w:val="001E5C88"/>
    <w:rsid w:val="001E60AC"/>
    <w:rsid w:val="001E781B"/>
    <w:rsid w:val="001E7DE1"/>
    <w:rsid w:val="001F06CA"/>
    <w:rsid w:val="001F0C7E"/>
    <w:rsid w:val="001F0E3B"/>
    <w:rsid w:val="001F176A"/>
    <w:rsid w:val="001F2614"/>
    <w:rsid w:val="001F2673"/>
    <w:rsid w:val="001F2A60"/>
    <w:rsid w:val="001F45E4"/>
    <w:rsid w:val="001F510E"/>
    <w:rsid w:val="001F520A"/>
    <w:rsid w:val="001F52F1"/>
    <w:rsid w:val="001F6669"/>
    <w:rsid w:val="00201450"/>
    <w:rsid w:val="00201DB3"/>
    <w:rsid w:val="002025BB"/>
    <w:rsid w:val="002054F8"/>
    <w:rsid w:val="00205A3B"/>
    <w:rsid w:val="00205D63"/>
    <w:rsid w:val="002068BE"/>
    <w:rsid w:val="00206B0C"/>
    <w:rsid w:val="002073EB"/>
    <w:rsid w:val="00212CC7"/>
    <w:rsid w:val="00212E41"/>
    <w:rsid w:val="002144C9"/>
    <w:rsid w:val="00215792"/>
    <w:rsid w:val="00216683"/>
    <w:rsid w:val="00217E32"/>
    <w:rsid w:val="00220A67"/>
    <w:rsid w:val="00220E54"/>
    <w:rsid w:val="00221314"/>
    <w:rsid w:val="00221B9A"/>
    <w:rsid w:val="00221F90"/>
    <w:rsid w:val="00222181"/>
    <w:rsid w:val="00224336"/>
    <w:rsid w:val="002253DD"/>
    <w:rsid w:val="002255A9"/>
    <w:rsid w:val="00225801"/>
    <w:rsid w:val="00225A62"/>
    <w:rsid w:val="00226E8E"/>
    <w:rsid w:val="00227402"/>
    <w:rsid w:val="0022776E"/>
    <w:rsid w:val="00227947"/>
    <w:rsid w:val="002309DC"/>
    <w:rsid w:val="00230CEB"/>
    <w:rsid w:val="0023117B"/>
    <w:rsid w:val="00232171"/>
    <w:rsid w:val="00232958"/>
    <w:rsid w:val="00233868"/>
    <w:rsid w:val="0023392E"/>
    <w:rsid w:val="00233EC1"/>
    <w:rsid w:val="002340E2"/>
    <w:rsid w:val="00235E07"/>
    <w:rsid w:val="00236431"/>
    <w:rsid w:val="00237AA4"/>
    <w:rsid w:val="002411D0"/>
    <w:rsid w:val="00241D86"/>
    <w:rsid w:val="00243B22"/>
    <w:rsid w:val="00244631"/>
    <w:rsid w:val="002449F7"/>
    <w:rsid w:val="00245916"/>
    <w:rsid w:val="002477B0"/>
    <w:rsid w:val="00247BD1"/>
    <w:rsid w:val="00247C4C"/>
    <w:rsid w:val="002508C3"/>
    <w:rsid w:val="002523C0"/>
    <w:rsid w:val="00252F2F"/>
    <w:rsid w:val="00253059"/>
    <w:rsid w:val="00254B48"/>
    <w:rsid w:val="00254CE6"/>
    <w:rsid w:val="002563D1"/>
    <w:rsid w:val="0025714C"/>
    <w:rsid w:val="00257AD5"/>
    <w:rsid w:val="00260324"/>
    <w:rsid w:val="002615F9"/>
    <w:rsid w:val="00261DAD"/>
    <w:rsid w:val="00262027"/>
    <w:rsid w:val="00262420"/>
    <w:rsid w:val="0026526E"/>
    <w:rsid w:val="00265738"/>
    <w:rsid w:val="00265A51"/>
    <w:rsid w:val="0026611B"/>
    <w:rsid w:val="00266C6F"/>
    <w:rsid w:val="0026751F"/>
    <w:rsid w:val="0027012E"/>
    <w:rsid w:val="00270AA2"/>
    <w:rsid w:val="00271290"/>
    <w:rsid w:val="002712CE"/>
    <w:rsid w:val="002716D6"/>
    <w:rsid w:val="00271FF1"/>
    <w:rsid w:val="00273D66"/>
    <w:rsid w:val="00274443"/>
    <w:rsid w:val="0027473C"/>
    <w:rsid w:val="00274CE3"/>
    <w:rsid w:val="00275464"/>
    <w:rsid w:val="00275E13"/>
    <w:rsid w:val="002761DF"/>
    <w:rsid w:val="002762B5"/>
    <w:rsid w:val="002764E0"/>
    <w:rsid w:val="00276DAF"/>
    <w:rsid w:val="0028033D"/>
    <w:rsid w:val="0028324E"/>
    <w:rsid w:val="002834AB"/>
    <w:rsid w:val="0028399E"/>
    <w:rsid w:val="002840B8"/>
    <w:rsid w:val="0028459C"/>
    <w:rsid w:val="00284F17"/>
    <w:rsid w:val="00285F18"/>
    <w:rsid w:val="0028621D"/>
    <w:rsid w:val="002868C4"/>
    <w:rsid w:val="00287469"/>
    <w:rsid w:val="00290D06"/>
    <w:rsid w:val="00290F4D"/>
    <w:rsid w:val="0029181E"/>
    <w:rsid w:val="00292778"/>
    <w:rsid w:val="00292B8C"/>
    <w:rsid w:val="002933B1"/>
    <w:rsid w:val="00293513"/>
    <w:rsid w:val="00293BE7"/>
    <w:rsid w:val="0029440A"/>
    <w:rsid w:val="0029621C"/>
    <w:rsid w:val="002966BD"/>
    <w:rsid w:val="00296893"/>
    <w:rsid w:val="00296EA5"/>
    <w:rsid w:val="0029743D"/>
    <w:rsid w:val="002A0043"/>
    <w:rsid w:val="002A1C47"/>
    <w:rsid w:val="002A1ECA"/>
    <w:rsid w:val="002A216E"/>
    <w:rsid w:val="002A345A"/>
    <w:rsid w:val="002A35BF"/>
    <w:rsid w:val="002A4683"/>
    <w:rsid w:val="002A51F8"/>
    <w:rsid w:val="002A5E98"/>
    <w:rsid w:val="002A5F32"/>
    <w:rsid w:val="002A6260"/>
    <w:rsid w:val="002A6E61"/>
    <w:rsid w:val="002A7750"/>
    <w:rsid w:val="002A7CBD"/>
    <w:rsid w:val="002B06C2"/>
    <w:rsid w:val="002B1762"/>
    <w:rsid w:val="002B4BD8"/>
    <w:rsid w:val="002B4D9B"/>
    <w:rsid w:val="002B5263"/>
    <w:rsid w:val="002B665C"/>
    <w:rsid w:val="002B6997"/>
    <w:rsid w:val="002B6C85"/>
    <w:rsid w:val="002B7700"/>
    <w:rsid w:val="002B7704"/>
    <w:rsid w:val="002B7F35"/>
    <w:rsid w:val="002C0065"/>
    <w:rsid w:val="002C32D2"/>
    <w:rsid w:val="002C3BF6"/>
    <w:rsid w:val="002C3D2B"/>
    <w:rsid w:val="002C3DB9"/>
    <w:rsid w:val="002C58D5"/>
    <w:rsid w:val="002C6EF2"/>
    <w:rsid w:val="002D017A"/>
    <w:rsid w:val="002D237C"/>
    <w:rsid w:val="002D2400"/>
    <w:rsid w:val="002D24C0"/>
    <w:rsid w:val="002D2664"/>
    <w:rsid w:val="002D3054"/>
    <w:rsid w:val="002D381F"/>
    <w:rsid w:val="002D46E6"/>
    <w:rsid w:val="002D5CBA"/>
    <w:rsid w:val="002D5D77"/>
    <w:rsid w:val="002D7035"/>
    <w:rsid w:val="002D7421"/>
    <w:rsid w:val="002D76CF"/>
    <w:rsid w:val="002D7D12"/>
    <w:rsid w:val="002E0D09"/>
    <w:rsid w:val="002E238D"/>
    <w:rsid w:val="002E3126"/>
    <w:rsid w:val="002E35F1"/>
    <w:rsid w:val="002E41CB"/>
    <w:rsid w:val="002E447B"/>
    <w:rsid w:val="002E4BB1"/>
    <w:rsid w:val="002E5414"/>
    <w:rsid w:val="002E56A0"/>
    <w:rsid w:val="002E5C11"/>
    <w:rsid w:val="002E6147"/>
    <w:rsid w:val="002E615E"/>
    <w:rsid w:val="002E61BD"/>
    <w:rsid w:val="002E7352"/>
    <w:rsid w:val="002E73DE"/>
    <w:rsid w:val="002E75BB"/>
    <w:rsid w:val="002F02C3"/>
    <w:rsid w:val="002F04EB"/>
    <w:rsid w:val="002F0918"/>
    <w:rsid w:val="002F22BE"/>
    <w:rsid w:val="002F31CF"/>
    <w:rsid w:val="002F329B"/>
    <w:rsid w:val="002F494F"/>
    <w:rsid w:val="002F586B"/>
    <w:rsid w:val="002F5B6F"/>
    <w:rsid w:val="002F65D1"/>
    <w:rsid w:val="002F6932"/>
    <w:rsid w:val="00301729"/>
    <w:rsid w:val="00301792"/>
    <w:rsid w:val="00303CEB"/>
    <w:rsid w:val="00304371"/>
    <w:rsid w:val="003048AC"/>
    <w:rsid w:val="00305006"/>
    <w:rsid w:val="00305A84"/>
    <w:rsid w:val="003066B0"/>
    <w:rsid w:val="00306B19"/>
    <w:rsid w:val="00306C91"/>
    <w:rsid w:val="003074BE"/>
    <w:rsid w:val="00307A42"/>
    <w:rsid w:val="00310042"/>
    <w:rsid w:val="00310A33"/>
    <w:rsid w:val="00312741"/>
    <w:rsid w:val="003136C2"/>
    <w:rsid w:val="0031530D"/>
    <w:rsid w:val="00316450"/>
    <w:rsid w:val="0031699D"/>
    <w:rsid w:val="00316AA0"/>
    <w:rsid w:val="00320E41"/>
    <w:rsid w:val="00320F20"/>
    <w:rsid w:val="0032133F"/>
    <w:rsid w:val="00322F5A"/>
    <w:rsid w:val="0032579D"/>
    <w:rsid w:val="00325B8F"/>
    <w:rsid w:val="00325E07"/>
    <w:rsid w:val="00325FF6"/>
    <w:rsid w:val="0032611E"/>
    <w:rsid w:val="00326BA0"/>
    <w:rsid w:val="00327891"/>
    <w:rsid w:val="003301DC"/>
    <w:rsid w:val="00331756"/>
    <w:rsid w:val="00331931"/>
    <w:rsid w:val="00332AF2"/>
    <w:rsid w:val="00333A8F"/>
    <w:rsid w:val="003341EF"/>
    <w:rsid w:val="0033622D"/>
    <w:rsid w:val="003404E9"/>
    <w:rsid w:val="00340780"/>
    <w:rsid w:val="003413DB"/>
    <w:rsid w:val="003434D3"/>
    <w:rsid w:val="003453B0"/>
    <w:rsid w:val="003459EB"/>
    <w:rsid w:val="0034687E"/>
    <w:rsid w:val="00346D83"/>
    <w:rsid w:val="00347D54"/>
    <w:rsid w:val="00347E8F"/>
    <w:rsid w:val="00350484"/>
    <w:rsid w:val="00350CBB"/>
    <w:rsid w:val="00351067"/>
    <w:rsid w:val="003510AC"/>
    <w:rsid w:val="00352731"/>
    <w:rsid w:val="00353114"/>
    <w:rsid w:val="00355208"/>
    <w:rsid w:val="00355FD9"/>
    <w:rsid w:val="00357A05"/>
    <w:rsid w:val="00357AA0"/>
    <w:rsid w:val="00357B20"/>
    <w:rsid w:val="00357C72"/>
    <w:rsid w:val="00357C83"/>
    <w:rsid w:val="003602ED"/>
    <w:rsid w:val="00360A8D"/>
    <w:rsid w:val="00361116"/>
    <w:rsid w:val="003628EF"/>
    <w:rsid w:val="00363A1A"/>
    <w:rsid w:val="003645A4"/>
    <w:rsid w:val="00364B65"/>
    <w:rsid w:val="00365838"/>
    <w:rsid w:val="00365C96"/>
    <w:rsid w:val="003661E9"/>
    <w:rsid w:val="00366A9B"/>
    <w:rsid w:val="003672D3"/>
    <w:rsid w:val="003678E6"/>
    <w:rsid w:val="003707C5"/>
    <w:rsid w:val="00370F47"/>
    <w:rsid w:val="00371416"/>
    <w:rsid w:val="00371AEE"/>
    <w:rsid w:val="0037201E"/>
    <w:rsid w:val="0037222F"/>
    <w:rsid w:val="0037236D"/>
    <w:rsid w:val="00372465"/>
    <w:rsid w:val="00373CE5"/>
    <w:rsid w:val="00373E9D"/>
    <w:rsid w:val="003749AB"/>
    <w:rsid w:val="00374DCE"/>
    <w:rsid w:val="00375FBE"/>
    <w:rsid w:val="00376356"/>
    <w:rsid w:val="00376AC5"/>
    <w:rsid w:val="00376E18"/>
    <w:rsid w:val="00377354"/>
    <w:rsid w:val="00377509"/>
    <w:rsid w:val="00377AE0"/>
    <w:rsid w:val="00377EF9"/>
    <w:rsid w:val="0038075A"/>
    <w:rsid w:val="00380F1A"/>
    <w:rsid w:val="003811E2"/>
    <w:rsid w:val="00382198"/>
    <w:rsid w:val="0038245B"/>
    <w:rsid w:val="003824E7"/>
    <w:rsid w:val="00382C00"/>
    <w:rsid w:val="00382D5A"/>
    <w:rsid w:val="00382F06"/>
    <w:rsid w:val="00383582"/>
    <w:rsid w:val="00383A5B"/>
    <w:rsid w:val="00384D52"/>
    <w:rsid w:val="00385DE4"/>
    <w:rsid w:val="00387586"/>
    <w:rsid w:val="00387B51"/>
    <w:rsid w:val="00390147"/>
    <w:rsid w:val="003909CC"/>
    <w:rsid w:val="0039358A"/>
    <w:rsid w:val="00393719"/>
    <w:rsid w:val="00393871"/>
    <w:rsid w:val="00393D9C"/>
    <w:rsid w:val="00394251"/>
    <w:rsid w:val="003949C2"/>
    <w:rsid w:val="00394E24"/>
    <w:rsid w:val="00395AAD"/>
    <w:rsid w:val="00395EA9"/>
    <w:rsid w:val="00396017"/>
    <w:rsid w:val="003970F7"/>
    <w:rsid w:val="0039758F"/>
    <w:rsid w:val="00397AF2"/>
    <w:rsid w:val="00397C33"/>
    <w:rsid w:val="00397EC9"/>
    <w:rsid w:val="003A178E"/>
    <w:rsid w:val="003A1817"/>
    <w:rsid w:val="003A1E1A"/>
    <w:rsid w:val="003A1E45"/>
    <w:rsid w:val="003A1F6C"/>
    <w:rsid w:val="003A22E1"/>
    <w:rsid w:val="003A26D9"/>
    <w:rsid w:val="003A45A3"/>
    <w:rsid w:val="003A4BB3"/>
    <w:rsid w:val="003A75C1"/>
    <w:rsid w:val="003B0E2D"/>
    <w:rsid w:val="003B123F"/>
    <w:rsid w:val="003B164D"/>
    <w:rsid w:val="003B1D29"/>
    <w:rsid w:val="003B1F5D"/>
    <w:rsid w:val="003B20D6"/>
    <w:rsid w:val="003B2B18"/>
    <w:rsid w:val="003B2D12"/>
    <w:rsid w:val="003B3E74"/>
    <w:rsid w:val="003B46E3"/>
    <w:rsid w:val="003B6D96"/>
    <w:rsid w:val="003C00D0"/>
    <w:rsid w:val="003C1C1A"/>
    <w:rsid w:val="003C4481"/>
    <w:rsid w:val="003C5A9A"/>
    <w:rsid w:val="003C5B99"/>
    <w:rsid w:val="003C5ED3"/>
    <w:rsid w:val="003C647A"/>
    <w:rsid w:val="003D0144"/>
    <w:rsid w:val="003D0401"/>
    <w:rsid w:val="003D128C"/>
    <w:rsid w:val="003D1CAA"/>
    <w:rsid w:val="003D2564"/>
    <w:rsid w:val="003D2D8C"/>
    <w:rsid w:val="003D3552"/>
    <w:rsid w:val="003D4DF3"/>
    <w:rsid w:val="003D4E55"/>
    <w:rsid w:val="003D5533"/>
    <w:rsid w:val="003D63B2"/>
    <w:rsid w:val="003D6800"/>
    <w:rsid w:val="003D7165"/>
    <w:rsid w:val="003E04BA"/>
    <w:rsid w:val="003E0CFD"/>
    <w:rsid w:val="003E14E5"/>
    <w:rsid w:val="003E2079"/>
    <w:rsid w:val="003E2362"/>
    <w:rsid w:val="003E303B"/>
    <w:rsid w:val="003E3B9A"/>
    <w:rsid w:val="003E3D8A"/>
    <w:rsid w:val="003E5667"/>
    <w:rsid w:val="003E6366"/>
    <w:rsid w:val="003E70BE"/>
    <w:rsid w:val="003E724B"/>
    <w:rsid w:val="003F249B"/>
    <w:rsid w:val="003F26AE"/>
    <w:rsid w:val="003F26BC"/>
    <w:rsid w:val="003F664F"/>
    <w:rsid w:val="003F6B4D"/>
    <w:rsid w:val="003F6FF5"/>
    <w:rsid w:val="003F71B0"/>
    <w:rsid w:val="003F759A"/>
    <w:rsid w:val="003F7EDA"/>
    <w:rsid w:val="00400FBE"/>
    <w:rsid w:val="00401313"/>
    <w:rsid w:val="00401775"/>
    <w:rsid w:val="00401C2A"/>
    <w:rsid w:val="004021E8"/>
    <w:rsid w:val="0040262E"/>
    <w:rsid w:val="00402A76"/>
    <w:rsid w:val="00403CCF"/>
    <w:rsid w:val="00404341"/>
    <w:rsid w:val="00404BFE"/>
    <w:rsid w:val="00404D71"/>
    <w:rsid w:val="004054AD"/>
    <w:rsid w:val="00406268"/>
    <w:rsid w:val="0040664C"/>
    <w:rsid w:val="004066C7"/>
    <w:rsid w:val="00406B3E"/>
    <w:rsid w:val="00406DF4"/>
    <w:rsid w:val="00410031"/>
    <w:rsid w:val="004100F9"/>
    <w:rsid w:val="0041070E"/>
    <w:rsid w:val="00412215"/>
    <w:rsid w:val="00413E20"/>
    <w:rsid w:val="00414A9D"/>
    <w:rsid w:val="00414C62"/>
    <w:rsid w:val="00415757"/>
    <w:rsid w:val="0041595E"/>
    <w:rsid w:val="00415DE5"/>
    <w:rsid w:val="00416192"/>
    <w:rsid w:val="00416E53"/>
    <w:rsid w:val="00417C33"/>
    <w:rsid w:val="004203E1"/>
    <w:rsid w:val="004206A4"/>
    <w:rsid w:val="00421D34"/>
    <w:rsid w:val="00422817"/>
    <w:rsid w:val="004238BC"/>
    <w:rsid w:val="00423AC0"/>
    <w:rsid w:val="004240FD"/>
    <w:rsid w:val="00424892"/>
    <w:rsid w:val="004248DB"/>
    <w:rsid w:val="00424963"/>
    <w:rsid w:val="00424E73"/>
    <w:rsid w:val="00425784"/>
    <w:rsid w:val="0042646F"/>
    <w:rsid w:val="00427496"/>
    <w:rsid w:val="004278D9"/>
    <w:rsid w:val="00427DA4"/>
    <w:rsid w:val="00430536"/>
    <w:rsid w:val="00431181"/>
    <w:rsid w:val="0043235F"/>
    <w:rsid w:val="00432933"/>
    <w:rsid w:val="00432FCF"/>
    <w:rsid w:val="00433077"/>
    <w:rsid w:val="004343B8"/>
    <w:rsid w:val="004344E3"/>
    <w:rsid w:val="00436B36"/>
    <w:rsid w:val="00436F69"/>
    <w:rsid w:val="00437ED4"/>
    <w:rsid w:val="00441BD6"/>
    <w:rsid w:val="00442D78"/>
    <w:rsid w:val="0044394B"/>
    <w:rsid w:val="00444029"/>
    <w:rsid w:val="00445141"/>
    <w:rsid w:val="0044600A"/>
    <w:rsid w:val="004464C4"/>
    <w:rsid w:val="0044658B"/>
    <w:rsid w:val="004469F3"/>
    <w:rsid w:val="00447F94"/>
    <w:rsid w:val="00450C8B"/>
    <w:rsid w:val="00451E42"/>
    <w:rsid w:val="0045214F"/>
    <w:rsid w:val="00453904"/>
    <w:rsid w:val="004546F7"/>
    <w:rsid w:val="004547C3"/>
    <w:rsid w:val="00456771"/>
    <w:rsid w:val="0045678C"/>
    <w:rsid w:val="00457CC0"/>
    <w:rsid w:val="00457D8E"/>
    <w:rsid w:val="004601DC"/>
    <w:rsid w:val="004619A1"/>
    <w:rsid w:val="004621CB"/>
    <w:rsid w:val="004626FE"/>
    <w:rsid w:val="00464FDC"/>
    <w:rsid w:val="004651B5"/>
    <w:rsid w:val="00465757"/>
    <w:rsid w:val="00466076"/>
    <w:rsid w:val="004662AC"/>
    <w:rsid w:val="004667B1"/>
    <w:rsid w:val="00466812"/>
    <w:rsid w:val="00467D98"/>
    <w:rsid w:val="00470A0A"/>
    <w:rsid w:val="00470C9E"/>
    <w:rsid w:val="00472021"/>
    <w:rsid w:val="00473037"/>
    <w:rsid w:val="00476362"/>
    <w:rsid w:val="004774FA"/>
    <w:rsid w:val="00480A2D"/>
    <w:rsid w:val="00481335"/>
    <w:rsid w:val="00481B22"/>
    <w:rsid w:val="00482C25"/>
    <w:rsid w:val="004830A0"/>
    <w:rsid w:val="00483F5C"/>
    <w:rsid w:val="00485AFC"/>
    <w:rsid w:val="00486180"/>
    <w:rsid w:val="004864F9"/>
    <w:rsid w:val="00487685"/>
    <w:rsid w:val="00490524"/>
    <w:rsid w:val="00490526"/>
    <w:rsid w:val="004912A8"/>
    <w:rsid w:val="00492692"/>
    <w:rsid w:val="00493675"/>
    <w:rsid w:val="00493988"/>
    <w:rsid w:val="00494998"/>
    <w:rsid w:val="00494EF2"/>
    <w:rsid w:val="00495287"/>
    <w:rsid w:val="00495690"/>
    <w:rsid w:val="00495719"/>
    <w:rsid w:val="004959BE"/>
    <w:rsid w:val="00496485"/>
    <w:rsid w:val="00497102"/>
    <w:rsid w:val="00497287"/>
    <w:rsid w:val="004A0307"/>
    <w:rsid w:val="004A0E6D"/>
    <w:rsid w:val="004A21F8"/>
    <w:rsid w:val="004A2304"/>
    <w:rsid w:val="004A3A3E"/>
    <w:rsid w:val="004A3DD2"/>
    <w:rsid w:val="004A4217"/>
    <w:rsid w:val="004A4396"/>
    <w:rsid w:val="004A473D"/>
    <w:rsid w:val="004A4B66"/>
    <w:rsid w:val="004A6A94"/>
    <w:rsid w:val="004B018C"/>
    <w:rsid w:val="004B326E"/>
    <w:rsid w:val="004B3366"/>
    <w:rsid w:val="004B42B5"/>
    <w:rsid w:val="004B5244"/>
    <w:rsid w:val="004B60DC"/>
    <w:rsid w:val="004B68BA"/>
    <w:rsid w:val="004B71E2"/>
    <w:rsid w:val="004B79F5"/>
    <w:rsid w:val="004B7D68"/>
    <w:rsid w:val="004C10E2"/>
    <w:rsid w:val="004C232E"/>
    <w:rsid w:val="004C34E8"/>
    <w:rsid w:val="004C353E"/>
    <w:rsid w:val="004C6561"/>
    <w:rsid w:val="004C6619"/>
    <w:rsid w:val="004C66E9"/>
    <w:rsid w:val="004C6B27"/>
    <w:rsid w:val="004D168F"/>
    <w:rsid w:val="004D1E1A"/>
    <w:rsid w:val="004D2139"/>
    <w:rsid w:val="004D23C2"/>
    <w:rsid w:val="004D3A22"/>
    <w:rsid w:val="004D43B8"/>
    <w:rsid w:val="004D43FC"/>
    <w:rsid w:val="004D490B"/>
    <w:rsid w:val="004D76AD"/>
    <w:rsid w:val="004D7D4A"/>
    <w:rsid w:val="004E1325"/>
    <w:rsid w:val="004E134A"/>
    <w:rsid w:val="004E1A6F"/>
    <w:rsid w:val="004E2A30"/>
    <w:rsid w:val="004E2AA8"/>
    <w:rsid w:val="004E399D"/>
    <w:rsid w:val="004E3B1A"/>
    <w:rsid w:val="004E3F04"/>
    <w:rsid w:val="004E539D"/>
    <w:rsid w:val="004E5C58"/>
    <w:rsid w:val="004E5CEC"/>
    <w:rsid w:val="004E5D8F"/>
    <w:rsid w:val="004E6AE6"/>
    <w:rsid w:val="004F0198"/>
    <w:rsid w:val="004F12BC"/>
    <w:rsid w:val="004F1AED"/>
    <w:rsid w:val="004F2308"/>
    <w:rsid w:val="004F234C"/>
    <w:rsid w:val="004F261B"/>
    <w:rsid w:val="004F2A35"/>
    <w:rsid w:val="004F3182"/>
    <w:rsid w:val="004F31A2"/>
    <w:rsid w:val="004F53FB"/>
    <w:rsid w:val="004F7B82"/>
    <w:rsid w:val="004F7CFE"/>
    <w:rsid w:val="0050029F"/>
    <w:rsid w:val="0050097E"/>
    <w:rsid w:val="00500EEF"/>
    <w:rsid w:val="0050211F"/>
    <w:rsid w:val="00502B81"/>
    <w:rsid w:val="00502FEC"/>
    <w:rsid w:val="0050353A"/>
    <w:rsid w:val="005037BB"/>
    <w:rsid w:val="00504549"/>
    <w:rsid w:val="0050520D"/>
    <w:rsid w:val="005055F2"/>
    <w:rsid w:val="00506C88"/>
    <w:rsid w:val="0051122A"/>
    <w:rsid w:val="005114D5"/>
    <w:rsid w:val="005114FB"/>
    <w:rsid w:val="005126E6"/>
    <w:rsid w:val="0051279C"/>
    <w:rsid w:val="00515CD5"/>
    <w:rsid w:val="0051696A"/>
    <w:rsid w:val="005169FB"/>
    <w:rsid w:val="0051765B"/>
    <w:rsid w:val="00520022"/>
    <w:rsid w:val="00521767"/>
    <w:rsid w:val="00521912"/>
    <w:rsid w:val="00522016"/>
    <w:rsid w:val="00522517"/>
    <w:rsid w:val="00522915"/>
    <w:rsid w:val="00523273"/>
    <w:rsid w:val="00524D62"/>
    <w:rsid w:val="005253D2"/>
    <w:rsid w:val="0052576D"/>
    <w:rsid w:val="00526910"/>
    <w:rsid w:val="00527286"/>
    <w:rsid w:val="00527D2E"/>
    <w:rsid w:val="005306A5"/>
    <w:rsid w:val="005309D4"/>
    <w:rsid w:val="00531C86"/>
    <w:rsid w:val="0053236C"/>
    <w:rsid w:val="00532AA0"/>
    <w:rsid w:val="005338B3"/>
    <w:rsid w:val="0053419D"/>
    <w:rsid w:val="005341C6"/>
    <w:rsid w:val="00535816"/>
    <w:rsid w:val="0053644D"/>
    <w:rsid w:val="005369D0"/>
    <w:rsid w:val="00536FAB"/>
    <w:rsid w:val="00537760"/>
    <w:rsid w:val="00540900"/>
    <w:rsid w:val="0054332F"/>
    <w:rsid w:val="0054346B"/>
    <w:rsid w:val="0054349E"/>
    <w:rsid w:val="00544142"/>
    <w:rsid w:val="005445E9"/>
    <w:rsid w:val="00544EE0"/>
    <w:rsid w:val="00545570"/>
    <w:rsid w:val="00545E00"/>
    <w:rsid w:val="00546523"/>
    <w:rsid w:val="00546E34"/>
    <w:rsid w:val="00547657"/>
    <w:rsid w:val="0054794E"/>
    <w:rsid w:val="00550CB6"/>
    <w:rsid w:val="005516F5"/>
    <w:rsid w:val="005527E4"/>
    <w:rsid w:val="00552CD6"/>
    <w:rsid w:val="00554056"/>
    <w:rsid w:val="00554C4B"/>
    <w:rsid w:val="0055564E"/>
    <w:rsid w:val="00555917"/>
    <w:rsid w:val="00556533"/>
    <w:rsid w:val="00565695"/>
    <w:rsid w:val="00565CBA"/>
    <w:rsid w:val="00566850"/>
    <w:rsid w:val="00566C60"/>
    <w:rsid w:val="00566F74"/>
    <w:rsid w:val="005672A4"/>
    <w:rsid w:val="00567D6B"/>
    <w:rsid w:val="00567DE7"/>
    <w:rsid w:val="005702C7"/>
    <w:rsid w:val="00570676"/>
    <w:rsid w:val="0057072E"/>
    <w:rsid w:val="00570926"/>
    <w:rsid w:val="00570A67"/>
    <w:rsid w:val="00571BF5"/>
    <w:rsid w:val="005725EA"/>
    <w:rsid w:val="00573EEE"/>
    <w:rsid w:val="005742B3"/>
    <w:rsid w:val="00574474"/>
    <w:rsid w:val="0057465B"/>
    <w:rsid w:val="005774AB"/>
    <w:rsid w:val="00577B1E"/>
    <w:rsid w:val="00577D5C"/>
    <w:rsid w:val="00577F9D"/>
    <w:rsid w:val="00581036"/>
    <w:rsid w:val="00582F76"/>
    <w:rsid w:val="0058327B"/>
    <w:rsid w:val="00583286"/>
    <w:rsid w:val="00583A4F"/>
    <w:rsid w:val="00583D0A"/>
    <w:rsid w:val="00583DAE"/>
    <w:rsid w:val="0058465E"/>
    <w:rsid w:val="0058750D"/>
    <w:rsid w:val="00587662"/>
    <w:rsid w:val="00590B5A"/>
    <w:rsid w:val="00591F1F"/>
    <w:rsid w:val="005924A9"/>
    <w:rsid w:val="00592526"/>
    <w:rsid w:val="00592A05"/>
    <w:rsid w:val="00592D8A"/>
    <w:rsid w:val="0059331E"/>
    <w:rsid w:val="00593F08"/>
    <w:rsid w:val="00596F17"/>
    <w:rsid w:val="005971A2"/>
    <w:rsid w:val="005A0003"/>
    <w:rsid w:val="005A0A09"/>
    <w:rsid w:val="005A0E0D"/>
    <w:rsid w:val="005A2C46"/>
    <w:rsid w:val="005A3BE0"/>
    <w:rsid w:val="005A4475"/>
    <w:rsid w:val="005A5C07"/>
    <w:rsid w:val="005A63CE"/>
    <w:rsid w:val="005B03EA"/>
    <w:rsid w:val="005B17C1"/>
    <w:rsid w:val="005B1D21"/>
    <w:rsid w:val="005B1E33"/>
    <w:rsid w:val="005B359D"/>
    <w:rsid w:val="005B4FC0"/>
    <w:rsid w:val="005B50BA"/>
    <w:rsid w:val="005B7C55"/>
    <w:rsid w:val="005C00B9"/>
    <w:rsid w:val="005C2252"/>
    <w:rsid w:val="005C2FC5"/>
    <w:rsid w:val="005C3BCB"/>
    <w:rsid w:val="005C46DA"/>
    <w:rsid w:val="005C51A5"/>
    <w:rsid w:val="005C6019"/>
    <w:rsid w:val="005C7040"/>
    <w:rsid w:val="005C7A0F"/>
    <w:rsid w:val="005D0065"/>
    <w:rsid w:val="005D0982"/>
    <w:rsid w:val="005D0D58"/>
    <w:rsid w:val="005D17C0"/>
    <w:rsid w:val="005D1AA5"/>
    <w:rsid w:val="005D1B91"/>
    <w:rsid w:val="005D4CCB"/>
    <w:rsid w:val="005D4F0D"/>
    <w:rsid w:val="005D5320"/>
    <w:rsid w:val="005D5780"/>
    <w:rsid w:val="005D5A5B"/>
    <w:rsid w:val="005D7455"/>
    <w:rsid w:val="005D759A"/>
    <w:rsid w:val="005D7A5C"/>
    <w:rsid w:val="005D7AA3"/>
    <w:rsid w:val="005E1EA1"/>
    <w:rsid w:val="005E2AAE"/>
    <w:rsid w:val="005E2B79"/>
    <w:rsid w:val="005E2EEB"/>
    <w:rsid w:val="005E4D70"/>
    <w:rsid w:val="005E5871"/>
    <w:rsid w:val="005E5BE2"/>
    <w:rsid w:val="005E6AE1"/>
    <w:rsid w:val="005E6CAA"/>
    <w:rsid w:val="005E79F9"/>
    <w:rsid w:val="005E7EAB"/>
    <w:rsid w:val="005F0A03"/>
    <w:rsid w:val="005F2D20"/>
    <w:rsid w:val="005F2E2B"/>
    <w:rsid w:val="005F3204"/>
    <w:rsid w:val="005F471D"/>
    <w:rsid w:val="005F691A"/>
    <w:rsid w:val="005F70B7"/>
    <w:rsid w:val="005F7173"/>
    <w:rsid w:val="005F7237"/>
    <w:rsid w:val="005F73C8"/>
    <w:rsid w:val="00600A6B"/>
    <w:rsid w:val="0060193C"/>
    <w:rsid w:val="00601BE6"/>
    <w:rsid w:val="00602410"/>
    <w:rsid w:val="0060469D"/>
    <w:rsid w:val="006046B0"/>
    <w:rsid w:val="00605460"/>
    <w:rsid w:val="006058B5"/>
    <w:rsid w:val="00606173"/>
    <w:rsid w:val="006067B5"/>
    <w:rsid w:val="0060682D"/>
    <w:rsid w:val="00606A3D"/>
    <w:rsid w:val="00606AF5"/>
    <w:rsid w:val="00610031"/>
    <w:rsid w:val="00610A0A"/>
    <w:rsid w:val="006111D2"/>
    <w:rsid w:val="00611586"/>
    <w:rsid w:val="006118E4"/>
    <w:rsid w:val="00612499"/>
    <w:rsid w:val="0061271F"/>
    <w:rsid w:val="006133E8"/>
    <w:rsid w:val="00616342"/>
    <w:rsid w:val="006164C3"/>
    <w:rsid w:val="0061651E"/>
    <w:rsid w:val="00616524"/>
    <w:rsid w:val="00620359"/>
    <w:rsid w:val="006225AB"/>
    <w:rsid w:val="00622DAA"/>
    <w:rsid w:val="00623032"/>
    <w:rsid w:val="006233F2"/>
    <w:rsid w:val="00623C54"/>
    <w:rsid w:val="006247C6"/>
    <w:rsid w:val="00625E58"/>
    <w:rsid w:val="006261B6"/>
    <w:rsid w:val="00626C87"/>
    <w:rsid w:val="00630F9C"/>
    <w:rsid w:val="00631142"/>
    <w:rsid w:val="00631197"/>
    <w:rsid w:val="006314B7"/>
    <w:rsid w:val="00632D30"/>
    <w:rsid w:val="00635572"/>
    <w:rsid w:val="006355B0"/>
    <w:rsid w:val="00636C84"/>
    <w:rsid w:val="00637016"/>
    <w:rsid w:val="00637905"/>
    <w:rsid w:val="006405FA"/>
    <w:rsid w:val="00640E98"/>
    <w:rsid w:val="006415F0"/>
    <w:rsid w:val="00641703"/>
    <w:rsid w:val="0064173B"/>
    <w:rsid w:val="00641EFB"/>
    <w:rsid w:val="006426E9"/>
    <w:rsid w:val="00642E4D"/>
    <w:rsid w:val="00643089"/>
    <w:rsid w:val="00643480"/>
    <w:rsid w:val="0064372E"/>
    <w:rsid w:val="0064411C"/>
    <w:rsid w:val="00644318"/>
    <w:rsid w:val="006446C9"/>
    <w:rsid w:val="00644E66"/>
    <w:rsid w:val="0064510A"/>
    <w:rsid w:val="00647278"/>
    <w:rsid w:val="00647671"/>
    <w:rsid w:val="0065004D"/>
    <w:rsid w:val="00651525"/>
    <w:rsid w:val="00652D42"/>
    <w:rsid w:val="00653AC5"/>
    <w:rsid w:val="00653E53"/>
    <w:rsid w:val="006546A6"/>
    <w:rsid w:val="00655E5D"/>
    <w:rsid w:val="00657095"/>
    <w:rsid w:val="00660847"/>
    <w:rsid w:val="0066098E"/>
    <w:rsid w:val="00660A3D"/>
    <w:rsid w:val="006618D6"/>
    <w:rsid w:val="00662DAA"/>
    <w:rsid w:val="00663449"/>
    <w:rsid w:val="00665598"/>
    <w:rsid w:val="006662F1"/>
    <w:rsid w:val="006678F8"/>
    <w:rsid w:val="00670197"/>
    <w:rsid w:val="0067040F"/>
    <w:rsid w:val="00671038"/>
    <w:rsid w:val="00671A83"/>
    <w:rsid w:val="00671C18"/>
    <w:rsid w:val="00671E02"/>
    <w:rsid w:val="00672B12"/>
    <w:rsid w:val="00672E7B"/>
    <w:rsid w:val="006737C9"/>
    <w:rsid w:val="006755F4"/>
    <w:rsid w:val="006763F6"/>
    <w:rsid w:val="00677028"/>
    <w:rsid w:val="00680355"/>
    <w:rsid w:val="0068086A"/>
    <w:rsid w:val="006814F2"/>
    <w:rsid w:val="00681F7E"/>
    <w:rsid w:val="006824D1"/>
    <w:rsid w:val="006828D2"/>
    <w:rsid w:val="006833D7"/>
    <w:rsid w:val="006836A9"/>
    <w:rsid w:val="00684D95"/>
    <w:rsid w:val="00686CEC"/>
    <w:rsid w:val="006878B1"/>
    <w:rsid w:val="006911A3"/>
    <w:rsid w:val="00691449"/>
    <w:rsid w:val="006914A6"/>
    <w:rsid w:val="006918C1"/>
    <w:rsid w:val="00691998"/>
    <w:rsid w:val="00691D9F"/>
    <w:rsid w:val="00693C78"/>
    <w:rsid w:val="00694AD4"/>
    <w:rsid w:val="00694D1F"/>
    <w:rsid w:val="006958DE"/>
    <w:rsid w:val="006A03ED"/>
    <w:rsid w:val="006A1C0C"/>
    <w:rsid w:val="006A28BF"/>
    <w:rsid w:val="006A29E7"/>
    <w:rsid w:val="006A4BF7"/>
    <w:rsid w:val="006A5156"/>
    <w:rsid w:val="006A54E0"/>
    <w:rsid w:val="006A5563"/>
    <w:rsid w:val="006A7238"/>
    <w:rsid w:val="006B0509"/>
    <w:rsid w:val="006B07B4"/>
    <w:rsid w:val="006B2FD8"/>
    <w:rsid w:val="006B412D"/>
    <w:rsid w:val="006B4DF4"/>
    <w:rsid w:val="006B57FC"/>
    <w:rsid w:val="006B61AA"/>
    <w:rsid w:val="006B632F"/>
    <w:rsid w:val="006B73ED"/>
    <w:rsid w:val="006B7BE0"/>
    <w:rsid w:val="006C03D4"/>
    <w:rsid w:val="006C0525"/>
    <w:rsid w:val="006C1CE5"/>
    <w:rsid w:val="006C228C"/>
    <w:rsid w:val="006C3E65"/>
    <w:rsid w:val="006C6921"/>
    <w:rsid w:val="006C6DBA"/>
    <w:rsid w:val="006C73CE"/>
    <w:rsid w:val="006C7B73"/>
    <w:rsid w:val="006C7D12"/>
    <w:rsid w:val="006C7DDC"/>
    <w:rsid w:val="006D003E"/>
    <w:rsid w:val="006D03DF"/>
    <w:rsid w:val="006D0896"/>
    <w:rsid w:val="006D265B"/>
    <w:rsid w:val="006D2AC0"/>
    <w:rsid w:val="006D3C58"/>
    <w:rsid w:val="006D3FCD"/>
    <w:rsid w:val="006D4D9F"/>
    <w:rsid w:val="006D5F07"/>
    <w:rsid w:val="006D5FCA"/>
    <w:rsid w:val="006D62F7"/>
    <w:rsid w:val="006D65DA"/>
    <w:rsid w:val="006D6CFD"/>
    <w:rsid w:val="006D7023"/>
    <w:rsid w:val="006E0979"/>
    <w:rsid w:val="006E120E"/>
    <w:rsid w:val="006E1A8D"/>
    <w:rsid w:val="006E1CA6"/>
    <w:rsid w:val="006E1CC3"/>
    <w:rsid w:val="006E1D9F"/>
    <w:rsid w:val="006E2803"/>
    <w:rsid w:val="006E2A4D"/>
    <w:rsid w:val="006E2C3E"/>
    <w:rsid w:val="006E3B52"/>
    <w:rsid w:val="006E50B1"/>
    <w:rsid w:val="006E549A"/>
    <w:rsid w:val="006E5D39"/>
    <w:rsid w:val="006F0A81"/>
    <w:rsid w:val="006F0F1A"/>
    <w:rsid w:val="006F1A5B"/>
    <w:rsid w:val="006F1A92"/>
    <w:rsid w:val="006F2E63"/>
    <w:rsid w:val="006F3491"/>
    <w:rsid w:val="006F49AC"/>
    <w:rsid w:val="006F4E91"/>
    <w:rsid w:val="006F7AA5"/>
    <w:rsid w:val="00700B49"/>
    <w:rsid w:val="0070145E"/>
    <w:rsid w:val="00701870"/>
    <w:rsid w:val="0070322A"/>
    <w:rsid w:val="00704FC9"/>
    <w:rsid w:val="00707830"/>
    <w:rsid w:val="0071029A"/>
    <w:rsid w:val="0071150B"/>
    <w:rsid w:val="00711B90"/>
    <w:rsid w:val="0071232B"/>
    <w:rsid w:val="00712B48"/>
    <w:rsid w:val="0071313A"/>
    <w:rsid w:val="00714C96"/>
    <w:rsid w:val="00716651"/>
    <w:rsid w:val="007173F8"/>
    <w:rsid w:val="0071751B"/>
    <w:rsid w:val="00717FD4"/>
    <w:rsid w:val="00720961"/>
    <w:rsid w:val="0072166F"/>
    <w:rsid w:val="00721D99"/>
    <w:rsid w:val="007224B0"/>
    <w:rsid w:val="00722A05"/>
    <w:rsid w:val="00723A0C"/>
    <w:rsid w:val="00723BF5"/>
    <w:rsid w:val="00723EF7"/>
    <w:rsid w:val="00724607"/>
    <w:rsid w:val="00724A04"/>
    <w:rsid w:val="00724BA8"/>
    <w:rsid w:val="007250DB"/>
    <w:rsid w:val="00726163"/>
    <w:rsid w:val="00727777"/>
    <w:rsid w:val="0073145A"/>
    <w:rsid w:val="007327D2"/>
    <w:rsid w:val="00733099"/>
    <w:rsid w:val="00734343"/>
    <w:rsid w:val="00735C30"/>
    <w:rsid w:val="00736C4A"/>
    <w:rsid w:val="00740003"/>
    <w:rsid w:val="007401CE"/>
    <w:rsid w:val="0074059B"/>
    <w:rsid w:val="0074082A"/>
    <w:rsid w:val="007412BE"/>
    <w:rsid w:val="00742752"/>
    <w:rsid w:val="0074329B"/>
    <w:rsid w:val="007443F8"/>
    <w:rsid w:val="00744640"/>
    <w:rsid w:val="00750861"/>
    <w:rsid w:val="00751097"/>
    <w:rsid w:val="007512D2"/>
    <w:rsid w:val="00751464"/>
    <w:rsid w:val="00751EA2"/>
    <w:rsid w:val="007529E6"/>
    <w:rsid w:val="00752E4D"/>
    <w:rsid w:val="00753B20"/>
    <w:rsid w:val="00753BF4"/>
    <w:rsid w:val="00754084"/>
    <w:rsid w:val="00754CB3"/>
    <w:rsid w:val="00756545"/>
    <w:rsid w:val="00756A4C"/>
    <w:rsid w:val="00756B40"/>
    <w:rsid w:val="007574E6"/>
    <w:rsid w:val="00757C9E"/>
    <w:rsid w:val="0076151F"/>
    <w:rsid w:val="007615DD"/>
    <w:rsid w:val="00761D85"/>
    <w:rsid w:val="00762A7C"/>
    <w:rsid w:val="00762D1F"/>
    <w:rsid w:val="0076317A"/>
    <w:rsid w:val="00763CAF"/>
    <w:rsid w:val="00766084"/>
    <w:rsid w:val="00766B46"/>
    <w:rsid w:val="00766E3B"/>
    <w:rsid w:val="00766F10"/>
    <w:rsid w:val="00767059"/>
    <w:rsid w:val="00767DEB"/>
    <w:rsid w:val="007716A7"/>
    <w:rsid w:val="007719ED"/>
    <w:rsid w:val="00772469"/>
    <w:rsid w:val="00772E84"/>
    <w:rsid w:val="00773831"/>
    <w:rsid w:val="0077392A"/>
    <w:rsid w:val="007741A6"/>
    <w:rsid w:val="0077529A"/>
    <w:rsid w:val="00775AF6"/>
    <w:rsid w:val="00775D6F"/>
    <w:rsid w:val="00776105"/>
    <w:rsid w:val="007767D9"/>
    <w:rsid w:val="007774D4"/>
    <w:rsid w:val="00777A84"/>
    <w:rsid w:val="007804F5"/>
    <w:rsid w:val="00780875"/>
    <w:rsid w:val="00780D3E"/>
    <w:rsid w:val="00781683"/>
    <w:rsid w:val="00781ECB"/>
    <w:rsid w:val="00783E04"/>
    <w:rsid w:val="00784C9B"/>
    <w:rsid w:val="00784D20"/>
    <w:rsid w:val="00787462"/>
    <w:rsid w:val="00790522"/>
    <w:rsid w:val="007921F4"/>
    <w:rsid w:val="0079363D"/>
    <w:rsid w:val="0079372F"/>
    <w:rsid w:val="00794A16"/>
    <w:rsid w:val="00794C10"/>
    <w:rsid w:val="00795B68"/>
    <w:rsid w:val="0079640A"/>
    <w:rsid w:val="007A0029"/>
    <w:rsid w:val="007A102A"/>
    <w:rsid w:val="007A1554"/>
    <w:rsid w:val="007A24CF"/>
    <w:rsid w:val="007A26AB"/>
    <w:rsid w:val="007A27B9"/>
    <w:rsid w:val="007A4707"/>
    <w:rsid w:val="007A5DDE"/>
    <w:rsid w:val="007A6403"/>
    <w:rsid w:val="007A7289"/>
    <w:rsid w:val="007B02AD"/>
    <w:rsid w:val="007B15A7"/>
    <w:rsid w:val="007B15FB"/>
    <w:rsid w:val="007B2120"/>
    <w:rsid w:val="007B22BD"/>
    <w:rsid w:val="007B2CC4"/>
    <w:rsid w:val="007B35BB"/>
    <w:rsid w:val="007B4824"/>
    <w:rsid w:val="007B512F"/>
    <w:rsid w:val="007B52FD"/>
    <w:rsid w:val="007B6392"/>
    <w:rsid w:val="007B63FE"/>
    <w:rsid w:val="007B65C9"/>
    <w:rsid w:val="007B740F"/>
    <w:rsid w:val="007B79C2"/>
    <w:rsid w:val="007B7F29"/>
    <w:rsid w:val="007C02B7"/>
    <w:rsid w:val="007C1480"/>
    <w:rsid w:val="007C23ED"/>
    <w:rsid w:val="007C28D1"/>
    <w:rsid w:val="007C2C49"/>
    <w:rsid w:val="007C39E2"/>
    <w:rsid w:val="007C3F09"/>
    <w:rsid w:val="007C4E23"/>
    <w:rsid w:val="007C5F22"/>
    <w:rsid w:val="007C631A"/>
    <w:rsid w:val="007C6EE5"/>
    <w:rsid w:val="007C79CD"/>
    <w:rsid w:val="007D0549"/>
    <w:rsid w:val="007D3387"/>
    <w:rsid w:val="007D3496"/>
    <w:rsid w:val="007D46EF"/>
    <w:rsid w:val="007D48EC"/>
    <w:rsid w:val="007D5CA6"/>
    <w:rsid w:val="007D5FE3"/>
    <w:rsid w:val="007D6A7E"/>
    <w:rsid w:val="007D6C47"/>
    <w:rsid w:val="007D7EE9"/>
    <w:rsid w:val="007E22E5"/>
    <w:rsid w:val="007E2555"/>
    <w:rsid w:val="007E2D50"/>
    <w:rsid w:val="007E39C2"/>
    <w:rsid w:val="007E47EB"/>
    <w:rsid w:val="007E4BCF"/>
    <w:rsid w:val="007E4D0D"/>
    <w:rsid w:val="007E4FBD"/>
    <w:rsid w:val="007F0F9E"/>
    <w:rsid w:val="007F1DFE"/>
    <w:rsid w:val="007F1F0A"/>
    <w:rsid w:val="007F20F5"/>
    <w:rsid w:val="007F2FB9"/>
    <w:rsid w:val="007F402A"/>
    <w:rsid w:val="007F4F18"/>
    <w:rsid w:val="007F54AC"/>
    <w:rsid w:val="007F618D"/>
    <w:rsid w:val="007F6662"/>
    <w:rsid w:val="007F670D"/>
    <w:rsid w:val="007F675F"/>
    <w:rsid w:val="007F7776"/>
    <w:rsid w:val="007F7B3B"/>
    <w:rsid w:val="007F7DE6"/>
    <w:rsid w:val="00802300"/>
    <w:rsid w:val="00802695"/>
    <w:rsid w:val="0080363B"/>
    <w:rsid w:val="00803D76"/>
    <w:rsid w:val="00804D53"/>
    <w:rsid w:val="00804D73"/>
    <w:rsid w:val="00804EE6"/>
    <w:rsid w:val="00805A79"/>
    <w:rsid w:val="00806181"/>
    <w:rsid w:val="00806B12"/>
    <w:rsid w:val="0080777C"/>
    <w:rsid w:val="00807796"/>
    <w:rsid w:val="00807B82"/>
    <w:rsid w:val="00810F62"/>
    <w:rsid w:val="00811F15"/>
    <w:rsid w:val="0081385C"/>
    <w:rsid w:val="00813B8B"/>
    <w:rsid w:val="008160EC"/>
    <w:rsid w:val="00816B9F"/>
    <w:rsid w:val="00817523"/>
    <w:rsid w:val="00817A6B"/>
    <w:rsid w:val="00820A35"/>
    <w:rsid w:val="008210D9"/>
    <w:rsid w:val="00821AC2"/>
    <w:rsid w:val="00822396"/>
    <w:rsid w:val="00823593"/>
    <w:rsid w:val="0082502E"/>
    <w:rsid w:val="00825CE6"/>
    <w:rsid w:val="0082718B"/>
    <w:rsid w:val="008305DF"/>
    <w:rsid w:val="008314DE"/>
    <w:rsid w:val="0083612A"/>
    <w:rsid w:val="00836678"/>
    <w:rsid w:val="00836D5F"/>
    <w:rsid w:val="00840DFB"/>
    <w:rsid w:val="00841A26"/>
    <w:rsid w:val="00842225"/>
    <w:rsid w:val="008430D3"/>
    <w:rsid w:val="008438F6"/>
    <w:rsid w:val="0084435A"/>
    <w:rsid w:val="008447A2"/>
    <w:rsid w:val="00844A38"/>
    <w:rsid w:val="00845108"/>
    <w:rsid w:val="00845A22"/>
    <w:rsid w:val="00846A4E"/>
    <w:rsid w:val="00846CE1"/>
    <w:rsid w:val="00847A3D"/>
    <w:rsid w:val="00850582"/>
    <w:rsid w:val="008506CC"/>
    <w:rsid w:val="008513FB"/>
    <w:rsid w:val="00851AF2"/>
    <w:rsid w:val="00853A6B"/>
    <w:rsid w:val="00853D18"/>
    <w:rsid w:val="00853D74"/>
    <w:rsid w:val="00854935"/>
    <w:rsid w:val="00854E89"/>
    <w:rsid w:val="008557CD"/>
    <w:rsid w:val="00855C88"/>
    <w:rsid w:val="008563F0"/>
    <w:rsid w:val="00857ABD"/>
    <w:rsid w:val="00860004"/>
    <w:rsid w:val="00860308"/>
    <w:rsid w:val="0086132C"/>
    <w:rsid w:val="00861BBD"/>
    <w:rsid w:val="00862966"/>
    <w:rsid w:val="00862FE2"/>
    <w:rsid w:val="00864A70"/>
    <w:rsid w:val="0086539B"/>
    <w:rsid w:val="00865716"/>
    <w:rsid w:val="00865B2B"/>
    <w:rsid w:val="00865F67"/>
    <w:rsid w:val="00866AA9"/>
    <w:rsid w:val="008671CB"/>
    <w:rsid w:val="0086788B"/>
    <w:rsid w:val="00867DF2"/>
    <w:rsid w:val="00867FAD"/>
    <w:rsid w:val="0087050A"/>
    <w:rsid w:val="008706CF"/>
    <w:rsid w:val="00872A85"/>
    <w:rsid w:val="00874271"/>
    <w:rsid w:val="00874C12"/>
    <w:rsid w:val="0087520E"/>
    <w:rsid w:val="008765A7"/>
    <w:rsid w:val="008768FE"/>
    <w:rsid w:val="008805B1"/>
    <w:rsid w:val="008806ED"/>
    <w:rsid w:val="00881046"/>
    <w:rsid w:val="0088140A"/>
    <w:rsid w:val="008815E1"/>
    <w:rsid w:val="00881A11"/>
    <w:rsid w:val="00881C1C"/>
    <w:rsid w:val="00882258"/>
    <w:rsid w:val="00883465"/>
    <w:rsid w:val="00883858"/>
    <w:rsid w:val="008839A8"/>
    <w:rsid w:val="00883F7B"/>
    <w:rsid w:val="00884B11"/>
    <w:rsid w:val="00885193"/>
    <w:rsid w:val="0088636A"/>
    <w:rsid w:val="008872AF"/>
    <w:rsid w:val="008903D9"/>
    <w:rsid w:val="00890B70"/>
    <w:rsid w:val="0089121C"/>
    <w:rsid w:val="00891549"/>
    <w:rsid w:val="0089186A"/>
    <w:rsid w:val="00892577"/>
    <w:rsid w:val="00892CCC"/>
    <w:rsid w:val="00892CE0"/>
    <w:rsid w:val="008931D5"/>
    <w:rsid w:val="008931F0"/>
    <w:rsid w:val="00893249"/>
    <w:rsid w:val="00893A12"/>
    <w:rsid w:val="00893D75"/>
    <w:rsid w:val="00893FEF"/>
    <w:rsid w:val="00894569"/>
    <w:rsid w:val="00894688"/>
    <w:rsid w:val="00894D26"/>
    <w:rsid w:val="00896073"/>
    <w:rsid w:val="0089608B"/>
    <w:rsid w:val="008963C7"/>
    <w:rsid w:val="00897C2C"/>
    <w:rsid w:val="008A0E85"/>
    <w:rsid w:val="008A13A2"/>
    <w:rsid w:val="008A3FDE"/>
    <w:rsid w:val="008A4777"/>
    <w:rsid w:val="008A486B"/>
    <w:rsid w:val="008A4BE4"/>
    <w:rsid w:val="008A5B55"/>
    <w:rsid w:val="008A7CBD"/>
    <w:rsid w:val="008B05ED"/>
    <w:rsid w:val="008B10DF"/>
    <w:rsid w:val="008B3324"/>
    <w:rsid w:val="008B44C7"/>
    <w:rsid w:val="008B5EA9"/>
    <w:rsid w:val="008B6C0D"/>
    <w:rsid w:val="008B6F97"/>
    <w:rsid w:val="008B772E"/>
    <w:rsid w:val="008C08BA"/>
    <w:rsid w:val="008C0CB2"/>
    <w:rsid w:val="008C130E"/>
    <w:rsid w:val="008C14F2"/>
    <w:rsid w:val="008C173E"/>
    <w:rsid w:val="008C198C"/>
    <w:rsid w:val="008C1F96"/>
    <w:rsid w:val="008C28AE"/>
    <w:rsid w:val="008C334C"/>
    <w:rsid w:val="008C33F5"/>
    <w:rsid w:val="008C3B0C"/>
    <w:rsid w:val="008C50ED"/>
    <w:rsid w:val="008C536F"/>
    <w:rsid w:val="008C7135"/>
    <w:rsid w:val="008C7CCA"/>
    <w:rsid w:val="008C7F14"/>
    <w:rsid w:val="008C7F96"/>
    <w:rsid w:val="008D0477"/>
    <w:rsid w:val="008D09F3"/>
    <w:rsid w:val="008D0AAE"/>
    <w:rsid w:val="008D2877"/>
    <w:rsid w:val="008D34EB"/>
    <w:rsid w:val="008D3753"/>
    <w:rsid w:val="008D3A03"/>
    <w:rsid w:val="008D3EC0"/>
    <w:rsid w:val="008D40CD"/>
    <w:rsid w:val="008D4634"/>
    <w:rsid w:val="008D61BC"/>
    <w:rsid w:val="008D6910"/>
    <w:rsid w:val="008D7B2B"/>
    <w:rsid w:val="008E0954"/>
    <w:rsid w:val="008E0F33"/>
    <w:rsid w:val="008E5610"/>
    <w:rsid w:val="008E58AE"/>
    <w:rsid w:val="008F033C"/>
    <w:rsid w:val="008F0CA3"/>
    <w:rsid w:val="008F0D25"/>
    <w:rsid w:val="008F14B9"/>
    <w:rsid w:val="008F1689"/>
    <w:rsid w:val="008F1949"/>
    <w:rsid w:val="008F2AF5"/>
    <w:rsid w:val="008F3301"/>
    <w:rsid w:val="008F3928"/>
    <w:rsid w:val="008F3FE5"/>
    <w:rsid w:val="008F55C2"/>
    <w:rsid w:val="008F5DC2"/>
    <w:rsid w:val="00900C44"/>
    <w:rsid w:val="00900E26"/>
    <w:rsid w:val="009017CB"/>
    <w:rsid w:val="00901ABB"/>
    <w:rsid w:val="0090245D"/>
    <w:rsid w:val="00902897"/>
    <w:rsid w:val="009036A8"/>
    <w:rsid w:val="00905106"/>
    <w:rsid w:val="00905B9B"/>
    <w:rsid w:val="0090641D"/>
    <w:rsid w:val="009078D7"/>
    <w:rsid w:val="00907A9B"/>
    <w:rsid w:val="009105C8"/>
    <w:rsid w:val="00911202"/>
    <w:rsid w:val="00911C21"/>
    <w:rsid w:val="00912DCE"/>
    <w:rsid w:val="009130DA"/>
    <w:rsid w:val="00913733"/>
    <w:rsid w:val="00913FD7"/>
    <w:rsid w:val="0091492A"/>
    <w:rsid w:val="0091498C"/>
    <w:rsid w:val="00915692"/>
    <w:rsid w:val="00915717"/>
    <w:rsid w:val="009167DC"/>
    <w:rsid w:val="009178DC"/>
    <w:rsid w:val="00920542"/>
    <w:rsid w:val="00920EF3"/>
    <w:rsid w:val="00920FE0"/>
    <w:rsid w:val="00922B7F"/>
    <w:rsid w:val="00924044"/>
    <w:rsid w:val="00924BA8"/>
    <w:rsid w:val="00924C2A"/>
    <w:rsid w:val="00924C40"/>
    <w:rsid w:val="00924D30"/>
    <w:rsid w:val="009254CC"/>
    <w:rsid w:val="00926847"/>
    <w:rsid w:val="009278CD"/>
    <w:rsid w:val="0092798F"/>
    <w:rsid w:val="00927C48"/>
    <w:rsid w:val="00927E35"/>
    <w:rsid w:val="00930163"/>
    <w:rsid w:val="009303CE"/>
    <w:rsid w:val="00931A8C"/>
    <w:rsid w:val="00931C15"/>
    <w:rsid w:val="00932B2B"/>
    <w:rsid w:val="00933EED"/>
    <w:rsid w:val="009344E0"/>
    <w:rsid w:val="00934533"/>
    <w:rsid w:val="009351C8"/>
    <w:rsid w:val="00935606"/>
    <w:rsid w:val="0093571A"/>
    <w:rsid w:val="009359CA"/>
    <w:rsid w:val="009368E2"/>
    <w:rsid w:val="00937475"/>
    <w:rsid w:val="00937489"/>
    <w:rsid w:val="0094041C"/>
    <w:rsid w:val="00940A82"/>
    <w:rsid w:val="00940C42"/>
    <w:rsid w:val="00941017"/>
    <w:rsid w:val="00942333"/>
    <w:rsid w:val="009425F6"/>
    <w:rsid w:val="00942AFA"/>
    <w:rsid w:val="00942F90"/>
    <w:rsid w:val="00943B0E"/>
    <w:rsid w:val="00944232"/>
    <w:rsid w:val="00944736"/>
    <w:rsid w:val="0094566D"/>
    <w:rsid w:val="009472F7"/>
    <w:rsid w:val="009476F0"/>
    <w:rsid w:val="00947794"/>
    <w:rsid w:val="0095028D"/>
    <w:rsid w:val="009502CB"/>
    <w:rsid w:val="00950C84"/>
    <w:rsid w:val="00952731"/>
    <w:rsid w:val="00952C43"/>
    <w:rsid w:val="009538C9"/>
    <w:rsid w:val="009539F2"/>
    <w:rsid w:val="00954787"/>
    <w:rsid w:val="00955E44"/>
    <w:rsid w:val="00957DFF"/>
    <w:rsid w:val="009600D1"/>
    <w:rsid w:val="009614FA"/>
    <w:rsid w:val="00961978"/>
    <w:rsid w:val="00962594"/>
    <w:rsid w:val="00963071"/>
    <w:rsid w:val="0096483D"/>
    <w:rsid w:val="00965F2F"/>
    <w:rsid w:val="009671E9"/>
    <w:rsid w:val="00967A34"/>
    <w:rsid w:val="00967DE2"/>
    <w:rsid w:val="00967EDB"/>
    <w:rsid w:val="009701AB"/>
    <w:rsid w:val="00970737"/>
    <w:rsid w:val="00970B1F"/>
    <w:rsid w:val="00970DD7"/>
    <w:rsid w:val="00971056"/>
    <w:rsid w:val="0097114C"/>
    <w:rsid w:val="00971E70"/>
    <w:rsid w:val="0097334E"/>
    <w:rsid w:val="009739E4"/>
    <w:rsid w:val="0097427A"/>
    <w:rsid w:val="00974640"/>
    <w:rsid w:val="0097538C"/>
    <w:rsid w:val="00975A76"/>
    <w:rsid w:val="0097643C"/>
    <w:rsid w:val="00976B53"/>
    <w:rsid w:val="00977A78"/>
    <w:rsid w:val="00980225"/>
    <w:rsid w:val="00980D46"/>
    <w:rsid w:val="0098103F"/>
    <w:rsid w:val="00981395"/>
    <w:rsid w:val="00981B50"/>
    <w:rsid w:val="00981D3B"/>
    <w:rsid w:val="0098248D"/>
    <w:rsid w:val="00983E3D"/>
    <w:rsid w:val="00983E70"/>
    <w:rsid w:val="00984602"/>
    <w:rsid w:val="00985A69"/>
    <w:rsid w:val="00990545"/>
    <w:rsid w:val="00991D4D"/>
    <w:rsid w:val="009922A4"/>
    <w:rsid w:val="009922A5"/>
    <w:rsid w:val="0099407C"/>
    <w:rsid w:val="0099492B"/>
    <w:rsid w:val="00994D1C"/>
    <w:rsid w:val="0099560B"/>
    <w:rsid w:val="00995E8D"/>
    <w:rsid w:val="00996035"/>
    <w:rsid w:val="00996EC9"/>
    <w:rsid w:val="0099759C"/>
    <w:rsid w:val="00997FE2"/>
    <w:rsid w:val="009A19BB"/>
    <w:rsid w:val="009A1E34"/>
    <w:rsid w:val="009A2A60"/>
    <w:rsid w:val="009A2CC7"/>
    <w:rsid w:val="009A32B3"/>
    <w:rsid w:val="009A384B"/>
    <w:rsid w:val="009A58DA"/>
    <w:rsid w:val="009A65E4"/>
    <w:rsid w:val="009A662F"/>
    <w:rsid w:val="009A6F55"/>
    <w:rsid w:val="009A7ACB"/>
    <w:rsid w:val="009A7D6F"/>
    <w:rsid w:val="009B021E"/>
    <w:rsid w:val="009B0226"/>
    <w:rsid w:val="009B02F6"/>
    <w:rsid w:val="009B0E3B"/>
    <w:rsid w:val="009B0E4A"/>
    <w:rsid w:val="009B212C"/>
    <w:rsid w:val="009B2412"/>
    <w:rsid w:val="009B3514"/>
    <w:rsid w:val="009B43AA"/>
    <w:rsid w:val="009B4EE7"/>
    <w:rsid w:val="009B5D55"/>
    <w:rsid w:val="009B77C9"/>
    <w:rsid w:val="009B7E9D"/>
    <w:rsid w:val="009C021D"/>
    <w:rsid w:val="009C05D8"/>
    <w:rsid w:val="009C063C"/>
    <w:rsid w:val="009C084E"/>
    <w:rsid w:val="009C0BD3"/>
    <w:rsid w:val="009C0CF6"/>
    <w:rsid w:val="009C1CC7"/>
    <w:rsid w:val="009C455B"/>
    <w:rsid w:val="009C4AA2"/>
    <w:rsid w:val="009C53B6"/>
    <w:rsid w:val="009C5AEE"/>
    <w:rsid w:val="009C675C"/>
    <w:rsid w:val="009C6915"/>
    <w:rsid w:val="009C6E0F"/>
    <w:rsid w:val="009C704D"/>
    <w:rsid w:val="009D00E9"/>
    <w:rsid w:val="009D0726"/>
    <w:rsid w:val="009D169A"/>
    <w:rsid w:val="009D20EA"/>
    <w:rsid w:val="009D3B9D"/>
    <w:rsid w:val="009D4AC7"/>
    <w:rsid w:val="009D4BA9"/>
    <w:rsid w:val="009D4F1B"/>
    <w:rsid w:val="009D626E"/>
    <w:rsid w:val="009D62F5"/>
    <w:rsid w:val="009D7197"/>
    <w:rsid w:val="009D7391"/>
    <w:rsid w:val="009D741F"/>
    <w:rsid w:val="009D7744"/>
    <w:rsid w:val="009D78CE"/>
    <w:rsid w:val="009E17E0"/>
    <w:rsid w:val="009E37C3"/>
    <w:rsid w:val="009E3AD6"/>
    <w:rsid w:val="009E46CE"/>
    <w:rsid w:val="009E46DB"/>
    <w:rsid w:val="009E483C"/>
    <w:rsid w:val="009E48B6"/>
    <w:rsid w:val="009E4E83"/>
    <w:rsid w:val="009E5BAD"/>
    <w:rsid w:val="009E6EE1"/>
    <w:rsid w:val="009E74F0"/>
    <w:rsid w:val="009E7841"/>
    <w:rsid w:val="009F063C"/>
    <w:rsid w:val="009F06F0"/>
    <w:rsid w:val="009F0F22"/>
    <w:rsid w:val="009F12FC"/>
    <w:rsid w:val="009F1F16"/>
    <w:rsid w:val="009F20ED"/>
    <w:rsid w:val="009F25EC"/>
    <w:rsid w:val="009F358A"/>
    <w:rsid w:val="009F36BF"/>
    <w:rsid w:val="009F3707"/>
    <w:rsid w:val="009F43DE"/>
    <w:rsid w:val="009F4B06"/>
    <w:rsid w:val="009F6630"/>
    <w:rsid w:val="009F67A5"/>
    <w:rsid w:val="009F6856"/>
    <w:rsid w:val="009F715D"/>
    <w:rsid w:val="009F7219"/>
    <w:rsid w:val="00A007BA"/>
    <w:rsid w:val="00A00CB7"/>
    <w:rsid w:val="00A01FB8"/>
    <w:rsid w:val="00A03ADA"/>
    <w:rsid w:val="00A04148"/>
    <w:rsid w:val="00A060F3"/>
    <w:rsid w:val="00A06EA6"/>
    <w:rsid w:val="00A104FE"/>
    <w:rsid w:val="00A11036"/>
    <w:rsid w:val="00A112CD"/>
    <w:rsid w:val="00A11BE6"/>
    <w:rsid w:val="00A11F5D"/>
    <w:rsid w:val="00A126D0"/>
    <w:rsid w:val="00A132FC"/>
    <w:rsid w:val="00A13CAA"/>
    <w:rsid w:val="00A146DE"/>
    <w:rsid w:val="00A159E5"/>
    <w:rsid w:val="00A165D6"/>
    <w:rsid w:val="00A16793"/>
    <w:rsid w:val="00A1693B"/>
    <w:rsid w:val="00A21E6B"/>
    <w:rsid w:val="00A22440"/>
    <w:rsid w:val="00A23538"/>
    <w:rsid w:val="00A23A68"/>
    <w:rsid w:val="00A23BF0"/>
    <w:rsid w:val="00A24185"/>
    <w:rsid w:val="00A24894"/>
    <w:rsid w:val="00A255C7"/>
    <w:rsid w:val="00A256E8"/>
    <w:rsid w:val="00A301CB"/>
    <w:rsid w:val="00A307DF"/>
    <w:rsid w:val="00A315E4"/>
    <w:rsid w:val="00A318FF"/>
    <w:rsid w:val="00A320E4"/>
    <w:rsid w:val="00A34592"/>
    <w:rsid w:val="00A375B8"/>
    <w:rsid w:val="00A40903"/>
    <w:rsid w:val="00A42DE7"/>
    <w:rsid w:val="00A44904"/>
    <w:rsid w:val="00A45D46"/>
    <w:rsid w:val="00A45F52"/>
    <w:rsid w:val="00A46947"/>
    <w:rsid w:val="00A46BC9"/>
    <w:rsid w:val="00A46E02"/>
    <w:rsid w:val="00A47C24"/>
    <w:rsid w:val="00A509FD"/>
    <w:rsid w:val="00A519D8"/>
    <w:rsid w:val="00A51D1E"/>
    <w:rsid w:val="00A5290F"/>
    <w:rsid w:val="00A53086"/>
    <w:rsid w:val="00A530A0"/>
    <w:rsid w:val="00A531A3"/>
    <w:rsid w:val="00A54087"/>
    <w:rsid w:val="00A54925"/>
    <w:rsid w:val="00A549E4"/>
    <w:rsid w:val="00A54B83"/>
    <w:rsid w:val="00A559C2"/>
    <w:rsid w:val="00A56007"/>
    <w:rsid w:val="00A57CD7"/>
    <w:rsid w:val="00A60224"/>
    <w:rsid w:val="00A6252E"/>
    <w:rsid w:val="00A62B94"/>
    <w:rsid w:val="00A669F1"/>
    <w:rsid w:val="00A66ECC"/>
    <w:rsid w:val="00A67A52"/>
    <w:rsid w:val="00A70E21"/>
    <w:rsid w:val="00A738B9"/>
    <w:rsid w:val="00A74133"/>
    <w:rsid w:val="00A75242"/>
    <w:rsid w:val="00A75771"/>
    <w:rsid w:val="00A77070"/>
    <w:rsid w:val="00A779B2"/>
    <w:rsid w:val="00A8017F"/>
    <w:rsid w:val="00A80356"/>
    <w:rsid w:val="00A8073D"/>
    <w:rsid w:val="00A81D94"/>
    <w:rsid w:val="00A84DD0"/>
    <w:rsid w:val="00A85DBD"/>
    <w:rsid w:val="00A85EF5"/>
    <w:rsid w:val="00A8693A"/>
    <w:rsid w:val="00A86B21"/>
    <w:rsid w:val="00A87E4C"/>
    <w:rsid w:val="00A90A46"/>
    <w:rsid w:val="00A9299B"/>
    <w:rsid w:val="00A92C33"/>
    <w:rsid w:val="00A94275"/>
    <w:rsid w:val="00A9532D"/>
    <w:rsid w:val="00A96639"/>
    <w:rsid w:val="00A9744D"/>
    <w:rsid w:val="00A975B7"/>
    <w:rsid w:val="00AA08BE"/>
    <w:rsid w:val="00AA0908"/>
    <w:rsid w:val="00AA2B87"/>
    <w:rsid w:val="00AA33C2"/>
    <w:rsid w:val="00AA371A"/>
    <w:rsid w:val="00AA4189"/>
    <w:rsid w:val="00AA50CA"/>
    <w:rsid w:val="00AA59CF"/>
    <w:rsid w:val="00AA6321"/>
    <w:rsid w:val="00AA7A48"/>
    <w:rsid w:val="00AB0514"/>
    <w:rsid w:val="00AB077E"/>
    <w:rsid w:val="00AB0D5F"/>
    <w:rsid w:val="00AB13BA"/>
    <w:rsid w:val="00AB2AAE"/>
    <w:rsid w:val="00AB2F77"/>
    <w:rsid w:val="00AB52D7"/>
    <w:rsid w:val="00AB54A3"/>
    <w:rsid w:val="00AB66CF"/>
    <w:rsid w:val="00AB689A"/>
    <w:rsid w:val="00AB6F7D"/>
    <w:rsid w:val="00AB76FA"/>
    <w:rsid w:val="00AB7A91"/>
    <w:rsid w:val="00AC01E5"/>
    <w:rsid w:val="00AC0270"/>
    <w:rsid w:val="00AC0D57"/>
    <w:rsid w:val="00AC12A3"/>
    <w:rsid w:val="00AC19EB"/>
    <w:rsid w:val="00AC219C"/>
    <w:rsid w:val="00AC2DF3"/>
    <w:rsid w:val="00AC3369"/>
    <w:rsid w:val="00AC4FEE"/>
    <w:rsid w:val="00AC5F4C"/>
    <w:rsid w:val="00AC6001"/>
    <w:rsid w:val="00AC6D06"/>
    <w:rsid w:val="00AD038C"/>
    <w:rsid w:val="00AD04F6"/>
    <w:rsid w:val="00AD0A32"/>
    <w:rsid w:val="00AD108B"/>
    <w:rsid w:val="00AD1F61"/>
    <w:rsid w:val="00AD3C50"/>
    <w:rsid w:val="00AD4D69"/>
    <w:rsid w:val="00AD5186"/>
    <w:rsid w:val="00AD52D7"/>
    <w:rsid w:val="00AD5714"/>
    <w:rsid w:val="00AD5D44"/>
    <w:rsid w:val="00AD653B"/>
    <w:rsid w:val="00AD7367"/>
    <w:rsid w:val="00AD7A02"/>
    <w:rsid w:val="00AE0297"/>
    <w:rsid w:val="00AE07C7"/>
    <w:rsid w:val="00AE0D7C"/>
    <w:rsid w:val="00AE1A3D"/>
    <w:rsid w:val="00AE27F8"/>
    <w:rsid w:val="00AE2A07"/>
    <w:rsid w:val="00AE2F51"/>
    <w:rsid w:val="00AE3C70"/>
    <w:rsid w:val="00AE4AD3"/>
    <w:rsid w:val="00AE4AE6"/>
    <w:rsid w:val="00AE4E55"/>
    <w:rsid w:val="00AE4ED4"/>
    <w:rsid w:val="00AE53BF"/>
    <w:rsid w:val="00AE5998"/>
    <w:rsid w:val="00AE5D92"/>
    <w:rsid w:val="00AE6192"/>
    <w:rsid w:val="00AE6534"/>
    <w:rsid w:val="00AE7E06"/>
    <w:rsid w:val="00AF07DD"/>
    <w:rsid w:val="00AF1069"/>
    <w:rsid w:val="00AF1AB9"/>
    <w:rsid w:val="00AF2497"/>
    <w:rsid w:val="00AF2D79"/>
    <w:rsid w:val="00AF54CF"/>
    <w:rsid w:val="00AF54DA"/>
    <w:rsid w:val="00AF5D15"/>
    <w:rsid w:val="00AF681D"/>
    <w:rsid w:val="00AF6877"/>
    <w:rsid w:val="00AF69EE"/>
    <w:rsid w:val="00AF6B4B"/>
    <w:rsid w:val="00AF75B0"/>
    <w:rsid w:val="00AF7BE5"/>
    <w:rsid w:val="00AF7DBB"/>
    <w:rsid w:val="00B000D6"/>
    <w:rsid w:val="00B00550"/>
    <w:rsid w:val="00B00851"/>
    <w:rsid w:val="00B00C10"/>
    <w:rsid w:val="00B036D0"/>
    <w:rsid w:val="00B036FD"/>
    <w:rsid w:val="00B03BA6"/>
    <w:rsid w:val="00B047FD"/>
    <w:rsid w:val="00B054DB"/>
    <w:rsid w:val="00B05961"/>
    <w:rsid w:val="00B0695E"/>
    <w:rsid w:val="00B10223"/>
    <w:rsid w:val="00B1207A"/>
    <w:rsid w:val="00B12965"/>
    <w:rsid w:val="00B12BF2"/>
    <w:rsid w:val="00B12DBA"/>
    <w:rsid w:val="00B130F3"/>
    <w:rsid w:val="00B143E4"/>
    <w:rsid w:val="00B1545D"/>
    <w:rsid w:val="00B15503"/>
    <w:rsid w:val="00B16911"/>
    <w:rsid w:val="00B16F5D"/>
    <w:rsid w:val="00B17302"/>
    <w:rsid w:val="00B1770A"/>
    <w:rsid w:val="00B179F5"/>
    <w:rsid w:val="00B209E8"/>
    <w:rsid w:val="00B21EFA"/>
    <w:rsid w:val="00B222A2"/>
    <w:rsid w:val="00B2565A"/>
    <w:rsid w:val="00B26459"/>
    <w:rsid w:val="00B265A9"/>
    <w:rsid w:val="00B26E85"/>
    <w:rsid w:val="00B300E0"/>
    <w:rsid w:val="00B301F7"/>
    <w:rsid w:val="00B30C09"/>
    <w:rsid w:val="00B30D09"/>
    <w:rsid w:val="00B3213D"/>
    <w:rsid w:val="00B32ECF"/>
    <w:rsid w:val="00B33C89"/>
    <w:rsid w:val="00B34ADD"/>
    <w:rsid w:val="00B34E8F"/>
    <w:rsid w:val="00B35CF0"/>
    <w:rsid w:val="00B37D72"/>
    <w:rsid w:val="00B40E8D"/>
    <w:rsid w:val="00B41C2E"/>
    <w:rsid w:val="00B42111"/>
    <w:rsid w:val="00B42DB7"/>
    <w:rsid w:val="00B43A93"/>
    <w:rsid w:val="00B43CC6"/>
    <w:rsid w:val="00B44449"/>
    <w:rsid w:val="00B44834"/>
    <w:rsid w:val="00B45445"/>
    <w:rsid w:val="00B45611"/>
    <w:rsid w:val="00B45FF6"/>
    <w:rsid w:val="00B471F6"/>
    <w:rsid w:val="00B5074A"/>
    <w:rsid w:val="00B507FD"/>
    <w:rsid w:val="00B50C2C"/>
    <w:rsid w:val="00B544AB"/>
    <w:rsid w:val="00B55CCC"/>
    <w:rsid w:val="00B600E4"/>
    <w:rsid w:val="00B6017F"/>
    <w:rsid w:val="00B60B84"/>
    <w:rsid w:val="00B61D49"/>
    <w:rsid w:val="00B64292"/>
    <w:rsid w:val="00B64520"/>
    <w:rsid w:val="00B653AA"/>
    <w:rsid w:val="00B65EF9"/>
    <w:rsid w:val="00B660B7"/>
    <w:rsid w:val="00B66D10"/>
    <w:rsid w:val="00B7107F"/>
    <w:rsid w:val="00B7109C"/>
    <w:rsid w:val="00B7119D"/>
    <w:rsid w:val="00B714C4"/>
    <w:rsid w:val="00B71B34"/>
    <w:rsid w:val="00B71BF3"/>
    <w:rsid w:val="00B723B0"/>
    <w:rsid w:val="00B724B9"/>
    <w:rsid w:val="00B735FC"/>
    <w:rsid w:val="00B73F02"/>
    <w:rsid w:val="00B7533A"/>
    <w:rsid w:val="00B76EBF"/>
    <w:rsid w:val="00B776C3"/>
    <w:rsid w:val="00B77CF7"/>
    <w:rsid w:val="00B81081"/>
    <w:rsid w:val="00B81188"/>
    <w:rsid w:val="00B81B3B"/>
    <w:rsid w:val="00B81E15"/>
    <w:rsid w:val="00B8292D"/>
    <w:rsid w:val="00B82F12"/>
    <w:rsid w:val="00B83679"/>
    <w:rsid w:val="00B83CAE"/>
    <w:rsid w:val="00B85FF7"/>
    <w:rsid w:val="00B862F6"/>
    <w:rsid w:val="00B869E4"/>
    <w:rsid w:val="00B86D24"/>
    <w:rsid w:val="00B87B4C"/>
    <w:rsid w:val="00B905F1"/>
    <w:rsid w:val="00B92833"/>
    <w:rsid w:val="00B93815"/>
    <w:rsid w:val="00B95E8A"/>
    <w:rsid w:val="00B978F2"/>
    <w:rsid w:val="00B97C11"/>
    <w:rsid w:val="00BA0C74"/>
    <w:rsid w:val="00BA0DBF"/>
    <w:rsid w:val="00BA1E7A"/>
    <w:rsid w:val="00BA1EA5"/>
    <w:rsid w:val="00BA2DBA"/>
    <w:rsid w:val="00BA2F15"/>
    <w:rsid w:val="00BA33A2"/>
    <w:rsid w:val="00BA3702"/>
    <w:rsid w:val="00BA3B7D"/>
    <w:rsid w:val="00BA3FBA"/>
    <w:rsid w:val="00BA4059"/>
    <w:rsid w:val="00BA4FB5"/>
    <w:rsid w:val="00BA534F"/>
    <w:rsid w:val="00BA5B40"/>
    <w:rsid w:val="00BA779D"/>
    <w:rsid w:val="00BB01E6"/>
    <w:rsid w:val="00BB064B"/>
    <w:rsid w:val="00BB0652"/>
    <w:rsid w:val="00BB08A5"/>
    <w:rsid w:val="00BB0B9A"/>
    <w:rsid w:val="00BB19A2"/>
    <w:rsid w:val="00BB1A9B"/>
    <w:rsid w:val="00BB1B57"/>
    <w:rsid w:val="00BB2071"/>
    <w:rsid w:val="00BB2B59"/>
    <w:rsid w:val="00BB3E4F"/>
    <w:rsid w:val="00BB4C1F"/>
    <w:rsid w:val="00BB4F39"/>
    <w:rsid w:val="00BB535B"/>
    <w:rsid w:val="00BB61AF"/>
    <w:rsid w:val="00BB6E91"/>
    <w:rsid w:val="00BB7624"/>
    <w:rsid w:val="00BB7E63"/>
    <w:rsid w:val="00BC098B"/>
    <w:rsid w:val="00BC1377"/>
    <w:rsid w:val="00BC4815"/>
    <w:rsid w:val="00BC5798"/>
    <w:rsid w:val="00BC59D3"/>
    <w:rsid w:val="00BC6D9E"/>
    <w:rsid w:val="00BC7946"/>
    <w:rsid w:val="00BC7ED9"/>
    <w:rsid w:val="00BD0B71"/>
    <w:rsid w:val="00BD252B"/>
    <w:rsid w:val="00BD2F7F"/>
    <w:rsid w:val="00BD2FF3"/>
    <w:rsid w:val="00BD39FB"/>
    <w:rsid w:val="00BD4B3B"/>
    <w:rsid w:val="00BD7891"/>
    <w:rsid w:val="00BD78D7"/>
    <w:rsid w:val="00BE03A3"/>
    <w:rsid w:val="00BE0A56"/>
    <w:rsid w:val="00BE1E6D"/>
    <w:rsid w:val="00BE235C"/>
    <w:rsid w:val="00BE28E6"/>
    <w:rsid w:val="00BE2936"/>
    <w:rsid w:val="00BE374B"/>
    <w:rsid w:val="00BE4174"/>
    <w:rsid w:val="00BE6807"/>
    <w:rsid w:val="00BE6FAA"/>
    <w:rsid w:val="00BE7832"/>
    <w:rsid w:val="00BE7CA9"/>
    <w:rsid w:val="00BF0DF3"/>
    <w:rsid w:val="00BF121A"/>
    <w:rsid w:val="00BF1505"/>
    <w:rsid w:val="00BF1992"/>
    <w:rsid w:val="00BF1C5D"/>
    <w:rsid w:val="00BF28EA"/>
    <w:rsid w:val="00BF38AB"/>
    <w:rsid w:val="00BF3B29"/>
    <w:rsid w:val="00BF54DC"/>
    <w:rsid w:val="00BF5578"/>
    <w:rsid w:val="00BF57D9"/>
    <w:rsid w:val="00BF792C"/>
    <w:rsid w:val="00C025F5"/>
    <w:rsid w:val="00C02C99"/>
    <w:rsid w:val="00C033FA"/>
    <w:rsid w:val="00C0348E"/>
    <w:rsid w:val="00C03858"/>
    <w:rsid w:val="00C040E6"/>
    <w:rsid w:val="00C0485F"/>
    <w:rsid w:val="00C05CB3"/>
    <w:rsid w:val="00C06830"/>
    <w:rsid w:val="00C06B3E"/>
    <w:rsid w:val="00C0738E"/>
    <w:rsid w:val="00C078F1"/>
    <w:rsid w:val="00C10173"/>
    <w:rsid w:val="00C10CDE"/>
    <w:rsid w:val="00C11D32"/>
    <w:rsid w:val="00C12858"/>
    <w:rsid w:val="00C13246"/>
    <w:rsid w:val="00C14779"/>
    <w:rsid w:val="00C15138"/>
    <w:rsid w:val="00C156E1"/>
    <w:rsid w:val="00C16784"/>
    <w:rsid w:val="00C16F2A"/>
    <w:rsid w:val="00C17513"/>
    <w:rsid w:val="00C200AF"/>
    <w:rsid w:val="00C20436"/>
    <w:rsid w:val="00C2071C"/>
    <w:rsid w:val="00C20C75"/>
    <w:rsid w:val="00C2112E"/>
    <w:rsid w:val="00C21D18"/>
    <w:rsid w:val="00C21E44"/>
    <w:rsid w:val="00C23648"/>
    <w:rsid w:val="00C238A4"/>
    <w:rsid w:val="00C24992"/>
    <w:rsid w:val="00C26032"/>
    <w:rsid w:val="00C261BD"/>
    <w:rsid w:val="00C26687"/>
    <w:rsid w:val="00C272B9"/>
    <w:rsid w:val="00C2758D"/>
    <w:rsid w:val="00C2795F"/>
    <w:rsid w:val="00C27E7E"/>
    <w:rsid w:val="00C31507"/>
    <w:rsid w:val="00C315D7"/>
    <w:rsid w:val="00C3182B"/>
    <w:rsid w:val="00C33295"/>
    <w:rsid w:val="00C33521"/>
    <w:rsid w:val="00C33B83"/>
    <w:rsid w:val="00C34029"/>
    <w:rsid w:val="00C352AE"/>
    <w:rsid w:val="00C36006"/>
    <w:rsid w:val="00C377B7"/>
    <w:rsid w:val="00C37DD3"/>
    <w:rsid w:val="00C37FA9"/>
    <w:rsid w:val="00C40263"/>
    <w:rsid w:val="00C411F6"/>
    <w:rsid w:val="00C41E29"/>
    <w:rsid w:val="00C4239D"/>
    <w:rsid w:val="00C45206"/>
    <w:rsid w:val="00C452C2"/>
    <w:rsid w:val="00C45634"/>
    <w:rsid w:val="00C461DB"/>
    <w:rsid w:val="00C50319"/>
    <w:rsid w:val="00C51038"/>
    <w:rsid w:val="00C51947"/>
    <w:rsid w:val="00C53AEC"/>
    <w:rsid w:val="00C5408B"/>
    <w:rsid w:val="00C5433A"/>
    <w:rsid w:val="00C545EC"/>
    <w:rsid w:val="00C546DB"/>
    <w:rsid w:val="00C553AB"/>
    <w:rsid w:val="00C56215"/>
    <w:rsid w:val="00C565E0"/>
    <w:rsid w:val="00C56C33"/>
    <w:rsid w:val="00C61510"/>
    <w:rsid w:val="00C61B4E"/>
    <w:rsid w:val="00C62A0E"/>
    <w:rsid w:val="00C62E76"/>
    <w:rsid w:val="00C64039"/>
    <w:rsid w:val="00C642D7"/>
    <w:rsid w:val="00C64C50"/>
    <w:rsid w:val="00C67027"/>
    <w:rsid w:val="00C6736A"/>
    <w:rsid w:val="00C7070B"/>
    <w:rsid w:val="00C735BE"/>
    <w:rsid w:val="00C74377"/>
    <w:rsid w:val="00C74826"/>
    <w:rsid w:val="00C74895"/>
    <w:rsid w:val="00C753BB"/>
    <w:rsid w:val="00C77496"/>
    <w:rsid w:val="00C7772D"/>
    <w:rsid w:val="00C81144"/>
    <w:rsid w:val="00C8193E"/>
    <w:rsid w:val="00C8205C"/>
    <w:rsid w:val="00C8319E"/>
    <w:rsid w:val="00C840FD"/>
    <w:rsid w:val="00C84A49"/>
    <w:rsid w:val="00C8688C"/>
    <w:rsid w:val="00C876D7"/>
    <w:rsid w:val="00C90EB4"/>
    <w:rsid w:val="00C911A9"/>
    <w:rsid w:val="00C9130C"/>
    <w:rsid w:val="00C922F3"/>
    <w:rsid w:val="00C92EF2"/>
    <w:rsid w:val="00C96013"/>
    <w:rsid w:val="00C96A2A"/>
    <w:rsid w:val="00C97391"/>
    <w:rsid w:val="00C979DD"/>
    <w:rsid w:val="00C97DE6"/>
    <w:rsid w:val="00CA0C2B"/>
    <w:rsid w:val="00CA0C4E"/>
    <w:rsid w:val="00CA10ED"/>
    <w:rsid w:val="00CA1737"/>
    <w:rsid w:val="00CA1C05"/>
    <w:rsid w:val="00CA201A"/>
    <w:rsid w:val="00CA400E"/>
    <w:rsid w:val="00CA4ECE"/>
    <w:rsid w:val="00CA5366"/>
    <w:rsid w:val="00CA5932"/>
    <w:rsid w:val="00CA60C9"/>
    <w:rsid w:val="00CA648E"/>
    <w:rsid w:val="00CA775F"/>
    <w:rsid w:val="00CA7F75"/>
    <w:rsid w:val="00CB1D88"/>
    <w:rsid w:val="00CB40A9"/>
    <w:rsid w:val="00CB4C3F"/>
    <w:rsid w:val="00CB5808"/>
    <w:rsid w:val="00CB5886"/>
    <w:rsid w:val="00CB7726"/>
    <w:rsid w:val="00CB7F89"/>
    <w:rsid w:val="00CC0C05"/>
    <w:rsid w:val="00CC1A82"/>
    <w:rsid w:val="00CC22A5"/>
    <w:rsid w:val="00CC2897"/>
    <w:rsid w:val="00CC4002"/>
    <w:rsid w:val="00CC458F"/>
    <w:rsid w:val="00CC4D03"/>
    <w:rsid w:val="00CC5BA0"/>
    <w:rsid w:val="00CC6408"/>
    <w:rsid w:val="00CC7BEE"/>
    <w:rsid w:val="00CD0688"/>
    <w:rsid w:val="00CD07CF"/>
    <w:rsid w:val="00CD1455"/>
    <w:rsid w:val="00CD2302"/>
    <w:rsid w:val="00CD2CA9"/>
    <w:rsid w:val="00CD3CEB"/>
    <w:rsid w:val="00CD4619"/>
    <w:rsid w:val="00CD61D8"/>
    <w:rsid w:val="00CE0694"/>
    <w:rsid w:val="00CE0C1D"/>
    <w:rsid w:val="00CE2C8A"/>
    <w:rsid w:val="00CE3003"/>
    <w:rsid w:val="00CE31F2"/>
    <w:rsid w:val="00CE4482"/>
    <w:rsid w:val="00CE451E"/>
    <w:rsid w:val="00CE472F"/>
    <w:rsid w:val="00CE553C"/>
    <w:rsid w:val="00CE5CBC"/>
    <w:rsid w:val="00CE6284"/>
    <w:rsid w:val="00CE6CBB"/>
    <w:rsid w:val="00CE77AF"/>
    <w:rsid w:val="00CF080C"/>
    <w:rsid w:val="00CF156C"/>
    <w:rsid w:val="00CF1945"/>
    <w:rsid w:val="00CF4D86"/>
    <w:rsid w:val="00CF5B19"/>
    <w:rsid w:val="00CF6FB5"/>
    <w:rsid w:val="00CF7C91"/>
    <w:rsid w:val="00D00CA6"/>
    <w:rsid w:val="00D01010"/>
    <w:rsid w:val="00D0179D"/>
    <w:rsid w:val="00D01EE9"/>
    <w:rsid w:val="00D02FFE"/>
    <w:rsid w:val="00D03030"/>
    <w:rsid w:val="00D030FF"/>
    <w:rsid w:val="00D05078"/>
    <w:rsid w:val="00D056E1"/>
    <w:rsid w:val="00D06EDA"/>
    <w:rsid w:val="00D07AF2"/>
    <w:rsid w:val="00D10264"/>
    <w:rsid w:val="00D109C9"/>
    <w:rsid w:val="00D10F7E"/>
    <w:rsid w:val="00D116A1"/>
    <w:rsid w:val="00D1173C"/>
    <w:rsid w:val="00D11945"/>
    <w:rsid w:val="00D119E7"/>
    <w:rsid w:val="00D127D0"/>
    <w:rsid w:val="00D12A26"/>
    <w:rsid w:val="00D14A2E"/>
    <w:rsid w:val="00D14E2B"/>
    <w:rsid w:val="00D15F0F"/>
    <w:rsid w:val="00D163DA"/>
    <w:rsid w:val="00D178D2"/>
    <w:rsid w:val="00D20D15"/>
    <w:rsid w:val="00D22AC2"/>
    <w:rsid w:val="00D2332A"/>
    <w:rsid w:val="00D24187"/>
    <w:rsid w:val="00D244F8"/>
    <w:rsid w:val="00D24C7C"/>
    <w:rsid w:val="00D25A68"/>
    <w:rsid w:val="00D261F7"/>
    <w:rsid w:val="00D26B62"/>
    <w:rsid w:val="00D2710A"/>
    <w:rsid w:val="00D271B6"/>
    <w:rsid w:val="00D2769D"/>
    <w:rsid w:val="00D2791B"/>
    <w:rsid w:val="00D300C7"/>
    <w:rsid w:val="00D312BF"/>
    <w:rsid w:val="00D31960"/>
    <w:rsid w:val="00D31A96"/>
    <w:rsid w:val="00D31D30"/>
    <w:rsid w:val="00D31F9E"/>
    <w:rsid w:val="00D332D2"/>
    <w:rsid w:val="00D337B7"/>
    <w:rsid w:val="00D34316"/>
    <w:rsid w:val="00D364E5"/>
    <w:rsid w:val="00D37421"/>
    <w:rsid w:val="00D376AA"/>
    <w:rsid w:val="00D40F54"/>
    <w:rsid w:val="00D4135E"/>
    <w:rsid w:val="00D41AEA"/>
    <w:rsid w:val="00D44B03"/>
    <w:rsid w:val="00D45983"/>
    <w:rsid w:val="00D4607B"/>
    <w:rsid w:val="00D4680B"/>
    <w:rsid w:val="00D47B42"/>
    <w:rsid w:val="00D500C5"/>
    <w:rsid w:val="00D505B8"/>
    <w:rsid w:val="00D50DB8"/>
    <w:rsid w:val="00D5197C"/>
    <w:rsid w:val="00D51F72"/>
    <w:rsid w:val="00D520ED"/>
    <w:rsid w:val="00D52B34"/>
    <w:rsid w:val="00D530FB"/>
    <w:rsid w:val="00D54B5E"/>
    <w:rsid w:val="00D55366"/>
    <w:rsid w:val="00D55945"/>
    <w:rsid w:val="00D56049"/>
    <w:rsid w:val="00D564FC"/>
    <w:rsid w:val="00D57167"/>
    <w:rsid w:val="00D57518"/>
    <w:rsid w:val="00D60203"/>
    <w:rsid w:val="00D60401"/>
    <w:rsid w:val="00D61A0D"/>
    <w:rsid w:val="00D62632"/>
    <w:rsid w:val="00D62B52"/>
    <w:rsid w:val="00D62C0B"/>
    <w:rsid w:val="00D6346E"/>
    <w:rsid w:val="00D641B3"/>
    <w:rsid w:val="00D64D45"/>
    <w:rsid w:val="00D64FE7"/>
    <w:rsid w:val="00D65B8A"/>
    <w:rsid w:val="00D65C6F"/>
    <w:rsid w:val="00D65F4B"/>
    <w:rsid w:val="00D66187"/>
    <w:rsid w:val="00D662A3"/>
    <w:rsid w:val="00D66550"/>
    <w:rsid w:val="00D665CF"/>
    <w:rsid w:val="00D67AD1"/>
    <w:rsid w:val="00D67E21"/>
    <w:rsid w:val="00D70848"/>
    <w:rsid w:val="00D71878"/>
    <w:rsid w:val="00D722CF"/>
    <w:rsid w:val="00D72F51"/>
    <w:rsid w:val="00D7364C"/>
    <w:rsid w:val="00D74B30"/>
    <w:rsid w:val="00D76847"/>
    <w:rsid w:val="00D80578"/>
    <w:rsid w:val="00D80690"/>
    <w:rsid w:val="00D80947"/>
    <w:rsid w:val="00D809DA"/>
    <w:rsid w:val="00D81647"/>
    <w:rsid w:val="00D817E6"/>
    <w:rsid w:val="00D825C9"/>
    <w:rsid w:val="00D82674"/>
    <w:rsid w:val="00D83D65"/>
    <w:rsid w:val="00D83E62"/>
    <w:rsid w:val="00D8505C"/>
    <w:rsid w:val="00D850CD"/>
    <w:rsid w:val="00D85FD1"/>
    <w:rsid w:val="00D864BA"/>
    <w:rsid w:val="00D8782B"/>
    <w:rsid w:val="00D910FF"/>
    <w:rsid w:val="00D91C89"/>
    <w:rsid w:val="00D92D9B"/>
    <w:rsid w:val="00D930B1"/>
    <w:rsid w:val="00D939B7"/>
    <w:rsid w:val="00D93CFC"/>
    <w:rsid w:val="00D9412B"/>
    <w:rsid w:val="00D943A2"/>
    <w:rsid w:val="00D962A4"/>
    <w:rsid w:val="00D96843"/>
    <w:rsid w:val="00D97E15"/>
    <w:rsid w:val="00DA060F"/>
    <w:rsid w:val="00DA0633"/>
    <w:rsid w:val="00DA0A7E"/>
    <w:rsid w:val="00DA0ED4"/>
    <w:rsid w:val="00DA1554"/>
    <w:rsid w:val="00DA18CA"/>
    <w:rsid w:val="00DA29B7"/>
    <w:rsid w:val="00DA2B17"/>
    <w:rsid w:val="00DA2D1B"/>
    <w:rsid w:val="00DA34B9"/>
    <w:rsid w:val="00DA3D6A"/>
    <w:rsid w:val="00DA42A5"/>
    <w:rsid w:val="00DA43A0"/>
    <w:rsid w:val="00DA5850"/>
    <w:rsid w:val="00DA5D32"/>
    <w:rsid w:val="00DA6F92"/>
    <w:rsid w:val="00DA7FEB"/>
    <w:rsid w:val="00DB0104"/>
    <w:rsid w:val="00DB1586"/>
    <w:rsid w:val="00DB194C"/>
    <w:rsid w:val="00DB19D9"/>
    <w:rsid w:val="00DB2632"/>
    <w:rsid w:val="00DB3A6B"/>
    <w:rsid w:val="00DB3C4E"/>
    <w:rsid w:val="00DB3FEF"/>
    <w:rsid w:val="00DB47A3"/>
    <w:rsid w:val="00DB5600"/>
    <w:rsid w:val="00DB5FC2"/>
    <w:rsid w:val="00DB6721"/>
    <w:rsid w:val="00DB7312"/>
    <w:rsid w:val="00DB79FE"/>
    <w:rsid w:val="00DB7A4B"/>
    <w:rsid w:val="00DC03F9"/>
    <w:rsid w:val="00DC06B0"/>
    <w:rsid w:val="00DC07ED"/>
    <w:rsid w:val="00DC09EE"/>
    <w:rsid w:val="00DC33BE"/>
    <w:rsid w:val="00DC33D1"/>
    <w:rsid w:val="00DC362D"/>
    <w:rsid w:val="00DC47B4"/>
    <w:rsid w:val="00DC52F0"/>
    <w:rsid w:val="00DC5608"/>
    <w:rsid w:val="00DC5837"/>
    <w:rsid w:val="00DC747C"/>
    <w:rsid w:val="00DC7856"/>
    <w:rsid w:val="00DD0A43"/>
    <w:rsid w:val="00DD1B93"/>
    <w:rsid w:val="00DD2B5D"/>
    <w:rsid w:val="00DD2E1E"/>
    <w:rsid w:val="00DD4471"/>
    <w:rsid w:val="00DD474A"/>
    <w:rsid w:val="00DD4BE3"/>
    <w:rsid w:val="00DD5FAB"/>
    <w:rsid w:val="00DD62C2"/>
    <w:rsid w:val="00DD7F32"/>
    <w:rsid w:val="00DE00B1"/>
    <w:rsid w:val="00DE039D"/>
    <w:rsid w:val="00DE0431"/>
    <w:rsid w:val="00DE25A5"/>
    <w:rsid w:val="00DE2B1A"/>
    <w:rsid w:val="00DE42A9"/>
    <w:rsid w:val="00DE4862"/>
    <w:rsid w:val="00DE48E7"/>
    <w:rsid w:val="00DE4A25"/>
    <w:rsid w:val="00DE6B57"/>
    <w:rsid w:val="00DE6DB7"/>
    <w:rsid w:val="00DE6FAB"/>
    <w:rsid w:val="00DE7552"/>
    <w:rsid w:val="00DE7689"/>
    <w:rsid w:val="00DE76ED"/>
    <w:rsid w:val="00DF01B0"/>
    <w:rsid w:val="00DF0838"/>
    <w:rsid w:val="00DF1067"/>
    <w:rsid w:val="00DF16B5"/>
    <w:rsid w:val="00DF4962"/>
    <w:rsid w:val="00DF5031"/>
    <w:rsid w:val="00DF58D2"/>
    <w:rsid w:val="00DF5A2D"/>
    <w:rsid w:val="00DF6933"/>
    <w:rsid w:val="00DF7262"/>
    <w:rsid w:val="00E017F9"/>
    <w:rsid w:val="00E0198C"/>
    <w:rsid w:val="00E02241"/>
    <w:rsid w:val="00E02CC7"/>
    <w:rsid w:val="00E02FC6"/>
    <w:rsid w:val="00E02FD7"/>
    <w:rsid w:val="00E0378D"/>
    <w:rsid w:val="00E04B5A"/>
    <w:rsid w:val="00E04CE8"/>
    <w:rsid w:val="00E04F4D"/>
    <w:rsid w:val="00E05AA4"/>
    <w:rsid w:val="00E05ACE"/>
    <w:rsid w:val="00E0617E"/>
    <w:rsid w:val="00E0627E"/>
    <w:rsid w:val="00E062A9"/>
    <w:rsid w:val="00E06377"/>
    <w:rsid w:val="00E07274"/>
    <w:rsid w:val="00E104FA"/>
    <w:rsid w:val="00E109C3"/>
    <w:rsid w:val="00E10D60"/>
    <w:rsid w:val="00E10E3B"/>
    <w:rsid w:val="00E10EB4"/>
    <w:rsid w:val="00E114A6"/>
    <w:rsid w:val="00E12AB4"/>
    <w:rsid w:val="00E13526"/>
    <w:rsid w:val="00E13F77"/>
    <w:rsid w:val="00E15184"/>
    <w:rsid w:val="00E15486"/>
    <w:rsid w:val="00E158CC"/>
    <w:rsid w:val="00E16866"/>
    <w:rsid w:val="00E177FA"/>
    <w:rsid w:val="00E17BD1"/>
    <w:rsid w:val="00E20534"/>
    <w:rsid w:val="00E20925"/>
    <w:rsid w:val="00E209F4"/>
    <w:rsid w:val="00E20D41"/>
    <w:rsid w:val="00E21E5B"/>
    <w:rsid w:val="00E23520"/>
    <w:rsid w:val="00E2365D"/>
    <w:rsid w:val="00E260D4"/>
    <w:rsid w:val="00E266FA"/>
    <w:rsid w:val="00E268A9"/>
    <w:rsid w:val="00E26AEC"/>
    <w:rsid w:val="00E26B18"/>
    <w:rsid w:val="00E26E5B"/>
    <w:rsid w:val="00E27674"/>
    <w:rsid w:val="00E27A84"/>
    <w:rsid w:val="00E27E88"/>
    <w:rsid w:val="00E3074B"/>
    <w:rsid w:val="00E312E2"/>
    <w:rsid w:val="00E314B7"/>
    <w:rsid w:val="00E31E3B"/>
    <w:rsid w:val="00E31EDC"/>
    <w:rsid w:val="00E324E1"/>
    <w:rsid w:val="00E329FF"/>
    <w:rsid w:val="00E336B5"/>
    <w:rsid w:val="00E339BD"/>
    <w:rsid w:val="00E33C92"/>
    <w:rsid w:val="00E34199"/>
    <w:rsid w:val="00E344BB"/>
    <w:rsid w:val="00E3481D"/>
    <w:rsid w:val="00E35577"/>
    <w:rsid w:val="00E373F6"/>
    <w:rsid w:val="00E401D8"/>
    <w:rsid w:val="00E41CA4"/>
    <w:rsid w:val="00E43AD7"/>
    <w:rsid w:val="00E4426D"/>
    <w:rsid w:val="00E45D5A"/>
    <w:rsid w:val="00E46159"/>
    <w:rsid w:val="00E463C0"/>
    <w:rsid w:val="00E46C83"/>
    <w:rsid w:val="00E4749B"/>
    <w:rsid w:val="00E47F4D"/>
    <w:rsid w:val="00E50EB2"/>
    <w:rsid w:val="00E510E2"/>
    <w:rsid w:val="00E522B6"/>
    <w:rsid w:val="00E537BA"/>
    <w:rsid w:val="00E53C21"/>
    <w:rsid w:val="00E54442"/>
    <w:rsid w:val="00E550ED"/>
    <w:rsid w:val="00E551E7"/>
    <w:rsid w:val="00E5597A"/>
    <w:rsid w:val="00E55C46"/>
    <w:rsid w:val="00E55F14"/>
    <w:rsid w:val="00E57AA5"/>
    <w:rsid w:val="00E57DA0"/>
    <w:rsid w:val="00E57EA5"/>
    <w:rsid w:val="00E60302"/>
    <w:rsid w:val="00E60473"/>
    <w:rsid w:val="00E60865"/>
    <w:rsid w:val="00E6151F"/>
    <w:rsid w:val="00E623F3"/>
    <w:rsid w:val="00E63A04"/>
    <w:rsid w:val="00E63CDF"/>
    <w:rsid w:val="00E66A34"/>
    <w:rsid w:val="00E679EC"/>
    <w:rsid w:val="00E70680"/>
    <w:rsid w:val="00E71C11"/>
    <w:rsid w:val="00E7202C"/>
    <w:rsid w:val="00E72F95"/>
    <w:rsid w:val="00E731D1"/>
    <w:rsid w:val="00E73D3B"/>
    <w:rsid w:val="00E778E0"/>
    <w:rsid w:val="00E77F51"/>
    <w:rsid w:val="00E805B6"/>
    <w:rsid w:val="00E81591"/>
    <w:rsid w:val="00E828F1"/>
    <w:rsid w:val="00E82AC0"/>
    <w:rsid w:val="00E82E31"/>
    <w:rsid w:val="00E833A7"/>
    <w:rsid w:val="00E837F0"/>
    <w:rsid w:val="00E83BE0"/>
    <w:rsid w:val="00E83E8F"/>
    <w:rsid w:val="00E83EDB"/>
    <w:rsid w:val="00E85528"/>
    <w:rsid w:val="00E85710"/>
    <w:rsid w:val="00E867C6"/>
    <w:rsid w:val="00E87716"/>
    <w:rsid w:val="00E8771C"/>
    <w:rsid w:val="00E87C3C"/>
    <w:rsid w:val="00E9003E"/>
    <w:rsid w:val="00E905F7"/>
    <w:rsid w:val="00E9143E"/>
    <w:rsid w:val="00E918FF"/>
    <w:rsid w:val="00E91C98"/>
    <w:rsid w:val="00E9244E"/>
    <w:rsid w:val="00E9387C"/>
    <w:rsid w:val="00E93DA8"/>
    <w:rsid w:val="00E94C2F"/>
    <w:rsid w:val="00E95573"/>
    <w:rsid w:val="00E9572E"/>
    <w:rsid w:val="00E96196"/>
    <w:rsid w:val="00E96B13"/>
    <w:rsid w:val="00E9705C"/>
    <w:rsid w:val="00E97454"/>
    <w:rsid w:val="00E97DCB"/>
    <w:rsid w:val="00EA0013"/>
    <w:rsid w:val="00EA0997"/>
    <w:rsid w:val="00EA1BCF"/>
    <w:rsid w:val="00EA1F26"/>
    <w:rsid w:val="00EA2A81"/>
    <w:rsid w:val="00EA3289"/>
    <w:rsid w:val="00EA4694"/>
    <w:rsid w:val="00EA5360"/>
    <w:rsid w:val="00EA5B02"/>
    <w:rsid w:val="00EA5D6D"/>
    <w:rsid w:val="00EA7D77"/>
    <w:rsid w:val="00EB025E"/>
    <w:rsid w:val="00EB1BF2"/>
    <w:rsid w:val="00EB2170"/>
    <w:rsid w:val="00EB3207"/>
    <w:rsid w:val="00EB4CB8"/>
    <w:rsid w:val="00EB51B8"/>
    <w:rsid w:val="00EB52CF"/>
    <w:rsid w:val="00EB6242"/>
    <w:rsid w:val="00EB65B4"/>
    <w:rsid w:val="00EB678D"/>
    <w:rsid w:val="00EB7BAA"/>
    <w:rsid w:val="00EC0FB8"/>
    <w:rsid w:val="00EC229B"/>
    <w:rsid w:val="00EC24A5"/>
    <w:rsid w:val="00EC268C"/>
    <w:rsid w:val="00EC2BE8"/>
    <w:rsid w:val="00EC40A0"/>
    <w:rsid w:val="00EC42F0"/>
    <w:rsid w:val="00EC474C"/>
    <w:rsid w:val="00EC49AB"/>
    <w:rsid w:val="00EC4CA4"/>
    <w:rsid w:val="00EC521E"/>
    <w:rsid w:val="00EC57AC"/>
    <w:rsid w:val="00EC60E2"/>
    <w:rsid w:val="00EC6646"/>
    <w:rsid w:val="00EC76DE"/>
    <w:rsid w:val="00EC7973"/>
    <w:rsid w:val="00ED0CAB"/>
    <w:rsid w:val="00ED1FCF"/>
    <w:rsid w:val="00ED440F"/>
    <w:rsid w:val="00ED4E97"/>
    <w:rsid w:val="00ED57A5"/>
    <w:rsid w:val="00ED6642"/>
    <w:rsid w:val="00ED6745"/>
    <w:rsid w:val="00ED751C"/>
    <w:rsid w:val="00EE0AA9"/>
    <w:rsid w:val="00EE0C47"/>
    <w:rsid w:val="00EE0C6C"/>
    <w:rsid w:val="00EE0F2B"/>
    <w:rsid w:val="00EE1244"/>
    <w:rsid w:val="00EE28D1"/>
    <w:rsid w:val="00EE3F11"/>
    <w:rsid w:val="00EE4AC4"/>
    <w:rsid w:val="00EE5A0E"/>
    <w:rsid w:val="00EE5A39"/>
    <w:rsid w:val="00EE5A63"/>
    <w:rsid w:val="00EE5ED0"/>
    <w:rsid w:val="00EE62D1"/>
    <w:rsid w:val="00EE78C1"/>
    <w:rsid w:val="00EE7E70"/>
    <w:rsid w:val="00EF116E"/>
    <w:rsid w:val="00EF1FED"/>
    <w:rsid w:val="00EF2644"/>
    <w:rsid w:val="00EF3126"/>
    <w:rsid w:val="00EF3A64"/>
    <w:rsid w:val="00EF555E"/>
    <w:rsid w:val="00EF563F"/>
    <w:rsid w:val="00EF6432"/>
    <w:rsid w:val="00EF741E"/>
    <w:rsid w:val="00EF765A"/>
    <w:rsid w:val="00F003CB"/>
    <w:rsid w:val="00F00DFC"/>
    <w:rsid w:val="00F017EE"/>
    <w:rsid w:val="00F028B2"/>
    <w:rsid w:val="00F041B5"/>
    <w:rsid w:val="00F0420A"/>
    <w:rsid w:val="00F044EE"/>
    <w:rsid w:val="00F04D55"/>
    <w:rsid w:val="00F0510A"/>
    <w:rsid w:val="00F051D9"/>
    <w:rsid w:val="00F0525F"/>
    <w:rsid w:val="00F06846"/>
    <w:rsid w:val="00F068E8"/>
    <w:rsid w:val="00F06AE7"/>
    <w:rsid w:val="00F07131"/>
    <w:rsid w:val="00F07C70"/>
    <w:rsid w:val="00F10056"/>
    <w:rsid w:val="00F10D6F"/>
    <w:rsid w:val="00F113E0"/>
    <w:rsid w:val="00F11BC1"/>
    <w:rsid w:val="00F12872"/>
    <w:rsid w:val="00F1432D"/>
    <w:rsid w:val="00F15000"/>
    <w:rsid w:val="00F165AB"/>
    <w:rsid w:val="00F17B8E"/>
    <w:rsid w:val="00F17EE4"/>
    <w:rsid w:val="00F204AB"/>
    <w:rsid w:val="00F209A6"/>
    <w:rsid w:val="00F20E48"/>
    <w:rsid w:val="00F21151"/>
    <w:rsid w:val="00F22EE5"/>
    <w:rsid w:val="00F24515"/>
    <w:rsid w:val="00F24672"/>
    <w:rsid w:val="00F24C6A"/>
    <w:rsid w:val="00F24D3B"/>
    <w:rsid w:val="00F25795"/>
    <w:rsid w:val="00F25BE4"/>
    <w:rsid w:val="00F2758B"/>
    <w:rsid w:val="00F277C4"/>
    <w:rsid w:val="00F27D35"/>
    <w:rsid w:val="00F3001B"/>
    <w:rsid w:val="00F310DB"/>
    <w:rsid w:val="00F32219"/>
    <w:rsid w:val="00F32C0E"/>
    <w:rsid w:val="00F34B8E"/>
    <w:rsid w:val="00F35BFC"/>
    <w:rsid w:val="00F361FD"/>
    <w:rsid w:val="00F36955"/>
    <w:rsid w:val="00F379A6"/>
    <w:rsid w:val="00F37B03"/>
    <w:rsid w:val="00F40071"/>
    <w:rsid w:val="00F40CF1"/>
    <w:rsid w:val="00F40F1E"/>
    <w:rsid w:val="00F4149A"/>
    <w:rsid w:val="00F416F1"/>
    <w:rsid w:val="00F41E9D"/>
    <w:rsid w:val="00F421F3"/>
    <w:rsid w:val="00F43CB9"/>
    <w:rsid w:val="00F43E2A"/>
    <w:rsid w:val="00F43E57"/>
    <w:rsid w:val="00F44224"/>
    <w:rsid w:val="00F44C77"/>
    <w:rsid w:val="00F44D96"/>
    <w:rsid w:val="00F45A70"/>
    <w:rsid w:val="00F46C36"/>
    <w:rsid w:val="00F473D6"/>
    <w:rsid w:val="00F47A80"/>
    <w:rsid w:val="00F511FA"/>
    <w:rsid w:val="00F51D1E"/>
    <w:rsid w:val="00F52751"/>
    <w:rsid w:val="00F5392B"/>
    <w:rsid w:val="00F53DEA"/>
    <w:rsid w:val="00F53F86"/>
    <w:rsid w:val="00F54135"/>
    <w:rsid w:val="00F557E1"/>
    <w:rsid w:val="00F558FB"/>
    <w:rsid w:val="00F568F5"/>
    <w:rsid w:val="00F56CAA"/>
    <w:rsid w:val="00F56CF4"/>
    <w:rsid w:val="00F57FCC"/>
    <w:rsid w:val="00F60BA7"/>
    <w:rsid w:val="00F62FA9"/>
    <w:rsid w:val="00F63641"/>
    <w:rsid w:val="00F63659"/>
    <w:rsid w:val="00F64601"/>
    <w:rsid w:val="00F6464D"/>
    <w:rsid w:val="00F64B76"/>
    <w:rsid w:val="00F64C14"/>
    <w:rsid w:val="00F655F5"/>
    <w:rsid w:val="00F65C2B"/>
    <w:rsid w:val="00F67BBA"/>
    <w:rsid w:val="00F70B54"/>
    <w:rsid w:val="00F711EE"/>
    <w:rsid w:val="00F71602"/>
    <w:rsid w:val="00F72CED"/>
    <w:rsid w:val="00F73130"/>
    <w:rsid w:val="00F73172"/>
    <w:rsid w:val="00F74731"/>
    <w:rsid w:val="00F74F2D"/>
    <w:rsid w:val="00F757DF"/>
    <w:rsid w:val="00F7597E"/>
    <w:rsid w:val="00F8024B"/>
    <w:rsid w:val="00F81BAD"/>
    <w:rsid w:val="00F81EE9"/>
    <w:rsid w:val="00F82BD4"/>
    <w:rsid w:val="00F82D51"/>
    <w:rsid w:val="00F837B8"/>
    <w:rsid w:val="00F842A6"/>
    <w:rsid w:val="00F847CD"/>
    <w:rsid w:val="00F857C7"/>
    <w:rsid w:val="00F86111"/>
    <w:rsid w:val="00F87206"/>
    <w:rsid w:val="00F87475"/>
    <w:rsid w:val="00F875B5"/>
    <w:rsid w:val="00F87C7C"/>
    <w:rsid w:val="00F87FF2"/>
    <w:rsid w:val="00F90EB3"/>
    <w:rsid w:val="00F91371"/>
    <w:rsid w:val="00F91CBA"/>
    <w:rsid w:val="00F922C8"/>
    <w:rsid w:val="00F92984"/>
    <w:rsid w:val="00F92E87"/>
    <w:rsid w:val="00F9432B"/>
    <w:rsid w:val="00F94B2C"/>
    <w:rsid w:val="00F95B98"/>
    <w:rsid w:val="00F95F67"/>
    <w:rsid w:val="00F96DE5"/>
    <w:rsid w:val="00F9714E"/>
    <w:rsid w:val="00F9738C"/>
    <w:rsid w:val="00FA1264"/>
    <w:rsid w:val="00FA1351"/>
    <w:rsid w:val="00FA22B3"/>
    <w:rsid w:val="00FA3EE3"/>
    <w:rsid w:val="00FA407F"/>
    <w:rsid w:val="00FA4AD7"/>
    <w:rsid w:val="00FA4C97"/>
    <w:rsid w:val="00FA4D43"/>
    <w:rsid w:val="00FA5B86"/>
    <w:rsid w:val="00FA5EC2"/>
    <w:rsid w:val="00FA6B18"/>
    <w:rsid w:val="00FA72B8"/>
    <w:rsid w:val="00FB07D7"/>
    <w:rsid w:val="00FB1923"/>
    <w:rsid w:val="00FB5575"/>
    <w:rsid w:val="00FB5767"/>
    <w:rsid w:val="00FB5991"/>
    <w:rsid w:val="00FB5DA9"/>
    <w:rsid w:val="00FB5FE3"/>
    <w:rsid w:val="00FC0BD2"/>
    <w:rsid w:val="00FC1BD0"/>
    <w:rsid w:val="00FC2E90"/>
    <w:rsid w:val="00FC4E16"/>
    <w:rsid w:val="00FC518D"/>
    <w:rsid w:val="00FC5647"/>
    <w:rsid w:val="00FC59CC"/>
    <w:rsid w:val="00FC5CAA"/>
    <w:rsid w:val="00FC5E21"/>
    <w:rsid w:val="00FC630E"/>
    <w:rsid w:val="00FC65A7"/>
    <w:rsid w:val="00FC6947"/>
    <w:rsid w:val="00FC7405"/>
    <w:rsid w:val="00FD00BD"/>
    <w:rsid w:val="00FD032D"/>
    <w:rsid w:val="00FD113B"/>
    <w:rsid w:val="00FD2B56"/>
    <w:rsid w:val="00FD33E4"/>
    <w:rsid w:val="00FD4DA0"/>
    <w:rsid w:val="00FD5130"/>
    <w:rsid w:val="00FD5F22"/>
    <w:rsid w:val="00FD6033"/>
    <w:rsid w:val="00FD6EAB"/>
    <w:rsid w:val="00FE1D0B"/>
    <w:rsid w:val="00FE2BB2"/>
    <w:rsid w:val="00FE4235"/>
    <w:rsid w:val="00FE5673"/>
    <w:rsid w:val="00FE6F45"/>
    <w:rsid w:val="00FF1983"/>
    <w:rsid w:val="00FF3E73"/>
    <w:rsid w:val="00FF4B08"/>
    <w:rsid w:val="00FF4E62"/>
    <w:rsid w:val="00FF5577"/>
    <w:rsid w:val="00FF638C"/>
    <w:rsid w:val="00FF6743"/>
    <w:rsid w:val="00FF6BA1"/>
    <w:rsid w:val="00FF74DD"/>
    <w:rsid w:val="00FF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94335E7"/>
  <w15:chartTrackingRefBased/>
  <w15:docId w15:val="{6C652E96-ACF4-43CA-97E1-DF3287AA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7D0"/>
    <w:rPr>
      <w:b/>
      <w:sz w:val="28"/>
      <w:szCs w:val="28"/>
    </w:rPr>
  </w:style>
  <w:style w:type="paragraph" w:styleId="Heading1">
    <w:name w:val="heading 1"/>
    <w:basedOn w:val="Normal"/>
    <w:next w:val="Normal"/>
    <w:link w:val="Heading1Char"/>
    <w:qFormat/>
    <w:rsid w:val="00EC2BE8"/>
    <w:pPr>
      <w:keepNext/>
      <w:jc w:val="center"/>
      <w:outlineLvl w:val="0"/>
    </w:pPr>
    <w:rPr>
      <w:rFonts w:ascii="Cambria" w:hAnsi="Cambria"/>
      <w:bCs/>
      <w:kern w:val="32"/>
      <w:sz w:val="32"/>
      <w:szCs w:val="32"/>
      <w:lang w:val="x-none" w:eastAsia="x-none"/>
    </w:rPr>
  </w:style>
  <w:style w:type="paragraph" w:styleId="Heading2">
    <w:name w:val="heading 2"/>
    <w:basedOn w:val="Normal"/>
    <w:next w:val="Normal"/>
    <w:qFormat/>
    <w:rsid w:val="00B45445"/>
    <w:pPr>
      <w:keepNext/>
      <w:spacing w:before="240" w:after="60"/>
      <w:outlineLvl w:val="1"/>
    </w:pPr>
    <w:rPr>
      <w:rFonts w:ascii="Arial" w:hAnsi="Arial" w:cs="Arial"/>
      <w:bCs/>
      <w:i/>
      <w:iCs/>
    </w:rPr>
  </w:style>
  <w:style w:type="paragraph" w:styleId="Heading4">
    <w:name w:val="heading 4"/>
    <w:basedOn w:val="Normal"/>
    <w:next w:val="Normal"/>
    <w:qFormat/>
    <w:rsid w:val="00B45445"/>
    <w:pPr>
      <w:keepNext/>
      <w:spacing w:before="240" w:after="60"/>
      <w:outlineLvl w:val="3"/>
    </w:pPr>
    <w:rPr>
      <w:bCs/>
    </w:rPr>
  </w:style>
  <w:style w:type="character" w:default="1" w:styleId="DefaultParagraphFont">
    <w:name w:val="Default Paragraph Font"/>
    <w:aliases w:val=" Char Char2"/>
    <w:link w:val="a"/>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2BE8"/>
    <w:rPr>
      <w:rFonts w:ascii="Cambria" w:hAnsi="Cambria"/>
      <w:b/>
      <w:bCs/>
      <w:kern w:val="32"/>
      <w:sz w:val="32"/>
      <w:szCs w:val="32"/>
      <w:lang w:val="x-none" w:eastAsia="x-none" w:bidi="ar-SA"/>
    </w:rPr>
  </w:style>
  <w:style w:type="paragraph" w:customStyle="1" w:styleId="CharChar4CharCharCharCharCharCharCharCharCharCharCharCharCharCharCharCharCharCharCharCharCharCharCharCharCharChar">
    <w:name w:val="Char Char4 Char Char Char Char Char Char Char Char Char Char Char Char Char Char Char Char Char Char Char Char Char Char Char Char Char Char"/>
    <w:basedOn w:val="Normal"/>
    <w:semiHidden/>
    <w:rsid w:val="0090245D"/>
    <w:pPr>
      <w:spacing w:after="160" w:line="240" w:lineRule="exact"/>
    </w:pPr>
    <w:rPr>
      <w:rFonts w:ascii="Arial" w:hAnsi="Arial"/>
      <w:b w:val="0"/>
      <w:sz w:val="22"/>
      <w:szCs w:val="22"/>
    </w:rPr>
  </w:style>
  <w:style w:type="table" w:styleId="TableGrid">
    <w:name w:val="Table Grid"/>
    <w:basedOn w:val="TableNormal"/>
    <w:rsid w:val="00D1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80AC0"/>
    <w:pPr>
      <w:tabs>
        <w:tab w:val="center" w:pos="4320"/>
        <w:tab w:val="right" w:pos="8640"/>
      </w:tabs>
    </w:pPr>
  </w:style>
  <w:style w:type="character" w:styleId="PageNumber">
    <w:name w:val="page number"/>
    <w:basedOn w:val="DefaultParagraphFont"/>
    <w:rsid w:val="00080AC0"/>
  </w:style>
  <w:style w:type="paragraph" w:styleId="Footer">
    <w:name w:val="footer"/>
    <w:basedOn w:val="Normal"/>
    <w:rsid w:val="000F4DB3"/>
    <w:pPr>
      <w:tabs>
        <w:tab w:val="center" w:pos="4320"/>
        <w:tab w:val="right" w:pos="8640"/>
      </w:tabs>
    </w:pPr>
  </w:style>
  <w:style w:type="paragraph" w:customStyle="1" w:styleId="a0">
    <w:basedOn w:val="Normal"/>
    <w:rsid w:val="00D9412B"/>
    <w:pPr>
      <w:spacing w:after="160" w:line="240" w:lineRule="exact"/>
    </w:pPr>
    <w:rPr>
      <w:rFonts w:ascii="Verdana" w:hAnsi="Verdana"/>
      <w:b w:val="0"/>
      <w:sz w:val="20"/>
      <w:szCs w:val="20"/>
    </w:rPr>
  </w:style>
  <w:style w:type="paragraph" w:styleId="BalloonText">
    <w:name w:val="Balloon Text"/>
    <w:basedOn w:val="Normal"/>
    <w:semiHidden/>
    <w:rsid w:val="00773831"/>
    <w:rPr>
      <w:rFonts w:ascii="Tahoma" w:hAnsi="Tahoma" w:cs="Tahoma"/>
      <w:sz w:val="16"/>
      <w:szCs w:val="16"/>
    </w:rPr>
  </w:style>
  <w:style w:type="paragraph" w:customStyle="1" w:styleId="CharCharCharCharCharCharChar">
    <w:name w:val="Char Char Char Char Char Char Char"/>
    <w:basedOn w:val="Normal"/>
    <w:rsid w:val="002B5263"/>
    <w:pPr>
      <w:spacing w:after="160" w:line="240" w:lineRule="exact"/>
    </w:pPr>
    <w:rPr>
      <w:rFonts w:ascii="Verdana" w:hAnsi="Verdana"/>
      <w:b w:val="0"/>
      <w:sz w:val="20"/>
      <w:szCs w:val="20"/>
    </w:rPr>
  </w:style>
  <w:style w:type="paragraph" w:customStyle="1" w:styleId="CharCharCharChar">
    <w:name w:val="Char Char Char Char"/>
    <w:basedOn w:val="Normal"/>
    <w:rsid w:val="00E4426D"/>
    <w:pPr>
      <w:pageBreakBefore/>
      <w:spacing w:before="100" w:beforeAutospacing="1" w:after="100" w:afterAutospacing="1"/>
      <w:jc w:val="both"/>
    </w:pPr>
    <w:rPr>
      <w:rFonts w:ascii="Tahoma" w:hAnsi="Tahoma"/>
      <w:b w:val="0"/>
      <w:sz w:val="20"/>
      <w:szCs w:val="20"/>
    </w:rPr>
  </w:style>
  <w:style w:type="paragraph" w:customStyle="1" w:styleId="CharCharCharChar0">
    <w:name w:val="Char Char Char Char"/>
    <w:basedOn w:val="Normal"/>
    <w:semiHidden/>
    <w:rsid w:val="00E314B7"/>
    <w:pPr>
      <w:spacing w:after="160" w:line="240" w:lineRule="exact"/>
    </w:pPr>
    <w:rPr>
      <w:rFonts w:ascii="Arial" w:hAnsi="Arial"/>
      <w:b w:val="0"/>
      <w:sz w:val="22"/>
      <w:szCs w:val="22"/>
    </w:rPr>
  </w:style>
  <w:style w:type="paragraph" w:customStyle="1" w:styleId="CharCharCharChar1">
    <w:name w:val="Char Char Char Char1"/>
    <w:basedOn w:val="Normal"/>
    <w:next w:val="Normal"/>
    <w:autoRedefine/>
    <w:semiHidden/>
    <w:rsid w:val="00950C84"/>
    <w:pPr>
      <w:spacing w:before="120" w:after="120" w:line="312" w:lineRule="auto"/>
    </w:pPr>
    <w:rPr>
      <w:b w:val="0"/>
      <w:szCs w:val="22"/>
    </w:rPr>
  </w:style>
  <w:style w:type="paragraph" w:customStyle="1" w:styleId="NormalJustif">
    <w:name w:val="Normal + Justif"/>
    <w:basedOn w:val="Normal"/>
    <w:rsid w:val="008D2877"/>
    <w:pPr>
      <w:jc w:val="center"/>
    </w:pPr>
    <w:rPr>
      <w:b w:val="0"/>
    </w:rPr>
  </w:style>
  <w:style w:type="paragraph" w:customStyle="1" w:styleId="CharChar">
    <w:name w:val="Char Char"/>
    <w:basedOn w:val="Normal"/>
    <w:semiHidden/>
    <w:rsid w:val="003F26BC"/>
    <w:pPr>
      <w:spacing w:after="160" w:line="240" w:lineRule="exact"/>
    </w:pPr>
    <w:rPr>
      <w:rFonts w:ascii="Arial" w:hAnsi="Arial"/>
      <w:b w:val="0"/>
      <w:sz w:val="22"/>
      <w:szCs w:val="22"/>
    </w:rPr>
  </w:style>
  <w:style w:type="paragraph" w:customStyle="1" w:styleId="CharChar4CharCharCharCharCharChar">
    <w:name w:val="Char Char4 Char Char Char Char Char Char"/>
    <w:basedOn w:val="Normal"/>
    <w:semiHidden/>
    <w:rsid w:val="00AB13BA"/>
    <w:pPr>
      <w:spacing w:after="160" w:line="240" w:lineRule="exact"/>
    </w:pPr>
    <w:rPr>
      <w:rFonts w:ascii="Arial" w:hAnsi="Arial"/>
      <w:b w:val="0"/>
      <w:sz w:val="22"/>
      <w:szCs w:val="22"/>
    </w:rPr>
  </w:style>
  <w:style w:type="paragraph" w:customStyle="1" w:styleId="CharChar5CharChar">
    <w:name w:val="Char Char5 Char Char"/>
    <w:basedOn w:val="Normal"/>
    <w:next w:val="Normal"/>
    <w:autoRedefine/>
    <w:semiHidden/>
    <w:rsid w:val="00E05ACE"/>
    <w:pPr>
      <w:spacing w:before="120" w:after="120" w:line="312" w:lineRule="auto"/>
    </w:pPr>
    <w:rPr>
      <w:b w:val="0"/>
      <w:szCs w:val="22"/>
    </w:rPr>
  </w:style>
  <w:style w:type="paragraph" w:customStyle="1" w:styleId="CharCharCharChar1CharCharCharCharCharCharCharChar">
    <w:name w:val="Char Char Char Char1 Char Char Char Char Char Char Char Char"/>
    <w:basedOn w:val="Normal"/>
    <w:next w:val="Normal"/>
    <w:autoRedefine/>
    <w:semiHidden/>
    <w:rsid w:val="00090F57"/>
    <w:pPr>
      <w:spacing w:before="120" w:after="120" w:line="312" w:lineRule="auto"/>
    </w:pPr>
    <w:rPr>
      <w:b w:val="0"/>
      <w:szCs w:val="22"/>
    </w:rPr>
  </w:style>
  <w:style w:type="paragraph" w:styleId="BodyText">
    <w:name w:val="Body Text"/>
    <w:basedOn w:val="Normal"/>
    <w:link w:val="BodyTextChar"/>
    <w:rsid w:val="00EC2BE8"/>
    <w:pPr>
      <w:jc w:val="both"/>
    </w:pPr>
    <w:rPr>
      <w:b w:val="0"/>
      <w:lang w:val="x-none" w:eastAsia="x-none"/>
    </w:rPr>
  </w:style>
  <w:style w:type="character" w:customStyle="1" w:styleId="BodyTextChar">
    <w:name w:val="Body Text Char"/>
    <w:link w:val="BodyText"/>
    <w:locked/>
    <w:rsid w:val="00EC2BE8"/>
    <w:rPr>
      <w:sz w:val="28"/>
      <w:szCs w:val="28"/>
      <w:lang w:val="x-none" w:eastAsia="x-none" w:bidi="ar-SA"/>
    </w:rPr>
  </w:style>
  <w:style w:type="character" w:styleId="Strong">
    <w:name w:val="Strong"/>
    <w:qFormat/>
    <w:rsid w:val="00EC2BE8"/>
    <w:rPr>
      <w:b/>
      <w:bCs/>
    </w:rPr>
  </w:style>
  <w:style w:type="character" w:customStyle="1" w:styleId="Bodytext2">
    <w:name w:val="Body text (2)_"/>
    <w:link w:val="Bodytext21"/>
    <w:locked/>
    <w:rsid w:val="00212CC7"/>
    <w:rPr>
      <w:sz w:val="28"/>
      <w:szCs w:val="28"/>
      <w:shd w:val="clear" w:color="auto" w:fill="FFFFFF"/>
    </w:rPr>
  </w:style>
  <w:style w:type="paragraph" w:customStyle="1" w:styleId="Bodytext21">
    <w:name w:val="Body text (2)1"/>
    <w:basedOn w:val="Normal"/>
    <w:link w:val="Bodytext2"/>
    <w:rsid w:val="00212CC7"/>
    <w:pPr>
      <w:widowControl w:val="0"/>
      <w:shd w:val="clear" w:color="auto" w:fill="FFFFFF"/>
      <w:spacing w:before="60" w:after="60" w:line="240" w:lineRule="atLeast"/>
      <w:jc w:val="center"/>
    </w:pPr>
    <w:rPr>
      <w:b w:val="0"/>
    </w:rPr>
  </w:style>
  <w:style w:type="character" w:customStyle="1" w:styleId="Bodytext5">
    <w:name w:val="Body text (5)_"/>
    <w:link w:val="Bodytext50"/>
    <w:locked/>
    <w:rsid w:val="00212CC7"/>
    <w:rPr>
      <w:b/>
      <w:bCs/>
      <w:sz w:val="26"/>
      <w:szCs w:val="26"/>
      <w:shd w:val="clear" w:color="auto" w:fill="FFFFFF"/>
    </w:rPr>
  </w:style>
  <w:style w:type="paragraph" w:customStyle="1" w:styleId="Bodytext50">
    <w:name w:val="Body text (5)"/>
    <w:basedOn w:val="Normal"/>
    <w:link w:val="Bodytext5"/>
    <w:rsid w:val="00212CC7"/>
    <w:pPr>
      <w:widowControl w:val="0"/>
      <w:shd w:val="clear" w:color="auto" w:fill="FFFFFF"/>
      <w:spacing w:after="600" w:line="403" w:lineRule="exact"/>
      <w:jc w:val="center"/>
    </w:pPr>
    <w:rPr>
      <w:bCs/>
      <w:sz w:val="26"/>
      <w:szCs w:val="26"/>
    </w:rPr>
  </w:style>
  <w:style w:type="paragraph" w:customStyle="1" w:styleId="CharCharCharCharCharCharCharCharCharCharCharChar1">
    <w:name w:val="Char Char Char Char Char Char Char Char Char Char Char Char1"/>
    <w:basedOn w:val="Normal"/>
    <w:semiHidden/>
    <w:rsid w:val="00400FBE"/>
    <w:pPr>
      <w:spacing w:after="160" w:line="240" w:lineRule="exact"/>
    </w:pPr>
    <w:rPr>
      <w:rFonts w:ascii="Arial" w:hAnsi="Arial"/>
      <w:b w:val="0"/>
      <w:sz w:val="22"/>
      <w:szCs w:val="22"/>
    </w:rPr>
  </w:style>
  <w:style w:type="paragraph" w:customStyle="1" w:styleId="CharChar4CharCharCharCharCharCharCharCharCharCharCharChar">
    <w:name w:val="Char Char4 Char Char Char Char Char Char Char Char Char Char Char Char"/>
    <w:basedOn w:val="Normal"/>
    <w:semiHidden/>
    <w:rsid w:val="00C7772D"/>
    <w:pPr>
      <w:spacing w:after="160" w:line="240" w:lineRule="exact"/>
    </w:pPr>
    <w:rPr>
      <w:rFonts w:ascii="Arial" w:hAnsi="Arial"/>
      <w:b w:val="0"/>
      <w:sz w:val="22"/>
      <w:szCs w:val="22"/>
    </w:rPr>
  </w:style>
  <w:style w:type="paragraph" w:customStyle="1" w:styleId="CharChar4CharCharCharCharCharCharCharCharCharCharCharCharCharCharCharCharCharCharCharChar">
    <w:name w:val="Char Char4 Char Char Char Char Char Char Char Char Char Char Char Char Char Char Char Char Char Char Char Char"/>
    <w:basedOn w:val="Normal"/>
    <w:semiHidden/>
    <w:rsid w:val="0064510A"/>
    <w:pPr>
      <w:spacing w:after="160" w:line="240" w:lineRule="exact"/>
    </w:pPr>
    <w:rPr>
      <w:rFonts w:ascii="Arial" w:hAnsi="Arial"/>
      <w:b w:val="0"/>
      <w:sz w:val="22"/>
      <w:szCs w:val="22"/>
    </w:rPr>
  </w:style>
  <w:style w:type="paragraph" w:styleId="NormalWeb">
    <w:name w:val="Normal (Web)"/>
    <w:basedOn w:val="Normal"/>
    <w:rsid w:val="0064510A"/>
    <w:pPr>
      <w:spacing w:before="100" w:beforeAutospacing="1" w:after="100" w:afterAutospacing="1"/>
    </w:pPr>
    <w:rPr>
      <w:b w:val="0"/>
      <w:sz w:val="24"/>
      <w:szCs w:val="24"/>
    </w:rPr>
  </w:style>
  <w:style w:type="paragraph" w:customStyle="1" w:styleId="CharChar4CharCharCharCharCharCharCharCharCharCharCharCharCharChar">
    <w:name w:val="Char Char4 Char Char Char Char Char Char Char Char Char Char Char Char Char Char"/>
    <w:basedOn w:val="Normal"/>
    <w:semiHidden/>
    <w:rsid w:val="003A1F6C"/>
    <w:pPr>
      <w:spacing w:after="160" w:line="240" w:lineRule="exact"/>
    </w:pPr>
    <w:rPr>
      <w:rFonts w:ascii="Arial" w:hAnsi="Arial"/>
      <w:b w:val="0"/>
      <w:sz w:val="22"/>
      <w:szCs w:val="22"/>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Normal"/>
    <w:semiHidden/>
    <w:rsid w:val="009C704D"/>
    <w:pPr>
      <w:spacing w:after="160" w:line="240" w:lineRule="exact"/>
    </w:pPr>
    <w:rPr>
      <w:rFonts w:ascii="Arial" w:hAnsi="Arial"/>
      <w:b w:val="0"/>
      <w:sz w:val="22"/>
      <w:szCs w:val="22"/>
    </w:rPr>
  </w:style>
  <w:style w:type="paragraph" w:customStyle="1" w:styleId="CharChar4CharCharCharCharCharCharCharCharCharCharCharCharCharCharCharChar">
    <w:name w:val="Char Char4 Char Char Char Char Char Char Char Char Char Char Char Char Char Char Char Char"/>
    <w:basedOn w:val="Normal"/>
    <w:semiHidden/>
    <w:rsid w:val="0003190F"/>
    <w:pPr>
      <w:spacing w:after="160" w:line="240" w:lineRule="exact"/>
    </w:pPr>
    <w:rPr>
      <w:rFonts w:ascii="Arial" w:hAnsi="Arial"/>
      <w:b w:val="0"/>
      <w:sz w:val="22"/>
      <w:szCs w:val="22"/>
    </w:rPr>
  </w:style>
  <w:style w:type="paragraph" w:customStyle="1" w:styleId="CharChar4CharCharCharCharCharCharCharCharCharCharCharCharCharCharCharCharCharChar">
    <w:name w:val="Char Char4 Char Char Char Char Char Char Char Char Char Char Char Char Char Char Char Char Char Char"/>
    <w:basedOn w:val="Normal"/>
    <w:semiHidden/>
    <w:rsid w:val="001E102A"/>
    <w:pPr>
      <w:spacing w:after="160" w:line="240" w:lineRule="exact"/>
    </w:pPr>
    <w:rPr>
      <w:rFonts w:ascii="Arial" w:hAnsi="Arial"/>
      <w:b w:val="0"/>
      <w:sz w:val="22"/>
      <w:szCs w:val="22"/>
    </w:rPr>
  </w:style>
  <w:style w:type="paragraph" w:customStyle="1" w:styleId="CharChar4CharCharCharCharCharCharCharCharCharCharCharCharCharCharCharCharCharChar1CharCharCharCharCharCharCharCharCharCharCharCharCharCharCharCharCharChar">
    <w:name w:val="Char Char4 Char Char Char Char Char Char Char Char Char Char Char Char Char Char Char Char Char Char1 Char Char Char Char Char Char Char Char Char Char Char Char Char Char Char Char Char Char"/>
    <w:basedOn w:val="Normal"/>
    <w:semiHidden/>
    <w:rsid w:val="00AF2D79"/>
    <w:pPr>
      <w:spacing w:after="160" w:line="240" w:lineRule="exact"/>
    </w:pPr>
    <w:rPr>
      <w:rFonts w:ascii="Arial" w:hAnsi="Arial"/>
      <w:b w:val="0"/>
      <w:sz w:val="22"/>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894688"/>
    <w:rPr>
      <w:b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rsid w:val="00894688"/>
    <w:rPr>
      <w:lang w:val="en-US" w:eastAsia="en-US" w:bidi="ar-SA"/>
    </w:rPr>
  </w:style>
  <w:style w:type="character" w:styleId="FootnoteReference">
    <w:name w:val="footnote reference"/>
    <w:aliases w:val="Footnote Char1 Char Char Char,Footnote text Char1 Char Char Char,ftref Char1 Char Char Char,BearingPoint Char1 Char Char Char,16 Point Char1 Char Char Char,Superscript 6 Point Char1 Char Char Char,fr Char1 Char Char Char"/>
    <w:link w:val="FootnoteChar1CharChar"/>
    <w:qFormat/>
    <w:rsid w:val="00894688"/>
    <w:rPr>
      <w:vertAlign w:val="superscript"/>
    </w:rPr>
  </w:style>
  <w:style w:type="character" w:customStyle="1" w:styleId="Vnbnnidung2">
    <w:name w:val="Văn bản nội dung (2)_"/>
    <w:link w:val="Vnbnnidung21"/>
    <w:rsid w:val="00894688"/>
    <w:rPr>
      <w:szCs w:val="28"/>
      <w:shd w:val="clear" w:color="auto" w:fill="FFFFFF"/>
      <w:lang w:bidi="ar-SA"/>
    </w:rPr>
  </w:style>
  <w:style w:type="paragraph" w:customStyle="1" w:styleId="Vnbnnidung21">
    <w:name w:val="Văn bản nội dung (2)1"/>
    <w:basedOn w:val="Normal"/>
    <w:link w:val="Vnbnnidung2"/>
    <w:rsid w:val="00894688"/>
    <w:pPr>
      <w:widowControl w:val="0"/>
      <w:shd w:val="clear" w:color="auto" w:fill="FFFFFF"/>
      <w:spacing w:after="60" w:line="240" w:lineRule="atLeast"/>
    </w:pPr>
    <w:rPr>
      <w:b w:val="0"/>
      <w:sz w:val="20"/>
      <w:shd w:val="clear" w:color="auto" w:fill="FFFFFF"/>
    </w:rPr>
  </w:style>
  <w:style w:type="character" w:customStyle="1" w:styleId="apple-style-span">
    <w:name w:val="apple-style-span"/>
    <w:basedOn w:val="DefaultParagraphFont"/>
    <w:rsid w:val="00166587"/>
  </w:style>
  <w:style w:type="character" w:customStyle="1" w:styleId="FootnoteTextChar3">
    <w:name w:val="Footnote Text Char3"/>
    <w:aliases w:val="Footnote Text Char Char Char Char Char Char3,Footnote Text Char Char Char Char Char Char Ch Char Char2,Footnote Text Char Char Char Char Char Char Ch Char Char Char Char3,Footnote Text Char Char Char Char Char Char Ch Char4,fn Char3"/>
    <w:rsid w:val="00EC4CA4"/>
  </w:style>
  <w:style w:type="paragraph" w:customStyle="1" w:styleId="CharChar4CharCharCharChar">
    <w:name w:val="Char Char4 Char Char Char Char"/>
    <w:basedOn w:val="Normal"/>
    <w:rsid w:val="00000289"/>
    <w:pPr>
      <w:spacing w:after="160" w:line="240" w:lineRule="exact"/>
    </w:pPr>
    <w:rPr>
      <w:rFonts w:ascii="Arial" w:hAnsi="Arial" w:cs="Arial"/>
      <w:b w:val="0"/>
      <w:sz w:val="20"/>
      <w:szCs w:val="20"/>
    </w:rPr>
  </w:style>
  <w:style w:type="paragraph" w:customStyle="1" w:styleId="CharChar4CharCharCharCharCharCharCharCharCharCharCharCharCharCharCharCharCharCharCharCharCharCharCharChar">
    <w:name w:val="Char Char4 Char Char Char Char Char Char Char Char Char Char Char Char Char Char Char Char Char Char Char Char Char Char Char Char"/>
    <w:basedOn w:val="Normal"/>
    <w:semiHidden/>
    <w:rsid w:val="00701870"/>
    <w:pPr>
      <w:spacing w:after="160" w:line="240" w:lineRule="exact"/>
    </w:pPr>
    <w:rPr>
      <w:rFonts w:ascii="Arial" w:hAnsi="Arial"/>
      <w:b w:val="0"/>
      <w:sz w:val="22"/>
      <w:szCs w:val="22"/>
    </w:rPr>
  </w:style>
  <w:style w:type="paragraph" w:customStyle="1" w:styleId="CharChar4CharCharCharCharCharCharCharCharCharCharCharCharCharCharCharCharCharCharCharCharCharCharCharCharCharCharCharChar">
    <w:name w:val="Char Char4 Char Char Char Char Char Char Char Char Char Char Char Char Char Char Char Char Char Char Char Char Char Char Char Char Char Char Char Char"/>
    <w:basedOn w:val="Normal"/>
    <w:semiHidden/>
    <w:rsid w:val="00B45445"/>
    <w:pPr>
      <w:spacing w:after="160" w:line="240" w:lineRule="exact"/>
    </w:pPr>
    <w:rPr>
      <w:rFonts w:ascii="Arial" w:hAnsi="Arial"/>
      <w:b w:val="0"/>
      <w:sz w:val="22"/>
      <w:szCs w:val="22"/>
    </w:rPr>
  </w:style>
  <w:style w:type="paragraph" w:customStyle="1" w:styleId="CharChar4CharCharCharCharCharCharCharCharCharCharCharCharCharCharCharCharCharCharCharCharCharCharCharCharCharCharCharCharCharChar">
    <w:name w:val="Char Char4 Char Char Char Char Char Char Char Char Char Char Char Char Char Char Char Char Char Char Char Char Char Char Char Char Char Char Char Char Char Char"/>
    <w:basedOn w:val="Normal"/>
    <w:semiHidden/>
    <w:rsid w:val="003D0144"/>
    <w:pPr>
      <w:spacing w:after="160" w:line="240" w:lineRule="exact"/>
    </w:pPr>
    <w:rPr>
      <w:rFonts w:ascii="Arial" w:hAnsi="Arial"/>
      <w:b w:val="0"/>
      <w:sz w:val="22"/>
      <w:szCs w:val="22"/>
    </w:rPr>
  </w:style>
  <w:style w:type="paragraph" w:customStyle="1" w:styleId="CharChar4CharCharCharCharCharCharCharCharCharChar">
    <w:name w:val="Char Char4 Char Char Char Char Char Char Char Char Char Char"/>
    <w:basedOn w:val="Normal"/>
    <w:semiHidden/>
    <w:rsid w:val="00B83679"/>
    <w:pPr>
      <w:spacing w:after="160" w:line="240" w:lineRule="exact"/>
    </w:pPr>
    <w:rPr>
      <w:rFonts w:ascii="Arial" w:hAnsi="Arial"/>
      <w:b w:val="0"/>
      <w:sz w:val="22"/>
      <w:szCs w:val="22"/>
    </w:rPr>
  </w:style>
  <w:style w:type="paragraph" w:styleId="BodyText20">
    <w:name w:val="Body Text 2"/>
    <w:basedOn w:val="Normal"/>
    <w:link w:val="BodyText2Char"/>
    <w:rsid w:val="005F691A"/>
    <w:pPr>
      <w:spacing w:after="120" w:line="480" w:lineRule="auto"/>
    </w:pPr>
    <w:rPr>
      <w:b w:val="0"/>
      <w:sz w:val="24"/>
      <w:szCs w:val="24"/>
      <w:lang w:val="x-none" w:eastAsia="x-none"/>
    </w:rPr>
  </w:style>
  <w:style w:type="character" w:customStyle="1" w:styleId="BodyText2Char">
    <w:name w:val="Body Text 2 Char"/>
    <w:link w:val="BodyText20"/>
    <w:rsid w:val="005F691A"/>
    <w:rPr>
      <w:sz w:val="24"/>
      <w:szCs w:val="24"/>
      <w:lang w:val="x-none" w:eastAsia="x-none"/>
    </w:rPr>
  </w:style>
  <w:style w:type="paragraph" w:customStyle="1" w:styleId="CharChar4CharChar1CharCharCharCharCharCharCharChar1CharCharCharCharCharCharCharCharCharCharCharCharCharCharCharChar">
    <w:name w:val="Char Char4 Char Char1 Char Char Char Char Char Char Char Char1 Char Char Char Char Char Char Char Char Char Char Char Char Char Char Char Char"/>
    <w:basedOn w:val="Normal"/>
    <w:semiHidden/>
    <w:rsid w:val="002A7750"/>
    <w:pPr>
      <w:spacing w:after="160" w:line="240" w:lineRule="exact"/>
    </w:pPr>
    <w:rPr>
      <w:rFonts w:ascii="Arial" w:hAnsi="Arial"/>
      <w:b w:val="0"/>
      <w:sz w:val="22"/>
      <w:szCs w:val="22"/>
    </w:rPr>
  </w:style>
  <w:style w:type="character" w:styleId="Emphasis">
    <w:name w:val="Emphasis"/>
    <w:qFormat/>
    <w:rsid w:val="00271290"/>
    <w:rPr>
      <w:i/>
      <w:iCs/>
    </w:rPr>
  </w:style>
  <w:style w:type="paragraph" w:customStyle="1" w:styleId="CharCharCharCharCharCharCharCharCharCharCharChar">
    <w:name w:val="Char Char Char Char Char Char Char Char Char Char Char Char"/>
    <w:basedOn w:val="Normal"/>
    <w:semiHidden/>
    <w:rsid w:val="00B34ADD"/>
    <w:pPr>
      <w:spacing w:after="160" w:line="240" w:lineRule="exact"/>
    </w:pPr>
    <w:rPr>
      <w:rFonts w:ascii="Arial" w:hAnsi="Arial"/>
      <w:b w:val="0"/>
      <w:sz w:val="22"/>
      <w:szCs w:val="22"/>
    </w:rPr>
  </w:style>
  <w:style w:type="paragraph" w:customStyle="1" w:styleId="CharChar4CharChar1CharCharCharCharCharCharCharChar1CharCharCharCharCharCharCharCharCharCharCharCharCharCharCharChar0">
    <w:name w:val="Char Char4 Char Char1 Char Char Char Char Char Char Char Char1 Char Char Char Char Char Char Char Char Char Char Char Char Char Char Char Char"/>
    <w:basedOn w:val="Normal"/>
    <w:semiHidden/>
    <w:rsid w:val="00470C9E"/>
    <w:pPr>
      <w:spacing w:after="160" w:line="240" w:lineRule="exact"/>
    </w:pPr>
    <w:rPr>
      <w:rFonts w:ascii="Arial" w:hAnsi="Arial"/>
      <w:b w:val="0"/>
      <w:sz w:val="22"/>
      <w:szCs w:val="22"/>
    </w:rPr>
  </w:style>
  <w:style w:type="paragraph" w:customStyle="1" w:styleId="CharChar4CharChar1CharCharCharCharCharCharCharChar1CharCharCharCharCharCharCharCharCharCharCharCharCharChar">
    <w:name w:val="Char Char4 Char Char1 Char Char Char Char Char Char Char Char1 Char Char Char Char Char Char Char Char Char Char Char Char Char Char"/>
    <w:basedOn w:val="Normal"/>
    <w:semiHidden/>
    <w:rsid w:val="00C05CB3"/>
    <w:pPr>
      <w:spacing w:after="160" w:line="240" w:lineRule="exact"/>
    </w:pPr>
    <w:rPr>
      <w:rFonts w:ascii="Arial" w:hAnsi="Arial"/>
      <w:b w:val="0"/>
      <w:sz w:val="22"/>
      <w:szCs w:val="22"/>
    </w:rPr>
  </w:style>
  <w:style w:type="character" w:customStyle="1" w:styleId="fontstyle01">
    <w:name w:val="fontstyle01"/>
    <w:rsid w:val="00C05CB3"/>
    <w:rPr>
      <w:rFonts w:ascii="Times New Roman" w:hAnsi="Times New Roman" w:cs="Times New Roman" w:hint="default"/>
      <w:b/>
      <w:bCs/>
      <w:color w:val="000000"/>
      <w:sz w:val="28"/>
      <w:szCs w:val="28"/>
    </w:rPr>
  </w:style>
  <w:style w:type="character" w:customStyle="1" w:styleId="fontstyle21">
    <w:name w:val="fontstyle21"/>
    <w:rsid w:val="00C05CB3"/>
    <w:rPr>
      <w:rFonts w:ascii="Times New Roman" w:hAnsi="Times New Roman" w:cs="Times New Roman" w:hint="default"/>
      <w:b w:val="0"/>
      <w:bCs w:val="0"/>
      <w:i w:val="0"/>
      <w:iCs w:val="0"/>
      <w:color w:val="000000"/>
      <w:sz w:val="28"/>
      <w:szCs w:val="28"/>
    </w:rPr>
  </w:style>
  <w:style w:type="character" w:customStyle="1" w:styleId="fontstyle31">
    <w:name w:val="fontstyle31"/>
    <w:rsid w:val="00C05CB3"/>
    <w:rPr>
      <w:rFonts w:ascii="Times New Roman" w:hAnsi="Times New Roman" w:cs="Times New Roman" w:hint="default"/>
      <w:b/>
      <w:bCs/>
      <w:i/>
      <w:iCs/>
      <w:color w:val="000000"/>
      <w:sz w:val="28"/>
      <w:szCs w:val="28"/>
    </w:rPr>
  </w:style>
  <w:style w:type="paragraph" w:customStyle="1" w:styleId="CharChar6CharChar1">
    <w:name w:val="Char Char6 Char Char1"/>
    <w:basedOn w:val="Normal"/>
    <w:semiHidden/>
    <w:rsid w:val="00E510E2"/>
    <w:pPr>
      <w:spacing w:after="160" w:line="240" w:lineRule="exact"/>
    </w:pPr>
    <w:rPr>
      <w:rFonts w:ascii="Arial" w:hAnsi="Arial"/>
      <w:b w:val="0"/>
      <w:sz w:val="22"/>
      <w:szCs w:val="22"/>
    </w:rPr>
  </w:style>
  <w:style w:type="paragraph" w:customStyle="1" w:styleId="CharChar6">
    <w:name w:val="Char Char6"/>
    <w:basedOn w:val="Normal"/>
    <w:semiHidden/>
    <w:rsid w:val="00F71602"/>
    <w:pPr>
      <w:spacing w:after="160" w:line="240" w:lineRule="exact"/>
    </w:pPr>
    <w:rPr>
      <w:rFonts w:ascii="Arial" w:hAnsi="Arial"/>
      <w:b w:val="0"/>
      <w:sz w:val="22"/>
      <w:szCs w:val="22"/>
    </w:rPr>
  </w:style>
  <w:style w:type="character" w:customStyle="1" w:styleId="Vnbnnidung6Khnginnghing">
    <w:name w:val="Văn bản nội dung (6) + Không in nghiêng"/>
    <w:rsid w:val="002E615E"/>
    <w:rPr>
      <w:rFonts w:eastAsia="Times New Roman" w:cs="Times New Roman"/>
      <w:i/>
      <w:iCs/>
      <w:color w:val="000000"/>
      <w:spacing w:val="0"/>
      <w:w w:val="100"/>
      <w:position w:val="0"/>
      <w:szCs w:val="28"/>
      <w:shd w:val="clear" w:color="auto" w:fill="FFFFFF"/>
      <w:lang w:val="vi-VN" w:eastAsia="vi-VN" w:bidi="vi-VN"/>
    </w:rPr>
  </w:style>
  <w:style w:type="paragraph" w:customStyle="1" w:styleId="CharChar5CharCharCharCharCharCharCharCharCharCharCharCharCharCharCharCharCharCharCharCharCharCharCharCharCharCharCharCharCharCharCharChar">
    <w:name w:val="Char Char5 Char Char Char Char Char Char Char Char Char Char Char Char Char Char Char Char Char Char Char Char Char Char Char Char Char Char Char Char Char Char Char Char"/>
    <w:basedOn w:val="Normal"/>
    <w:next w:val="Normal"/>
    <w:autoRedefine/>
    <w:semiHidden/>
    <w:rsid w:val="00415DE5"/>
    <w:pPr>
      <w:spacing w:before="120" w:after="120" w:line="312" w:lineRule="auto"/>
    </w:pPr>
    <w:rPr>
      <w:b w:val="0"/>
      <w:szCs w:val="22"/>
    </w:rPr>
  </w:style>
  <w:style w:type="paragraph" w:customStyle="1" w:styleId="CharChar1CharChar1">
    <w:name w:val="Char Char1 Char Char1"/>
    <w:basedOn w:val="Normal"/>
    <w:rsid w:val="006C6DBA"/>
    <w:rPr>
      <w:rFonts w:ascii="Arial" w:hAnsi="Arial"/>
      <w:b w:val="0"/>
      <w:sz w:val="22"/>
      <w:szCs w:val="20"/>
      <w:lang w:val="en-AU"/>
    </w:rPr>
  </w:style>
  <w:style w:type="paragraph" w:customStyle="1" w:styleId="FootnoteChar1CharChar">
    <w:name w:val="Footnote Char1 Char Char"/>
    <w:aliases w:val="Footnote text Char1 Char Char,ftref Char1 Char Char,BearingPoint Char1 Char Char,16 Point Char1 Char Char,Superscript 6 Point Char1 Char Char,fr Char1 Char Char,Footnote Text1 Char1 Char Char,f Char1 Char Char"/>
    <w:basedOn w:val="Normal"/>
    <w:link w:val="FootnoteReference"/>
    <w:rsid w:val="006C6DBA"/>
    <w:pPr>
      <w:spacing w:after="160" w:line="240" w:lineRule="exact"/>
    </w:pPr>
    <w:rPr>
      <w:b w:val="0"/>
      <w:sz w:val="20"/>
      <w:szCs w:val="20"/>
      <w:vertAlign w:val="superscript"/>
    </w:rPr>
  </w:style>
  <w:style w:type="paragraph" w:customStyle="1" w:styleId="CharChar5CharCharCharCharCharChar1">
    <w:name w:val="Char Char5 Char Char Char Char Char Char1"/>
    <w:basedOn w:val="Normal"/>
    <w:next w:val="Normal"/>
    <w:autoRedefine/>
    <w:semiHidden/>
    <w:rsid w:val="00521767"/>
    <w:pPr>
      <w:spacing w:before="120" w:after="120" w:line="312" w:lineRule="auto"/>
    </w:pPr>
    <w:rPr>
      <w:b w:val="0"/>
      <w:szCs w:val="22"/>
    </w:rPr>
  </w:style>
  <w:style w:type="paragraph" w:styleId="ListParagraph">
    <w:name w:val="List Paragraph"/>
    <w:basedOn w:val="Normal"/>
    <w:qFormat/>
    <w:rsid w:val="00E34199"/>
    <w:pPr>
      <w:ind w:left="720"/>
      <w:contextualSpacing/>
    </w:pPr>
    <w:rPr>
      <w:b w:val="0"/>
      <w:sz w:val="24"/>
      <w:szCs w:val="24"/>
      <w:lang w:val="vi-VN" w:eastAsia="vi-VN"/>
    </w:rPr>
  </w:style>
  <w:style w:type="paragraph" w:customStyle="1" w:styleId="CharChar5CharCharCharCharCharChar10">
    <w:name w:val="Char Char5 Char Char Char Char Char Char1"/>
    <w:basedOn w:val="Normal"/>
    <w:next w:val="Normal"/>
    <w:autoRedefine/>
    <w:semiHidden/>
    <w:rsid w:val="00E20D41"/>
    <w:pPr>
      <w:spacing w:before="120" w:after="120" w:line="312" w:lineRule="auto"/>
    </w:pPr>
    <w:rPr>
      <w:b w:val="0"/>
      <w:szCs w:val="22"/>
    </w:rPr>
  </w:style>
  <w:style w:type="paragraph" w:customStyle="1" w:styleId="CharChar5CharCharCharCharCharChar1CharChar">
    <w:name w:val="Char Char5 Char Char Char Char Char Char1 Char Char"/>
    <w:basedOn w:val="Normal"/>
    <w:next w:val="Normal"/>
    <w:autoRedefine/>
    <w:semiHidden/>
    <w:rsid w:val="00E20D41"/>
    <w:pPr>
      <w:spacing w:before="120" w:after="120" w:line="312" w:lineRule="auto"/>
    </w:pPr>
    <w:rPr>
      <w:b w:val="0"/>
      <w:szCs w:val="22"/>
    </w:rPr>
  </w:style>
  <w:style w:type="paragraph" w:customStyle="1" w:styleId="CharChar4CharChar1CharCharCharCharCharCharCharCharCharCharCharCharCharCharCharCharCharChar">
    <w:name w:val="Char Char4 Char Char1 Char Char Char Char Char Char Char Char Char Char Char Char Char Char Char Char Char Char"/>
    <w:basedOn w:val="Normal"/>
    <w:semiHidden/>
    <w:rsid w:val="00B83CAE"/>
    <w:pPr>
      <w:spacing w:after="160" w:line="240" w:lineRule="exact"/>
    </w:pPr>
    <w:rPr>
      <w:rFonts w:ascii="Arial" w:hAnsi="Arial"/>
      <w:b w:val="0"/>
      <w:sz w:val="22"/>
      <w:szCs w:val="22"/>
    </w:rPr>
  </w:style>
  <w:style w:type="paragraph" w:customStyle="1" w:styleId="CharChar5CharCharCharCharCharChar1CharCharCharChar">
    <w:name w:val="Char Char5 Char Char Char Char Char Char1 Char Char Char Char"/>
    <w:basedOn w:val="Normal"/>
    <w:next w:val="Normal"/>
    <w:autoRedefine/>
    <w:semiHidden/>
    <w:rsid w:val="00B10223"/>
    <w:pPr>
      <w:spacing w:before="120" w:after="120" w:line="312" w:lineRule="auto"/>
    </w:pPr>
    <w:rPr>
      <w:b w:val="0"/>
      <w:szCs w:val="22"/>
    </w:rPr>
  </w:style>
  <w:style w:type="paragraph" w:customStyle="1" w:styleId="a">
    <w:basedOn w:val="Normal"/>
    <w:link w:val="DefaultParagraphFont"/>
    <w:semiHidden/>
    <w:rsid w:val="00902897"/>
    <w:pPr>
      <w:spacing w:after="160" w:line="240" w:lineRule="exact"/>
    </w:pPr>
    <w:rPr>
      <w:rFonts w:ascii="Arial" w:hAnsi="Arial"/>
      <w:b w:val="0"/>
      <w:sz w:val="22"/>
      <w:szCs w:val="22"/>
    </w:rPr>
  </w:style>
  <w:style w:type="paragraph" w:customStyle="1" w:styleId="CharChar5CharCharCharCharCharChar1CharCharCharCharCharChar">
    <w:name w:val=" Char Char5 Char Char Char Char Char Char1 Char Char Char Char Char Char"/>
    <w:basedOn w:val="Normal"/>
    <w:next w:val="Normal"/>
    <w:autoRedefine/>
    <w:semiHidden/>
    <w:rsid w:val="005F2E2B"/>
    <w:pPr>
      <w:spacing w:before="120" w:after="120" w:line="312" w:lineRule="auto"/>
    </w:pPr>
    <w:rPr>
      <w:b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5804">
      <w:bodyDiv w:val="1"/>
      <w:marLeft w:val="0"/>
      <w:marRight w:val="0"/>
      <w:marTop w:val="0"/>
      <w:marBottom w:val="0"/>
      <w:divBdr>
        <w:top w:val="none" w:sz="0" w:space="0" w:color="auto"/>
        <w:left w:val="none" w:sz="0" w:space="0" w:color="auto"/>
        <w:bottom w:val="none" w:sz="0" w:space="0" w:color="auto"/>
        <w:right w:val="none" w:sz="0" w:space="0" w:color="auto"/>
      </w:divBdr>
    </w:div>
    <w:div w:id="56167578">
      <w:bodyDiv w:val="1"/>
      <w:marLeft w:val="0"/>
      <w:marRight w:val="0"/>
      <w:marTop w:val="0"/>
      <w:marBottom w:val="0"/>
      <w:divBdr>
        <w:top w:val="none" w:sz="0" w:space="0" w:color="auto"/>
        <w:left w:val="none" w:sz="0" w:space="0" w:color="auto"/>
        <w:bottom w:val="none" w:sz="0" w:space="0" w:color="auto"/>
        <w:right w:val="none" w:sz="0" w:space="0" w:color="auto"/>
      </w:divBdr>
    </w:div>
    <w:div w:id="89132571">
      <w:bodyDiv w:val="1"/>
      <w:marLeft w:val="0"/>
      <w:marRight w:val="0"/>
      <w:marTop w:val="0"/>
      <w:marBottom w:val="0"/>
      <w:divBdr>
        <w:top w:val="none" w:sz="0" w:space="0" w:color="auto"/>
        <w:left w:val="none" w:sz="0" w:space="0" w:color="auto"/>
        <w:bottom w:val="none" w:sz="0" w:space="0" w:color="auto"/>
        <w:right w:val="none" w:sz="0" w:space="0" w:color="auto"/>
      </w:divBdr>
    </w:div>
    <w:div w:id="214971433">
      <w:bodyDiv w:val="1"/>
      <w:marLeft w:val="0"/>
      <w:marRight w:val="0"/>
      <w:marTop w:val="0"/>
      <w:marBottom w:val="0"/>
      <w:divBdr>
        <w:top w:val="none" w:sz="0" w:space="0" w:color="auto"/>
        <w:left w:val="none" w:sz="0" w:space="0" w:color="auto"/>
        <w:bottom w:val="none" w:sz="0" w:space="0" w:color="auto"/>
        <w:right w:val="none" w:sz="0" w:space="0" w:color="auto"/>
      </w:divBdr>
    </w:div>
    <w:div w:id="300158238">
      <w:bodyDiv w:val="1"/>
      <w:marLeft w:val="0"/>
      <w:marRight w:val="0"/>
      <w:marTop w:val="0"/>
      <w:marBottom w:val="0"/>
      <w:divBdr>
        <w:top w:val="none" w:sz="0" w:space="0" w:color="auto"/>
        <w:left w:val="none" w:sz="0" w:space="0" w:color="auto"/>
        <w:bottom w:val="none" w:sz="0" w:space="0" w:color="auto"/>
        <w:right w:val="none" w:sz="0" w:space="0" w:color="auto"/>
      </w:divBdr>
    </w:div>
    <w:div w:id="388768658">
      <w:bodyDiv w:val="1"/>
      <w:marLeft w:val="0"/>
      <w:marRight w:val="0"/>
      <w:marTop w:val="0"/>
      <w:marBottom w:val="0"/>
      <w:divBdr>
        <w:top w:val="none" w:sz="0" w:space="0" w:color="auto"/>
        <w:left w:val="none" w:sz="0" w:space="0" w:color="auto"/>
        <w:bottom w:val="none" w:sz="0" w:space="0" w:color="auto"/>
        <w:right w:val="none" w:sz="0" w:space="0" w:color="auto"/>
      </w:divBdr>
    </w:div>
    <w:div w:id="452597860">
      <w:bodyDiv w:val="1"/>
      <w:marLeft w:val="0"/>
      <w:marRight w:val="0"/>
      <w:marTop w:val="0"/>
      <w:marBottom w:val="0"/>
      <w:divBdr>
        <w:top w:val="none" w:sz="0" w:space="0" w:color="auto"/>
        <w:left w:val="none" w:sz="0" w:space="0" w:color="auto"/>
        <w:bottom w:val="none" w:sz="0" w:space="0" w:color="auto"/>
        <w:right w:val="none" w:sz="0" w:space="0" w:color="auto"/>
      </w:divBdr>
    </w:div>
    <w:div w:id="507718795">
      <w:bodyDiv w:val="1"/>
      <w:marLeft w:val="0"/>
      <w:marRight w:val="0"/>
      <w:marTop w:val="0"/>
      <w:marBottom w:val="0"/>
      <w:divBdr>
        <w:top w:val="none" w:sz="0" w:space="0" w:color="auto"/>
        <w:left w:val="none" w:sz="0" w:space="0" w:color="auto"/>
        <w:bottom w:val="none" w:sz="0" w:space="0" w:color="auto"/>
        <w:right w:val="none" w:sz="0" w:space="0" w:color="auto"/>
      </w:divBdr>
    </w:div>
    <w:div w:id="514275102">
      <w:bodyDiv w:val="1"/>
      <w:marLeft w:val="0"/>
      <w:marRight w:val="0"/>
      <w:marTop w:val="0"/>
      <w:marBottom w:val="0"/>
      <w:divBdr>
        <w:top w:val="none" w:sz="0" w:space="0" w:color="auto"/>
        <w:left w:val="none" w:sz="0" w:space="0" w:color="auto"/>
        <w:bottom w:val="none" w:sz="0" w:space="0" w:color="auto"/>
        <w:right w:val="none" w:sz="0" w:space="0" w:color="auto"/>
      </w:divBdr>
    </w:div>
    <w:div w:id="521825902">
      <w:bodyDiv w:val="1"/>
      <w:marLeft w:val="0"/>
      <w:marRight w:val="0"/>
      <w:marTop w:val="0"/>
      <w:marBottom w:val="0"/>
      <w:divBdr>
        <w:top w:val="none" w:sz="0" w:space="0" w:color="auto"/>
        <w:left w:val="none" w:sz="0" w:space="0" w:color="auto"/>
        <w:bottom w:val="none" w:sz="0" w:space="0" w:color="auto"/>
        <w:right w:val="none" w:sz="0" w:space="0" w:color="auto"/>
      </w:divBdr>
    </w:div>
    <w:div w:id="527566516">
      <w:bodyDiv w:val="1"/>
      <w:marLeft w:val="0"/>
      <w:marRight w:val="0"/>
      <w:marTop w:val="0"/>
      <w:marBottom w:val="0"/>
      <w:divBdr>
        <w:top w:val="none" w:sz="0" w:space="0" w:color="auto"/>
        <w:left w:val="none" w:sz="0" w:space="0" w:color="auto"/>
        <w:bottom w:val="none" w:sz="0" w:space="0" w:color="auto"/>
        <w:right w:val="none" w:sz="0" w:space="0" w:color="auto"/>
      </w:divBdr>
    </w:div>
    <w:div w:id="530727090">
      <w:bodyDiv w:val="1"/>
      <w:marLeft w:val="0"/>
      <w:marRight w:val="0"/>
      <w:marTop w:val="0"/>
      <w:marBottom w:val="0"/>
      <w:divBdr>
        <w:top w:val="none" w:sz="0" w:space="0" w:color="auto"/>
        <w:left w:val="none" w:sz="0" w:space="0" w:color="auto"/>
        <w:bottom w:val="none" w:sz="0" w:space="0" w:color="auto"/>
        <w:right w:val="none" w:sz="0" w:space="0" w:color="auto"/>
      </w:divBdr>
    </w:div>
    <w:div w:id="545682490">
      <w:bodyDiv w:val="1"/>
      <w:marLeft w:val="0"/>
      <w:marRight w:val="0"/>
      <w:marTop w:val="0"/>
      <w:marBottom w:val="0"/>
      <w:divBdr>
        <w:top w:val="none" w:sz="0" w:space="0" w:color="auto"/>
        <w:left w:val="none" w:sz="0" w:space="0" w:color="auto"/>
        <w:bottom w:val="none" w:sz="0" w:space="0" w:color="auto"/>
        <w:right w:val="none" w:sz="0" w:space="0" w:color="auto"/>
      </w:divBdr>
    </w:div>
    <w:div w:id="660160346">
      <w:bodyDiv w:val="1"/>
      <w:marLeft w:val="0"/>
      <w:marRight w:val="0"/>
      <w:marTop w:val="0"/>
      <w:marBottom w:val="0"/>
      <w:divBdr>
        <w:top w:val="none" w:sz="0" w:space="0" w:color="auto"/>
        <w:left w:val="none" w:sz="0" w:space="0" w:color="auto"/>
        <w:bottom w:val="none" w:sz="0" w:space="0" w:color="auto"/>
        <w:right w:val="none" w:sz="0" w:space="0" w:color="auto"/>
      </w:divBdr>
    </w:div>
    <w:div w:id="681274817">
      <w:bodyDiv w:val="1"/>
      <w:marLeft w:val="0"/>
      <w:marRight w:val="0"/>
      <w:marTop w:val="0"/>
      <w:marBottom w:val="0"/>
      <w:divBdr>
        <w:top w:val="none" w:sz="0" w:space="0" w:color="auto"/>
        <w:left w:val="none" w:sz="0" w:space="0" w:color="auto"/>
        <w:bottom w:val="none" w:sz="0" w:space="0" w:color="auto"/>
        <w:right w:val="none" w:sz="0" w:space="0" w:color="auto"/>
      </w:divBdr>
    </w:div>
    <w:div w:id="691343665">
      <w:bodyDiv w:val="1"/>
      <w:marLeft w:val="0"/>
      <w:marRight w:val="0"/>
      <w:marTop w:val="0"/>
      <w:marBottom w:val="0"/>
      <w:divBdr>
        <w:top w:val="none" w:sz="0" w:space="0" w:color="auto"/>
        <w:left w:val="none" w:sz="0" w:space="0" w:color="auto"/>
        <w:bottom w:val="none" w:sz="0" w:space="0" w:color="auto"/>
        <w:right w:val="none" w:sz="0" w:space="0" w:color="auto"/>
      </w:divBdr>
    </w:div>
    <w:div w:id="706637470">
      <w:bodyDiv w:val="1"/>
      <w:marLeft w:val="0"/>
      <w:marRight w:val="0"/>
      <w:marTop w:val="0"/>
      <w:marBottom w:val="0"/>
      <w:divBdr>
        <w:top w:val="none" w:sz="0" w:space="0" w:color="auto"/>
        <w:left w:val="none" w:sz="0" w:space="0" w:color="auto"/>
        <w:bottom w:val="none" w:sz="0" w:space="0" w:color="auto"/>
        <w:right w:val="none" w:sz="0" w:space="0" w:color="auto"/>
      </w:divBdr>
    </w:div>
    <w:div w:id="779026928">
      <w:bodyDiv w:val="1"/>
      <w:marLeft w:val="0"/>
      <w:marRight w:val="0"/>
      <w:marTop w:val="0"/>
      <w:marBottom w:val="0"/>
      <w:divBdr>
        <w:top w:val="none" w:sz="0" w:space="0" w:color="auto"/>
        <w:left w:val="none" w:sz="0" w:space="0" w:color="auto"/>
        <w:bottom w:val="none" w:sz="0" w:space="0" w:color="auto"/>
        <w:right w:val="none" w:sz="0" w:space="0" w:color="auto"/>
      </w:divBdr>
    </w:div>
    <w:div w:id="879584822">
      <w:bodyDiv w:val="1"/>
      <w:marLeft w:val="0"/>
      <w:marRight w:val="0"/>
      <w:marTop w:val="0"/>
      <w:marBottom w:val="0"/>
      <w:divBdr>
        <w:top w:val="none" w:sz="0" w:space="0" w:color="auto"/>
        <w:left w:val="none" w:sz="0" w:space="0" w:color="auto"/>
        <w:bottom w:val="none" w:sz="0" w:space="0" w:color="auto"/>
        <w:right w:val="none" w:sz="0" w:space="0" w:color="auto"/>
      </w:divBdr>
    </w:div>
    <w:div w:id="909384338">
      <w:bodyDiv w:val="1"/>
      <w:marLeft w:val="0"/>
      <w:marRight w:val="0"/>
      <w:marTop w:val="0"/>
      <w:marBottom w:val="0"/>
      <w:divBdr>
        <w:top w:val="none" w:sz="0" w:space="0" w:color="auto"/>
        <w:left w:val="none" w:sz="0" w:space="0" w:color="auto"/>
        <w:bottom w:val="none" w:sz="0" w:space="0" w:color="auto"/>
        <w:right w:val="none" w:sz="0" w:space="0" w:color="auto"/>
      </w:divBdr>
    </w:div>
    <w:div w:id="916288109">
      <w:bodyDiv w:val="1"/>
      <w:marLeft w:val="0"/>
      <w:marRight w:val="0"/>
      <w:marTop w:val="0"/>
      <w:marBottom w:val="0"/>
      <w:divBdr>
        <w:top w:val="none" w:sz="0" w:space="0" w:color="auto"/>
        <w:left w:val="none" w:sz="0" w:space="0" w:color="auto"/>
        <w:bottom w:val="none" w:sz="0" w:space="0" w:color="auto"/>
        <w:right w:val="none" w:sz="0" w:space="0" w:color="auto"/>
      </w:divBdr>
    </w:div>
    <w:div w:id="933174213">
      <w:bodyDiv w:val="1"/>
      <w:marLeft w:val="0"/>
      <w:marRight w:val="0"/>
      <w:marTop w:val="0"/>
      <w:marBottom w:val="0"/>
      <w:divBdr>
        <w:top w:val="none" w:sz="0" w:space="0" w:color="auto"/>
        <w:left w:val="none" w:sz="0" w:space="0" w:color="auto"/>
        <w:bottom w:val="none" w:sz="0" w:space="0" w:color="auto"/>
        <w:right w:val="none" w:sz="0" w:space="0" w:color="auto"/>
      </w:divBdr>
    </w:div>
    <w:div w:id="1005015901">
      <w:bodyDiv w:val="1"/>
      <w:marLeft w:val="0"/>
      <w:marRight w:val="0"/>
      <w:marTop w:val="0"/>
      <w:marBottom w:val="0"/>
      <w:divBdr>
        <w:top w:val="none" w:sz="0" w:space="0" w:color="auto"/>
        <w:left w:val="none" w:sz="0" w:space="0" w:color="auto"/>
        <w:bottom w:val="none" w:sz="0" w:space="0" w:color="auto"/>
        <w:right w:val="none" w:sz="0" w:space="0" w:color="auto"/>
      </w:divBdr>
    </w:div>
    <w:div w:id="1110398747">
      <w:bodyDiv w:val="1"/>
      <w:marLeft w:val="0"/>
      <w:marRight w:val="0"/>
      <w:marTop w:val="0"/>
      <w:marBottom w:val="0"/>
      <w:divBdr>
        <w:top w:val="none" w:sz="0" w:space="0" w:color="auto"/>
        <w:left w:val="none" w:sz="0" w:space="0" w:color="auto"/>
        <w:bottom w:val="none" w:sz="0" w:space="0" w:color="auto"/>
        <w:right w:val="none" w:sz="0" w:space="0" w:color="auto"/>
      </w:divBdr>
    </w:div>
    <w:div w:id="1113212747">
      <w:bodyDiv w:val="1"/>
      <w:marLeft w:val="0"/>
      <w:marRight w:val="0"/>
      <w:marTop w:val="0"/>
      <w:marBottom w:val="0"/>
      <w:divBdr>
        <w:top w:val="none" w:sz="0" w:space="0" w:color="auto"/>
        <w:left w:val="none" w:sz="0" w:space="0" w:color="auto"/>
        <w:bottom w:val="none" w:sz="0" w:space="0" w:color="auto"/>
        <w:right w:val="none" w:sz="0" w:space="0" w:color="auto"/>
      </w:divBdr>
    </w:div>
    <w:div w:id="1138063984">
      <w:bodyDiv w:val="1"/>
      <w:marLeft w:val="0"/>
      <w:marRight w:val="0"/>
      <w:marTop w:val="0"/>
      <w:marBottom w:val="0"/>
      <w:divBdr>
        <w:top w:val="none" w:sz="0" w:space="0" w:color="auto"/>
        <w:left w:val="none" w:sz="0" w:space="0" w:color="auto"/>
        <w:bottom w:val="none" w:sz="0" w:space="0" w:color="auto"/>
        <w:right w:val="none" w:sz="0" w:space="0" w:color="auto"/>
      </w:divBdr>
    </w:div>
    <w:div w:id="1180507820">
      <w:bodyDiv w:val="1"/>
      <w:marLeft w:val="0"/>
      <w:marRight w:val="0"/>
      <w:marTop w:val="0"/>
      <w:marBottom w:val="0"/>
      <w:divBdr>
        <w:top w:val="none" w:sz="0" w:space="0" w:color="auto"/>
        <w:left w:val="none" w:sz="0" w:space="0" w:color="auto"/>
        <w:bottom w:val="none" w:sz="0" w:space="0" w:color="auto"/>
        <w:right w:val="none" w:sz="0" w:space="0" w:color="auto"/>
      </w:divBdr>
    </w:div>
    <w:div w:id="1317614744">
      <w:bodyDiv w:val="1"/>
      <w:marLeft w:val="0"/>
      <w:marRight w:val="0"/>
      <w:marTop w:val="0"/>
      <w:marBottom w:val="0"/>
      <w:divBdr>
        <w:top w:val="none" w:sz="0" w:space="0" w:color="auto"/>
        <w:left w:val="none" w:sz="0" w:space="0" w:color="auto"/>
        <w:bottom w:val="none" w:sz="0" w:space="0" w:color="auto"/>
        <w:right w:val="none" w:sz="0" w:space="0" w:color="auto"/>
      </w:divBdr>
    </w:div>
    <w:div w:id="1330137358">
      <w:bodyDiv w:val="1"/>
      <w:marLeft w:val="0"/>
      <w:marRight w:val="0"/>
      <w:marTop w:val="0"/>
      <w:marBottom w:val="0"/>
      <w:divBdr>
        <w:top w:val="none" w:sz="0" w:space="0" w:color="auto"/>
        <w:left w:val="none" w:sz="0" w:space="0" w:color="auto"/>
        <w:bottom w:val="none" w:sz="0" w:space="0" w:color="auto"/>
        <w:right w:val="none" w:sz="0" w:space="0" w:color="auto"/>
      </w:divBdr>
    </w:div>
    <w:div w:id="1342004887">
      <w:bodyDiv w:val="1"/>
      <w:marLeft w:val="0"/>
      <w:marRight w:val="0"/>
      <w:marTop w:val="0"/>
      <w:marBottom w:val="0"/>
      <w:divBdr>
        <w:top w:val="none" w:sz="0" w:space="0" w:color="auto"/>
        <w:left w:val="none" w:sz="0" w:space="0" w:color="auto"/>
        <w:bottom w:val="none" w:sz="0" w:space="0" w:color="auto"/>
        <w:right w:val="none" w:sz="0" w:space="0" w:color="auto"/>
      </w:divBdr>
    </w:div>
    <w:div w:id="1350990462">
      <w:bodyDiv w:val="1"/>
      <w:marLeft w:val="0"/>
      <w:marRight w:val="0"/>
      <w:marTop w:val="0"/>
      <w:marBottom w:val="0"/>
      <w:divBdr>
        <w:top w:val="none" w:sz="0" w:space="0" w:color="auto"/>
        <w:left w:val="none" w:sz="0" w:space="0" w:color="auto"/>
        <w:bottom w:val="none" w:sz="0" w:space="0" w:color="auto"/>
        <w:right w:val="none" w:sz="0" w:space="0" w:color="auto"/>
      </w:divBdr>
    </w:div>
    <w:div w:id="1430154798">
      <w:bodyDiv w:val="1"/>
      <w:marLeft w:val="0"/>
      <w:marRight w:val="0"/>
      <w:marTop w:val="0"/>
      <w:marBottom w:val="0"/>
      <w:divBdr>
        <w:top w:val="none" w:sz="0" w:space="0" w:color="auto"/>
        <w:left w:val="none" w:sz="0" w:space="0" w:color="auto"/>
        <w:bottom w:val="none" w:sz="0" w:space="0" w:color="auto"/>
        <w:right w:val="none" w:sz="0" w:space="0" w:color="auto"/>
      </w:divBdr>
    </w:div>
    <w:div w:id="1462961695">
      <w:bodyDiv w:val="1"/>
      <w:marLeft w:val="0"/>
      <w:marRight w:val="0"/>
      <w:marTop w:val="0"/>
      <w:marBottom w:val="0"/>
      <w:divBdr>
        <w:top w:val="none" w:sz="0" w:space="0" w:color="auto"/>
        <w:left w:val="none" w:sz="0" w:space="0" w:color="auto"/>
        <w:bottom w:val="none" w:sz="0" w:space="0" w:color="auto"/>
        <w:right w:val="none" w:sz="0" w:space="0" w:color="auto"/>
      </w:divBdr>
    </w:div>
    <w:div w:id="1528103032">
      <w:bodyDiv w:val="1"/>
      <w:marLeft w:val="0"/>
      <w:marRight w:val="0"/>
      <w:marTop w:val="0"/>
      <w:marBottom w:val="0"/>
      <w:divBdr>
        <w:top w:val="none" w:sz="0" w:space="0" w:color="auto"/>
        <w:left w:val="none" w:sz="0" w:space="0" w:color="auto"/>
        <w:bottom w:val="none" w:sz="0" w:space="0" w:color="auto"/>
        <w:right w:val="none" w:sz="0" w:space="0" w:color="auto"/>
      </w:divBdr>
    </w:div>
    <w:div w:id="1534153408">
      <w:bodyDiv w:val="1"/>
      <w:marLeft w:val="0"/>
      <w:marRight w:val="0"/>
      <w:marTop w:val="0"/>
      <w:marBottom w:val="0"/>
      <w:divBdr>
        <w:top w:val="none" w:sz="0" w:space="0" w:color="auto"/>
        <w:left w:val="none" w:sz="0" w:space="0" w:color="auto"/>
        <w:bottom w:val="none" w:sz="0" w:space="0" w:color="auto"/>
        <w:right w:val="none" w:sz="0" w:space="0" w:color="auto"/>
      </w:divBdr>
    </w:div>
    <w:div w:id="1548103460">
      <w:bodyDiv w:val="1"/>
      <w:marLeft w:val="0"/>
      <w:marRight w:val="0"/>
      <w:marTop w:val="0"/>
      <w:marBottom w:val="0"/>
      <w:divBdr>
        <w:top w:val="none" w:sz="0" w:space="0" w:color="auto"/>
        <w:left w:val="none" w:sz="0" w:space="0" w:color="auto"/>
        <w:bottom w:val="none" w:sz="0" w:space="0" w:color="auto"/>
        <w:right w:val="none" w:sz="0" w:space="0" w:color="auto"/>
      </w:divBdr>
    </w:div>
    <w:div w:id="1657606131">
      <w:bodyDiv w:val="1"/>
      <w:marLeft w:val="0"/>
      <w:marRight w:val="0"/>
      <w:marTop w:val="0"/>
      <w:marBottom w:val="0"/>
      <w:divBdr>
        <w:top w:val="none" w:sz="0" w:space="0" w:color="auto"/>
        <w:left w:val="none" w:sz="0" w:space="0" w:color="auto"/>
        <w:bottom w:val="none" w:sz="0" w:space="0" w:color="auto"/>
        <w:right w:val="none" w:sz="0" w:space="0" w:color="auto"/>
      </w:divBdr>
    </w:div>
    <w:div w:id="1666744275">
      <w:bodyDiv w:val="1"/>
      <w:marLeft w:val="0"/>
      <w:marRight w:val="0"/>
      <w:marTop w:val="0"/>
      <w:marBottom w:val="0"/>
      <w:divBdr>
        <w:top w:val="none" w:sz="0" w:space="0" w:color="auto"/>
        <w:left w:val="none" w:sz="0" w:space="0" w:color="auto"/>
        <w:bottom w:val="none" w:sz="0" w:space="0" w:color="auto"/>
        <w:right w:val="none" w:sz="0" w:space="0" w:color="auto"/>
      </w:divBdr>
    </w:div>
    <w:div w:id="1715543332">
      <w:bodyDiv w:val="1"/>
      <w:marLeft w:val="0"/>
      <w:marRight w:val="0"/>
      <w:marTop w:val="0"/>
      <w:marBottom w:val="0"/>
      <w:divBdr>
        <w:top w:val="none" w:sz="0" w:space="0" w:color="auto"/>
        <w:left w:val="none" w:sz="0" w:space="0" w:color="auto"/>
        <w:bottom w:val="none" w:sz="0" w:space="0" w:color="auto"/>
        <w:right w:val="none" w:sz="0" w:space="0" w:color="auto"/>
      </w:divBdr>
    </w:div>
    <w:div w:id="1808669676">
      <w:bodyDiv w:val="1"/>
      <w:marLeft w:val="0"/>
      <w:marRight w:val="0"/>
      <w:marTop w:val="0"/>
      <w:marBottom w:val="0"/>
      <w:divBdr>
        <w:top w:val="none" w:sz="0" w:space="0" w:color="auto"/>
        <w:left w:val="none" w:sz="0" w:space="0" w:color="auto"/>
        <w:bottom w:val="none" w:sz="0" w:space="0" w:color="auto"/>
        <w:right w:val="none" w:sz="0" w:space="0" w:color="auto"/>
      </w:divBdr>
    </w:div>
    <w:div w:id="1832716445">
      <w:bodyDiv w:val="1"/>
      <w:marLeft w:val="0"/>
      <w:marRight w:val="0"/>
      <w:marTop w:val="0"/>
      <w:marBottom w:val="0"/>
      <w:divBdr>
        <w:top w:val="none" w:sz="0" w:space="0" w:color="auto"/>
        <w:left w:val="none" w:sz="0" w:space="0" w:color="auto"/>
        <w:bottom w:val="none" w:sz="0" w:space="0" w:color="auto"/>
        <w:right w:val="none" w:sz="0" w:space="0" w:color="auto"/>
      </w:divBdr>
    </w:div>
    <w:div w:id="1935551372">
      <w:bodyDiv w:val="1"/>
      <w:marLeft w:val="0"/>
      <w:marRight w:val="0"/>
      <w:marTop w:val="0"/>
      <w:marBottom w:val="0"/>
      <w:divBdr>
        <w:top w:val="none" w:sz="0" w:space="0" w:color="auto"/>
        <w:left w:val="none" w:sz="0" w:space="0" w:color="auto"/>
        <w:bottom w:val="none" w:sz="0" w:space="0" w:color="auto"/>
        <w:right w:val="none" w:sz="0" w:space="0" w:color="auto"/>
      </w:divBdr>
    </w:div>
    <w:div w:id="1951013349">
      <w:bodyDiv w:val="1"/>
      <w:marLeft w:val="0"/>
      <w:marRight w:val="0"/>
      <w:marTop w:val="0"/>
      <w:marBottom w:val="0"/>
      <w:divBdr>
        <w:top w:val="none" w:sz="0" w:space="0" w:color="auto"/>
        <w:left w:val="none" w:sz="0" w:space="0" w:color="auto"/>
        <w:bottom w:val="none" w:sz="0" w:space="0" w:color="auto"/>
        <w:right w:val="none" w:sz="0" w:space="0" w:color="auto"/>
      </w:divBdr>
    </w:div>
    <w:div w:id="1954708388">
      <w:bodyDiv w:val="1"/>
      <w:marLeft w:val="0"/>
      <w:marRight w:val="0"/>
      <w:marTop w:val="0"/>
      <w:marBottom w:val="0"/>
      <w:divBdr>
        <w:top w:val="none" w:sz="0" w:space="0" w:color="auto"/>
        <w:left w:val="none" w:sz="0" w:space="0" w:color="auto"/>
        <w:bottom w:val="none" w:sz="0" w:space="0" w:color="auto"/>
        <w:right w:val="none" w:sz="0" w:space="0" w:color="auto"/>
      </w:divBdr>
    </w:div>
    <w:div w:id="206432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TỈNH ỦY HẬU GIANG</vt:lpstr>
    </vt:vector>
  </TitlesOfParts>
  <Company>- ETH0 -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subject/>
  <dc:creator>TANDAIGIA</dc:creator>
  <cp:keywords/>
  <cp:lastModifiedBy>pro003</cp:lastModifiedBy>
  <cp:revision>2</cp:revision>
  <cp:lastPrinted>2024-03-22T09:06:00Z</cp:lastPrinted>
  <dcterms:created xsi:type="dcterms:W3CDTF">2024-03-26T09:35:00Z</dcterms:created>
  <dcterms:modified xsi:type="dcterms:W3CDTF">2024-03-26T09:35:00Z</dcterms:modified>
</cp:coreProperties>
</file>